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7D" w:rsidRPr="00FA1C72" w:rsidRDefault="00CE157D" w:rsidP="001A0421">
      <w:pPr>
        <w:rPr>
          <w:rFonts w:ascii="Vodafone Rg" w:hAnsi="Vodafone Rg"/>
          <w:b/>
          <w:bCs/>
          <w:lang w:val="tr-TR"/>
        </w:rPr>
      </w:pPr>
    </w:p>
    <w:p w:rsidR="001A0421" w:rsidRPr="000C71A8" w:rsidRDefault="0098577A" w:rsidP="001A0421">
      <w:pPr>
        <w:jc w:val="center"/>
        <w:rPr>
          <w:rFonts w:ascii="Vodafone Rg" w:hAnsi="Vodafone Rg"/>
          <w:b/>
          <w:bCs/>
          <w:u w:val="single"/>
          <w:lang w:val="tr-TR"/>
        </w:rPr>
      </w:pPr>
      <w:r>
        <w:rPr>
          <w:rFonts w:ascii="Vodafone Rg" w:hAnsi="Vodafone Rg"/>
          <w:b/>
          <w:bCs/>
          <w:u w:val="single"/>
          <w:lang w:val="tr-TR"/>
        </w:rPr>
        <w:t>VODAFONE, “ÇİFTÇİ ÇÖZÜM ORTAĞI “ İLE DİJİTAL TEKNOLOJİLERİ ÇİFTÇİNİN AYAĞINA GÖTÜRECEK</w:t>
      </w:r>
    </w:p>
    <w:p w:rsidR="001A0421" w:rsidRPr="001A0421" w:rsidRDefault="001A0421" w:rsidP="001A0421">
      <w:pPr>
        <w:jc w:val="center"/>
        <w:rPr>
          <w:rFonts w:ascii="Vodafone Rg" w:hAnsi="Vodafone Rg"/>
          <w:b/>
          <w:bCs/>
          <w:sz w:val="22"/>
          <w:szCs w:val="22"/>
          <w:u w:val="single"/>
          <w:lang w:val="tr-TR"/>
        </w:rPr>
      </w:pPr>
    </w:p>
    <w:p w:rsidR="004B44B4" w:rsidRDefault="000C71A8" w:rsidP="001A0421">
      <w:pPr>
        <w:jc w:val="center"/>
        <w:rPr>
          <w:rFonts w:ascii="Vodafone Rg" w:hAnsi="Vodafone Rg"/>
          <w:b/>
          <w:bCs/>
          <w:sz w:val="40"/>
          <w:szCs w:val="40"/>
          <w:lang w:val="tr-TR"/>
        </w:rPr>
      </w:pPr>
      <w:r>
        <w:rPr>
          <w:rFonts w:ascii="Vodafone Rg" w:hAnsi="Vodafone Rg"/>
          <w:b/>
          <w:bCs/>
          <w:sz w:val="40"/>
          <w:szCs w:val="40"/>
          <w:lang w:val="tr-TR"/>
        </w:rPr>
        <w:t>VODAFONE AKILLI KÖY</w:t>
      </w:r>
      <w:r w:rsidR="004B44B4">
        <w:rPr>
          <w:rFonts w:ascii="Vodafone Rg" w:hAnsi="Vodafone Rg"/>
          <w:b/>
          <w:bCs/>
          <w:sz w:val="40"/>
          <w:szCs w:val="40"/>
          <w:lang w:val="tr-TR"/>
        </w:rPr>
        <w:t xml:space="preserve"> </w:t>
      </w:r>
      <w:r>
        <w:rPr>
          <w:rFonts w:ascii="Vodafone Rg" w:hAnsi="Vodafone Rg"/>
          <w:b/>
          <w:bCs/>
          <w:sz w:val="40"/>
          <w:szCs w:val="40"/>
          <w:lang w:val="tr-TR"/>
        </w:rPr>
        <w:t xml:space="preserve">5 YILDA </w:t>
      </w:r>
      <w:r w:rsidR="004B44B4">
        <w:rPr>
          <w:rFonts w:ascii="Vodafone Rg" w:hAnsi="Vodafone Rg"/>
          <w:b/>
          <w:bCs/>
          <w:sz w:val="40"/>
          <w:szCs w:val="40"/>
          <w:lang w:val="tr-TR"/>
        </w:rPr>
        <w:t xml:space="preserve">15 MİLYAR TL’LİK </w:t>
      </w:r>
    </w:p>
    <w:p w:rsidR="00E7093C" w:rsidRPr="00800FFA" w:rsidRDefault="004B44B4" w:rsidP="001A0421">
      <w:pPr>
        <w:jc w:val="center"/>
        <w:rPr>
          <w:rFonts w:ascii="Vodafone Rg" w:hAnsi="Vodafone Rg"/>
          <w:b/>
          <w:bCs/>
          <w:sz w:val="40"/>
          <w:szCs w:val="40"/>
          <w:lang w:val="tr-TR"/>
        </w:rPr>
      </w:pPr>
      <w:r>
        <w:rPr>
          <w:rFonts w:ascii="Vodafone Rg" w:hAnsi="Vodafone Rg"/>
          <w:b/>
          <w:bCs/>
          <w:sz w:val="40"/>
          <w:szCs w:val="40"/>
          <w:lang w:val="tr-TR"/>
        </w:rPr>
        <w:t>EKONOMİK DEĞER YARATA</w:t>
      </w:r>
      <w:r w:rsidR="003A5276">
        <w:rPr>
          <w:rFonts w:ascii="Vodafone Rg" w:hAnsi="Vodafone Rg"/>
          <w:b/>
          <w:bCs/>
          <w:sz w:val="40"/>
          <w:szCs w:val="40"/>
          <w:lang w:val="tr-TR"/>
        </w:rPr>
        <w:t>CAK</w:t>
      </w:r>
    </w:p>
    <w:p w:rsidR="001A0421" w:rsidRPr="00800FFA" w:rsidRDefault="001A0421" w:rsidP="001A0421">
      <w:pPr>
        <w:jc w:val="center"/>
        <w:rPr>
          <w:rFonts w:ascii="Vodafone Rg" w:hAnsi="Vodafone Rg"/>
          <w:b/>
          <w:bCs/>
          <w:lang w:val="tr-TR"/>
        </w:rPr>
      </w:pPr>
    </w:p>
    <w:p w:rsidR="008261A7" w:rsidRDefault="001A0421" w:rsidP="000C71A8">
      <w:pPr>
        <w:jc w:val="center"/>
        <w:rPr>
          <w:rFonts w:ascii="Vodafone Rg" w:hAnsi="Vodafone Rg"/>
          <w:b/>
          <w:bCs/>
          <w:lang w:val="tr-TR"/>
        </w:rPr>
      </w:pPr>
      <w:r w:rsidRPr="001A0421">
        <w:rPr>
          <w:rFonts w:ascii="Vodafone Rg" w:hAnsi="Vodafone Rg"/>
          <w:b/>
          <w:bCs/>
          <w:lang w:val="tr-TR"/>
        </w:rPr>
        <w:t xml:space="preserve">Vodafone Türkiye ve TABİT ortaklığında kırsal alanda kalkınmaya destek olma hedefiyle geçen yıl Aydın’da hayata geçirilen Vodafone Akıllı Köy, dünyanın ve Türkiye’nin uçtan uca dijital teknolojilerle donatılmış ilk akıllı köyü olma yolunda hızla ilerliyor. </w:t>
      </w:r>
    </w:p>
    <w:p w:rsidR="008261A7" w:rsidRDefault="008261A7" w:rsidP="000C71A8">
      <w:pPr>
        <w:jc w:val="center"/>
        <w:rPr>
          <w:rFonts w:ascii="Vodafone Rg" w:hAnsi="Vodafone Rg"/>
          <w:b/>
          <w:bCs/>
          <w:lang w:val="tr-TR"/>
        </w:rPr>
      </w:pPr>
    </w:p>
    <w:p w:rsidR="008261A7" w:rsidRDefault="001A0421" w:rsidP="000C71A8">
      <w:pPr>
        <w:jc w:val="center"/>
        <w:rPr>
          <w:rFonts w:ascii="Vodafone Rg" w:hAnsi="Vodafone Rg"/>
          <w:b/>
          <w:bCs/>
          <w:lang w:val="tr-TR"/>
        </w:rPr>
      </w:pPr>
      <w:r w:rsidRPr="001A0421">
        <w:rPr>
          <w:rFonts w:ascii="Vodafone Rg" w:hAnsi="Vodafone Rg"/>
          <w:b/>
          <w:bCs/>
          <w:lang w:val="tr-TR"/>
        </w:rPr>
        <w:t xml:space="preserve">Geleneksel tarım yöntemlerini ileri teknolojinin olanaklarıyla birleştiren </w:t>
      </w:r>
      <w:r w:rsidR="0096197B">
        <w:rPr>
          <w:rFonts w:ascii="Vodafone Rg" w:hAnsi="Vodafone Rg"/>
          <w:b/>
          <w:bCs/>
          <w:lang w:val="tr-TR"/>
        </w:rPr>
        <w:t xml:space="preserve">yeni nesil </w:t>
      </w:r>
      <w:r w:rsidRPr="001A0421">
        <w:rPr>
          <w:rFonts w:ascii="Vodafone Rg" w:hAnsi="Vodafone Rg"/>
          <w:b/>
          <w:bCs/>
          <w:lang w:val="tr-TR"/>
        </w:rPr>
        <w:t xml:space="preserve">kırsal yaşam modelinin </w:t>
      </w:r>
      <w:r w:rsidR="000C71A8">
        <w:rPr>
          <w:rFonts w:ascii="Vodafone Rg" w:hAnsi="Vodafone Rg"/>
          <w:b/>
          <w:bCs/>
          <w:lang w:val="tr-TR"/>
        </w:rPr>
        <w:t xml:space="preserve">sunulduğu Vodafone Akıllı </w:t>
      </w:r>
      <w:proofErr w:type="spellStart"/>
      <w:r w:rsidR="000C71A8">
        <w:rPr>
          <w:rFonts w:ascii="Vodafone Rg" w:hAnsi="Vodafone Rg"/>
          <w:b/>
          <w:bCs/>
          <w:lang w:val="tr-TR"/>
        </w:rPr>
        <w:t>Köy</w:t>
      </w:r>
      <w:r w:rsidR="00204246">
        <w:rPr>
          <w:rFonts w:ascii="Vodafone Rg" w:hAnsi="Vodafone Rg"/>
          <w:b/>
          <w:bCs/>
          <w:lang w:val="tr-TR"/>
        </w:rPr>
        <w:t>’de</w:t>
      </w:r>
      <w:proofErr w:type="spellEnd"/>
      <w:r w:rsidR="00204246">
        <w:rPr>
          <w:rFonts w:ascii="Vodafone Rg" w:hAnsi="Vodafone Rg"/>
          <w:b/>
          <w:bCs/>
          <w:lang w:val="tr-TR"/>
        </w:rPr>
        <w:t xml:space="preserve"> uygulanan</w:t>
      </w:r>
      <w:r w:rsidR="00204246" w:rsidRPr="00204246">
        <w:rPr>
          <w:rFonts w:ascii="Vodafone Rg" w:hAnsi="Vodafone Rg"/>
          <w:b/>
          <w:bCs/>
          <w:lang w:val="tr-TR"/>
        </w:rPr>
        <w:t xml:space="preserve"> tek</w:t>
      </w:r>
      <w:r w:rsidR="00204246">
        <w:rPr>
          <w:rFonts w:ascii="Vodafone Rg" w:hAnsi="Vodafone Rg"/>
          <w:b/>
          <w:bCs/>
          <w:lang w:val="tr-TR"/>
        </w:rPr>
        <w:t>nolojiler ve nitelikli bilgi</w:t>
      </w:r>
      <w:r w:rsidR="000C71A8">
        <w:rPr>
          <w:rFonts w:ascii="Vodafone Rg" w:hAnsi="Vodafone Rg"/>
          <w:b/>
          <w:bCs/>
          <w:lang w:val="tr-TR"/>
        </w:rPr>
        <w:t xml:space="preserve"> </w:t>
      </w:r>
      <w:r w:rsidR="00841C81" w:rsidRPr="00841C81">
        <w:rPr>
          <w:rFonts w:ascii="Vodafone Rg" w:hAnsi="Vodafone Rg"/>
          <w:b/>
          <w:bCs/>
          <w:lang w:val="tr-TR"/>
        </w:rPr>
        <w:t>ile 5 yı</w:t>
      </w:r>
      <w:r w:rsidR="000C71A8">
        <w:rPr>
          <w:rFonts w:ascii="Vodafone Rg" w:hAnsi="Vodafone Rg"/>
          <w:b/>
          <w:bCs/>
          <w:lang w:val="tr-TR"/>
        </w:rPr>
        <w:t>lda 642 bin çiftçiye ulaşılarak</w:t>
      </w:r>
      <w:r w:rsidR="00841C81" w:rsidRPr="00841C81">
        <w:rPr>
          <w:rFonts w:ascii="Vodafone Rg" w:hAnsi="Vodafone Rg"/>
          <w:b/>
          <w:bCs/>
          <w:lang w:val="tr-TR"/>
        </w:rPr>
        <w:t xml:space="preserve"> toplam 15 milyar TL’lik ekonomik değer yaratılması hedefleniyor.</w:t>
      </w:r>
      <w:r w:rsidR="008261A7">
        <w:rPr>
          <w:rFonts w:ascii="Vodafone Rg" w:hAnsi="Vodafone Rg"/>
          <w:b/>
          <w:bCs/>
          <w:lang w:val="tr-TR"/>
        </w:rPr>
        <w:t xml:space="preserve"> </w:t>
      </w:r>
    </w:p>
    <w:p w:rsidR="008261A7" w:rsidRDefault="008261A7" w:rsidP="000C71A8">
      <w:pPr>
        <w:jc w:val="center"/>
        <w:rPr>
          <w:rFonts w:ascii="Vodafone Rg" w:hAnsi="Vodafone Rg"/>
          <w:b/>
          <w:bCs/>
          <w:lang w:val="tr-TR"/>
        </w:rPr>
      </w:pPr>
    </w:p>
    <w:p w:rsidR="007E427B" w:rsidRDefault="008261A7" w:rsidP="000C71A8">
      <w:pPr>
        <w:jc w:val="center"/>
        <w:rPr>
          <w:rFonts w:ascii="Vodafone Rg" w:hAnsi="Vodafone Rg"/>
          <w:b/>
          <w:bCs/>
          <w:lang w:val="tr-TR"/>
        </w:rPr>
      </w:pPr>
      <w:r>
        <w:rPr>
          <w:rFonts w:ascii="Vodafone Rg" w:hAnsi="Vodafone Rg"/>
          <w:b/>
          <w:bCs/>
          <w:lang w:val="tr-TR"/>
        </w:rPr>
        <w:t xml:space="preserve">Diğer yandan, çiftçi satış kanalı “Çiftçi Çözüm Ortağı” ile </w:t>
      </w:r>
      <w:r w:rsidRPr="008261A7">
        <w:rPr>
          <w:rFonts w:ascii="Vodafone Rg" w:hAnsi="Vodafone Rg"/>
          <w:b/>
          <w:bCs/>
          <w:lang w:val="tr-TR"/>
        </w:rPr>
        <w:t>dijital teknolojilere erişim konusund</w:t>
      </w:r>
      <w:r>
        <w:rPr>
          <w:rFonts w:ascii="Vodafone Rg" w:hAnsi="Vodafone Rg"/>
          <w:b/>
          <w:bCs/>
          <w:lang w:val="tr-TR"/>
        </w:rPr>
        <w:t xml:space="preserve">a zorluk yaşayan çiftçilerin </w:t>
      </w:r>
      <w:r w:rsidRPr="008261A7">
        <w:rPr>
          <w:rFonts w:ascii="Vodafone Rg" w:hAnsi="Vodafone Rg"/>
          <w:b/>
          <w:bCs/>
          <w:lang w:val="tr-TR"/>
        </w:rPr>
        <w:t>ayağına kadar gid</w:t>
      </w:r>
      <w:r w:rsidR="00C917CD">
        <w:rPr>
          <w:rFonts w:ascii="Vodafone Rg" w:hAnsi="Vodafone Rg"/>
          <w:b/>
          <w:bCs/>
          <w:lang w:val="tr-TR"/>
        </w:rPr>
        <w:t>il</w:t>
      </w:r>
      <w:r w:rsidRPr="008261A7">
        <w:rPr>
          <w:rFonts w:ascii="Vodafone Rg" w:hAnsi="Vodafone Rg"/>
          <w:b/>
          <w:bCs/>
          <w:lang w:val="tr-TR"/>
        </w:rPr>
        <w:t>erek hem uçtan uca i</w:t>
      </w:r>
      <w:r w:rsidR="003B7DC3">
        <w:rPr>
          <w:rFonts w:ascii="Vodafone Rg" w:hAnsi="Vodafone Rg"/>
          <w:b/>
          <w:bCs/>
          <w:lang w:val="tr-TR"/>
        </w:rPr>
        <w:t>letişim ihtiyaçları</w:t>
      </w:r>
      <w:r w:rsidR="00C917CD">
        <w:rPr>
          <w:rFonts w:ascii="Vodafone Rg" w:hAnsi="Vodafone Rg"/>
          <w:b/>
          <w:bCs/>
          <w:lang w:val="tr-TR"/>
        </w:rPr>
        <w:t xml:space="preserve"> karşılan</w:t>
      </w:r>
      <w:r>
        <w:rPr>
          <w:rFonts w:ascii="Vodafone Rg" w:hAnsi="Vodafone Rg"/>
          <w:b/>
          <w:bCs/>
          <w:lang w:val="tr-TR"/>
        </w:rPr>
        <w:t>acak</w:t>
      </w:r>
      <w:r w:rsidRPr="008261A7">
        <w:rPr>
          <w:rFonts w:ascii="Vodafone Rg" w:hAnsi="Vodafone Rg"/>
          <w:b/>
          <w:bCs/>
          <w:lang w:val="tr-TR"/>
        </w:rPr>
        <w:t>, hem de tar</w:t>
      </w:r>
      <w:r w:rsidR="00C917CD">
        <w:rPr>
          <w:rFonts w:ascii="Vodafone Rg" w:hAnsi="Vodafone Rg"/>
          <w:b/>
          <w:bCs/>
          <w:lang w:val="tr-TR"/>
        </w:rPr>
        <w:t>ımsal teknolojilere erişimleri</w:t>
      </w:r>
      <w:r w:rsidRPr="008261A7">
        <w:rPr>
          <w:rFonts w:ascii="Vodafone Rg" w:hAnsi="Vodafone Rg"/>
          <w:b/>
          <w:bCs/>
          <w:lang w:val="tr-TR"/>
        </w:rPr>
        <w:t xml:space="preserve"> sağla</w:t>
      </w:r>
      <w:r w:rsidR="00C917CD">
        <w:rPr>
          <w:rFonts w:ascii="Vodafone Rg" w:hAnsi="Vodafone Rg"/>
          <w:b/>
          <w:bCs/>
          <w:lang w:val="tr-TR"/>
        </w:rPr>
        <w:t>narak verimlilikleri</w:t>
      </w:r>
      <w:r>
        <w:rPr>
          <w:rFonts w:ascii="Vodafone Rg" w:hAnsi="Vodafone Rg"/>
          <w:b/>
          <w:bCs/>
          <w:lang w:val="tr-TR"/>
        </w:rPr>
        <w:t xml:space="preserve"> artır</w:t>
      </w:r>
      <w:r w:rsidR="00C917CD">
        <w:rPr>
          <w:rFonts w:ascii="Vodafone Rg" w:hAnsi="Vodafone Rg"/>
          <w:b/>
          <w:bCs/>
          <w:lang w:val="tr-TR"/>
        </w:rPr>
        <w:t>ıl</w:t>
      </w:r>
      <w:r>
        <w:rPr>
          <w:rFonts w:ascii="Vodafone Rg" w:hAnsi="Vodafone Rg"/>
          <w:b/>
          <w:bCs/>
          <w:lang w:val="tr-TR"/>
        </w:rPr>
        <w:t>acak.</w:t>
      </w:r>
    </w:p>
    <w:p w:rsidR="001A0421" w:rsidRPr="00BD44B9" w:rsidRDefault="001A0421" w:rsidP="001A0421">
      <w:pPr>
        <w:rPr>
          <w:rFonts w:ascii="Vodafone Rg" w:hAnsi="Vodafone Rg"/>
          <w:bCs/>
          <w:lang w:val="tr-TR"/>
        </w:rPr>
      </w:pPr>
    </w:p>
    <w:p w:rsidR="009966C3" w:rsidRDefault="000C71A8" w:rsidP="001A0421">
      <w:pPr>
        <w:jc w:val="both"/>
        <w:rPr>
          <w:rFonts w:ascii="Vodafone Rg" w:hAnsi="Vodafone Rg"/>
          <w:bCs/>
          <w:sz w:val="22"/>
          <w:szCs w:val="22"/>
          <w:lang w:val="tr-TR"/>
        </w:rPr>
      </w:pPr>
      <w:r w:rsidRPr="00970FAA">
        <w:rPr>
          <w:rFonts w:ascii="Vodafone Rg" w:hAnsi="Vodafone Rg"/>
          <w:b/>
          <w:bCs/>
          <w:sz w:val="22"/>
          <w:szCs w:val="22"/>
          <w:lang w:val="tr-TR"/>
        </w:rPr>
        <w:t>26</w:t>
      </w:r>
      <w:r w:rsidR="00F34D96" w:rsidRPr="00970FAA">
        <w:rPr>
          <w:rFonts w:ascii="Vodafone Rg" w:hAnsi="Vodafone Rg"/>
          <w:b/>
          <w:bCs/>
          <w:sz w:val="22"/>
          <w:szCs w:val="22"/>
          <w:lang w:val="tr-TR"/>
        </w:rPr>
        <w:t xml:space="preserve"> Ekim</w:t>
      </w:r>
      <w:r w:rsidR="00E7093C" w:rsidRPr="00970FAA">
        <w:rPr>
          <w:rFonts w:ascii="Vodafone Rg" w:hAnsi="Vodafone Rg"/>
          <w:b/>
          <w:bCs/>
          <w:sz w:val="22"/>
          <w:szCs w:val="22"/>
          <w:lang w:val="tr-TR"/>
        </w:rPr>
        <w:t xml:space="preserve"> 2017</w:t>
      </w:r>
      <w:r w:rsidR="00DE0C66" w:rsidRPr="00970FAA">
        <w:rPr>
          <w:rFonts w:ascii="Vodafone Rg" w:hAnsi="Vodafone Rg"/>
          <w:b/>
          <w:bCs/>
          <w:sz w:val="22"/>
          <w:szCs w:val="22"/>
          <w:lang w:val="tr-TR"/>
        </w:rPr>
        <w:t xml:space="preserve"> </w:t>
      </w:r>
      <w:r w:rsidR="00E82C8E" w:rsidRPr="00970FAA">
        <w:rPr>
          <w:rFonts w:ascii="Vodafone Rg" w:hAnsi="Vodafone Rg"/>
          <w:b/>
          <w:bCs/>
          <w:sz w:val="22"/>
          <w:szCs w:val="22"/>
          <w:lang w:val="tr-TR"/>
        </w:rPr>
        <w:t>–</w:t>
      </w:r>
      <w:r w:rsidR="00DD7D05" w:rsidRPr="000C71A8">
        <w:rPr>
          <w:rFonts w:ascii="Vodafone Rg" w:hAnsi="Vodafone Rg"/>
          <w:bCs/>
          <w:sz w:val="22"/>
          <w:szCs w:val="22"/>
          <w:lang w:val="tr-TR"/>
        </w:rPr>
        <w:t xml:space="preserve"> </w:t>
      </w:r>
      <w:r w:rsidR="001A0421" w:rsidRPr="000C71A8">
        <w:rPr>
          <w:rFonts w:ascii="Vodafone Rg" w:hAnsi="Vodafone Rg"/>
          <w:bCs/>
          <w:sz w:val="22"/>
          <w:szCs w:val="22"/>
          <w:lang w:val="tr-TR"/>
        </w:rPr>
        <w:t>Türkiye’nin</w:t>
      </w:r>
      <w:r w:rsidR="001A0421" w:rsidRPr="001A0421">
        <w:rPr>
          <w:rFonts w:ascii="Vodafone Rg" w:hAnsi="Vodafone Rg"/>
          <w:bCs/>
          <w:sz w:val="22"/>
          <w:szCs w:val="22"/>
          <w:lang w:val="tr-TR"/>
        </w:rPr>
        <w:t xml:space="preserve"> dijitalleşmesine liderlik etme </w:t>
      </w:r>
      <w:proofErr w:type="gramStart"/>
      <w:r w:rsidR="001A0421" w:rsidRPr="001A0421">
        <w:rPr>
          <w:rFonts w:ascii="Vodafone Rg" w:hAnsi="Vodafone Rg"/>
          <w:bCs/>
          <w:sz w:val="22"/>
          <w:szCs w:val="22"/>
          <w:lang w:val="tr-TR"/>
        </w:rPr>
        <w:t>vizyonuyla</w:t>
      </w:r>
      <w:proofErr w:type="gramEnd"/>
      <w:r w:rsidR="001A0421" w:rsidRPr="001A0421">
        <w:rPr>
          <w:rFonts w:ascii="Vodafone Rg" w:hAnsi="Vodafone Rg"/>
          <w:bCs/>
          <w:sz w:val="22"/>
          <w:szCs w:val="22"/>
          <w:lang w:val="tr-TR"/>
        </w:rPr>
        <w:t xml:space="preserve"> faaliyet gösteren </w:t>
      </w:r>
      <w:proofErr w:type="spellStart"/>
      <w:r w:rsidR="001A0421" w:rsidRPr="001A0421">
        <w:rPr>
          <w:rFonts w:ascii="Vodafone Rg" w:hAnsi="Vodafone Rg"/>
          <w:bCs/>
          <w:sz w:val="22"/>
          <w:szCs w:val="22"/>
          <w:lang w:val="tr-TR"/>
        </w:rPr>
        <w:t>Vodafone’un</w:t>
      </w:r>
      <w:proofErr w:type="spellEnd"/>
      <w:r w:rsidR="001A0421" w:rsidRPr="001A0421">
        <w:rPr>
          <w:rFonts w:ascii="Vodafone Rg" w:hAnsi="Vodafone Rg"/>
          <w:bCs/>
          <w:sz w:val="22"/>
          <w:szCs w:val="22"/>
          <w:lang w:val="tr-TR"/>
        </w:rPr>
        <w:t xml:space="preserve"> ekonomik ve sosyal kalkınmaya katkıda bulunma hedefiyle TABİT ortaklığında Aydın’da hayata geçirdiği </w:t>
      </w:r>
      <w:r w:rsidR="001A0421" w:rsidRPr="006E2FB1">
        <w:rPr>
          <w:rFonts w:ascii="Vodafone Rg" w:hAnsi="Vodafone Rg"/>
          <w:b/>
          <w:bCs/>
          <w:sz w:val="22"/>
          <w:szCs w:val="22"/>
          <w:lang w:val="tr-TR"/>
        </w:rPr>
        <w:t>Vodafone Akıllı Köy</w:t>
      </w:r>
      <w:r w:rsidR="001A0421" w:rsidRPr="001A0421">
        <w:rPr>
          <w:rFonts w:ascii="Vodafone Rg" w:hAnsi="Vodafone Rg"/>
          <w:bCs/>
          <w:sz w:val="22"/>
          <w:szCs w:val="22"/>
          <w:lang w:val="tr-TR"/>
        </w:rPr>
        <w:t xml:space="preserve"> projesi hızla gelişiyor. Dünyanın ve Türkiye’nin ilk akıllı köyü olarak g</w:t>
      </w:r>
      <w:r w:rsidR="00DB0E3D">
        <w:rPr>
          <w:rFonts w:ascii="Vodafone Rg" w:hAnsi="Vodafone Rg"/>
          <w:bCs/>
          <w:sz w:val="22"/>
          <w:szCs w:val="22"/>
          <w:lang w:val="tr-TR"/>
        </w:rPr>
        <w:t>österilen Vodafone Akıllı Köy</w:t>
      </w:r>
      <w:r w:rsidR="001A0421" w:rsidRPr="001A0421">
        <w:rPr>
          <w:rFonts w:ascii="Vodafone Rg" w:hAnsi="Vodafone Rg"/>
          <w:bCs/>
          <w:sz w:val="22"/>
          <w:szCs w:val="22"/>
          <w:lang w:val="tr-TR"/>
        </w:rPr>
        <w:t>, geleneksel tarım yöntemlerini ileri teknolojinin olanaklarıyla birleştiren y</w:t>
      </w:r>
      <w:r w:rsidR="007F16E2">
        <w:rPr>
          <w:rFonts w:ascii="Vodafone Rg" w:hAnsi="Vodafone Rg"/>
          <w:bCs/>
          <w:sz w:val="22"/>
          <w:szCs w:val="22"/>
          <w:lang w:val="tr-TR"/>
        </w:rPr>
        <w:t>eni nesil kırsal yaşam şekliyle</w:t>
      </w:r>
      <w:r w:rsidR="001A0421" w:rsidRPr="001A0421">
        <w:rPr>
          <w:rFonts w:ascii="Vodafone Rg" w:hAnsi="Vodafone Rg"/>
          <w:bCs/>
          <w:sz w:val="22"/>
          <w:szCs w:val="22"/>
          <w:lang w:val="tr-TR"/>
        </w:rPr>
        <w:t xml:space="preserve">, hem Türkiye’deki diğer köy ve kırsal yerleşkelere, hem de diğer Vodafone ülkelerine örnek </w:t>
      </w:r>
      <w:r w:rsidR="00DB0E3D">
        <w:rPr>
          <w:rFonts w:ascii="Vodafone Rg" w:hAnsi="Vodafone Rg"/>
          <w:bCs/>
          <w:sz w:val="22"/>
          <w:szCs w:val="22"/>
          <w:lang w:val="tr-TR"/>
        </w:rPr>
        <w:t>olacak modeli sunuyor</w:t>
      </w:r>
      <w:r w:rsidR="001A0421" w:rsidRPr="001A0421">
        <w:rPr>
          <w:rFonts w:ascii="Vodafone Rg" w:hAnsi="Vodafone Rg"/>
          <w:bCs/>
          <w:sz w:val="22"/>
          <w:szCs w:val="22"/>
          <w:lang w:val="tr-TR"/>
        </w:rPr>
        <w:t>.</w:t>
      </w:r>
      <w:r w:rsidR="009966C3">
        <w:rPr>
          <w:rFonts w:ascii="Vodafone Rg" w:hAnsi="Vodafone Rg"/>
          <w:bCs/>
          <w:sz w:val="22"/>
          <w:szCs w:val="22"/>
          <w:lang w:val="tr-TR"/>
        </w:rPr>
        <w:t xml:space="preserve"> </w:t>
      </w:r>
    </w:p>
    <w:p w:rsidR="009966C3" w:rsidRDefault="009966C3" w:rsidP="001A0421">
      <w:pPr>
        <w:jc w:val="both"/>
        <w:rPr>
          <w:rFonts w:ascii="Vodafone Rg" w:hAnsi="Vodafone Rg"/>
          <w:bCs/>
          <w:sz w:val="22"/>
          <w:szCs w:val="22"/>
          <w:lang w:val="tr-TR"/>
        </w:rPr>
      </w:pPr>
    </w:p>
    <w:p w:rsidR="009966C3" w:rsidRPr="009966C3" w:rsidRDefault="00204246" w:rsidP="009966C3">
      <w:pPr>
        <w:jc w:val="both"/>
        <w:rPr>
          <w:rFonts w:ascii="Vodafone Rg" w:hAnsi="Vodafone Rg"/>
          <w:b/>
          <w:bCs/>
          <w:sz w:val="22"/>
          <w:szCs w:val="22"/>
          <w:lang w:val="tr-TR"/>
        </w:rPr>
      </w:pPr>
      <w:r>
        <w:rPr>
          <w:rFonts w:ascii="Vodafone Rg" w:hAnsi="Vodafone Rg"/>
          <w:b/>
          <w:bCs/>
          <w:sz w:val="22"/>
          <w:szCs w:val="22"/>
          <w:lang w:val="tr-TR"/>
        </w:rPr>
        <w:t>Verimlilikte %10 artış</w:t>
      </w:r>
    </w:p>
    <w:p w:rsidR="009966C3" w:rsidRDefault="009966C3" w:rsidP="001A0421">
      <w:pPr>
        <w:jc w:val="both"/>
        <w:rPr>
          <w:rFonts w:ascii="Vodafone Rg" w:hAnsi="Vodafone Rg"/>
          <w:bCs/>
          <w:sz w:val="22"/>
          <w:szCs w:val="22"/>
          <w:lang w:val="tr-TR"/>
        </w:rPr>
      </w:pPr>
    </w:p>
    <w:p w:rsidR="001A0421" w:rsidRPr="001A0421" w:rsidRDefault="0098577A" w:rsidP="001A0421">
      <w:pPr>
        <w:jc w:val="both"/>
        <w:rPr>
          <w:rFonts w:ascii="Vodafone Rg" w:hAnsi="Vodafone Rg"/>
          <w:bCs/>
          <w:sz w:val="22"/>
          <w:szCs w:val="22"/>
          <w:lang w:val="tr-TR"/>
        </w:rPr>
      </w:pPr>
      <w:r>
        <w:rPr>
          <w:rFonts w:ascii="Vodafone Rg" w:hAnsi="Vodafone Rg"/>
          <w:bCs/>
          <w:sz w:val="22"/>
          <w:szCs w:val="22"/>
          <w:lang w:val="tr-TR"/>
        </w:rPr>
        <w:t>10 yılda yaklaşık 28</w:t>
      </w:r>
      <w:r w:rsidR="001A0421" w:rsidRPr="000E35D9">
        <w:rPr>
          <w:rFonts w:ascii="Vodafone Rg" w:hAnsi="Vodafone Rg"/>
          <w:bCs/>
          <w:sz w:val="22"/>
          <w:szCs w:val="22"/>
          <w:lang w:val="tr-TR"/>
        </w:rPr>
        <w:t xml:space="preserve"> milyon TL’lik</w:t>
      </w:r>
      <w:r w:rsidR="001A0421" w:rsidRPr="001A0421">
        <w:rPr>
          <w:rFonts w:ascii="Vodafone Rg" w:hAnsi="Vodafone Rg"/>
          <w:bCs/>
          <w:sz w:val="22"/>
          <w:szCs w:val="22"/>
          <w:lang w:val="tr-TR"/>
        </w:rPr>
        <w:t xml:space="preserve"> yatırım yapılması planlanan Vodafone Akıllı </w:t>
      </w:r>
      <w:proofErr w:type="spellStart"/>
      <w:r w:rsidR="001A0421" w:rsidRPr="001A0421">
        <w:rPr>
          <w:rFonts w:ascii="Vodafone Rg" w:hAnsi="Vodafone Rg"/>
          <w:bCs/>
          <w:sz w:val="22"/>
          <w:szCs w:val="22"/>
          <w:lang w:val="tr-TR"/>
        </w:rPr>
        <w:t>Köy’deki</w:t>
      </w:r>
      <w:proofErr w:type="spellEnd"/>
      <w:r w:rsidR="001A0421" w:rsidRPr="001A0421">
        <w:rPr>
          <w:rFonts w:ascii="Vodafone Rg" w:hAnsi="Vodafone Rg"/>
          <w:bCs/>
          <w:sz w:val="22"/>
          <w:szCs w:val="22"/>
          <w:lang w:val="tr-TR"/>
        </w:rPr>
        <w:t xml:space="preserve"> teknoloji ve</w:t>
      </w:r>
      <w:r w:rsidR="004B44B4">
        <w:rPr>
          <w:rFonts w:ascii="Vodafone Rg" w:hAnsi="Vodafone Rg"/>
          <w:bCs/>
          <w:sz w:val="22"/>
          <w:szCs w:val="22"/>
          <w:lang w:val="tr-TR"/>
        </w:rPr>
        <w:t xml:space="preserve"> nitelikli bilgi uygulamalarıyla</w:t>
      </w:r>
      <w:r w:rsidR="001A0421" w:rsidRPr="001A0421">
        <w:rPr>
          <w:rFonts w:ascii="Vodafone Rg" w:hAnsi="Vodafone Rg"/>
          <w:bCs/>
          <w:sz w:val="22"/>
          <w:szCs w:val="22"/>
          <w:lang w:val="tr-TR"/>
        </w:rPr>
        <w:t xml:space="preserve"> </w:t>
      </w:r>
      <w:r w:rsidR="004B44B4" w:rsidRPr="004B44B4">
        <w:rPr>
          <w:rFonts w:ascii="Vodafone Rg" w:hAnsi="Vodafone Rg"/>
          <w:b/>
          <w:bCs/>
          <w:sz w:val="22"/>
          <w:szCs w:val="22"/>
          <w:lang w:val="tr-TR"/>
        </w:rPr>
        <w:t>5 yılda 642 bin çiftçiye</w:t>
      </w:r>
      <w:r w:rsidR="004B44B4" w:rsidRPr="004B44B4">
        <w:rPr>
          <w:rFonts w:ascii="Vodafone Rg" w:hAnsi="Vodafone Rg"/>
          <w:bCs/>
          <w:sz w:val="22"/>
          <w:szCs w:val="22"/>
          <w:lang w:val="tr-TR"/>
        </w:rPr>
        <w:t xml:space="preserve"> ulaşılarak </w:t>
      </w:r>
      <w:r w:rsidR="004B44B4" w:rsidRPr="004B44B4">
        <w:rPr>
          <w:rFonts w:ascii="Vodafone Rg" w:hAnsi="Vodafone Rg"/>
          <w:b/>
          <w:bCs/>
          <w:sz w:val="22"/>
          <w:szCs w:val="22"/>
          <w:lang w:val="tr-TR"/>
        </w:rPr>
        <w:t>toplam 15 milyar TL’lik</w:t>
      </w:r>
      <w:r w:rsidR="004B44B4" w:rsidRPr="004B44B4">
        <w:rPr>
          <w:rFonts w:ascii="Vodafone Rg" w:hAnsi="Vodafone Rg"/>
          <w:bCs/>
          <w:sz w:val="22"/>
          <w:szCs w:val="22"/>
          <w:lang w:val="tr-TR"/>
        </w:rPr>
        <w:t xml:space="preserve"> ekonomik değer yaratılması hedefleniyor.</w:t>
      </w:r>
      <w:r w:rsidR="00DB0E3D">
        <w:rPr>
          <w:rFonts w:ascii="Vodafone Rg" w:hAnsi="Vodafone Rg"/>
          <w:bCs/>
          <w:sz w:val="22"/>
          <w:szCs w:val="22"/>
          <w:lang w:val="tr-TR"/>
        </w:rPr>
        <w:t xml:space="preserve"> </w:t>
      </w:r>
      <w:r w:rsidR="009966C3">
        <w:rPr>
          <w:rFonts w:ascii="Vodafone Rg" w:hAnsi="Vodafone Rg"/>
          <w:bCs/>
          <w:sz w:val="22"/>
          <w:szCs w:val="22"/>
          <w:lang w:val="tr-TR"/>
        </w:rPr>
        <w:t xml:space="preserve">Vodafone Akıllı </w:t>
      </w:r>
      <w:proofErr w:type="spellStart"/>
      <w:r w:rsidR="009966C3">
        <w:rPr>
          <w:rFonts w:ascii="Vodafone Rg" w:hAnsi="Vodafone Rg"/>
          <w:bCs/>
          <w:sz w:val="22"/>
          <w:szCs w:val="22"/>
          <w:lang w:val="tr-TR"/>
        </w:rPr>
        <w:t>Köy’de</w:t>
      </w:r>
      <w:proofErr w:type="spellEnd"/>
      <w:r w:rsidR="009966C3">
        <w:rPr>
          <w:rFonts w:ascii="Vodafone Rg" w:hAnsi="Vodafone Rg"/>
          <w:bCs/>
          <w:sz w:val="22"/>
          <w:szCs w:val="22"/>
          <w:lang w:val="tr-TR"/>
        </w:rPr>
        <w:t xml:space="preserve"> uygulanan</w:t>
      </w:r>
      <w:r w:rsidR="00DB0E3D" w:rsidRPr="00DB0E3D">
        <w:rPr>
          <w:rFonts w:ascii="Vodafone Rg" w:hAnsi="Vodafone Rg"/>
          <w:bCs/>
          <w:sz w:val="22"/>
          <w:szCs w:val="22"/>
          <w:lang w:val="tr-TR"/>
        </w:rPr>
        <w:t xml:space="preserve"> </w:t>
      </w:r>
      <w:r w:rsidR="00204246">
        <w:rPr>
          <w:rFonts w:ascii="Vodafone Rg" w:hAnsi="Vodafone Rg"/>
          <w:bCs/>
          <w:sz w:val="22"/>
          <w:szCs w:val="22"/>
          <w:lang w:val="tr-TR"/>
        </w:rPr>
        <w:t>akıllı model</w:t>
      </w:r>
      <w:r w:rsidR="009966C3">
        <w:rPr>
          <w:rFonts w:ascii="Vodafone Rg" w:hAnsi="Vodafone Rg"/>
          <w:bCs/>
          <w:sz w:val="22"/>
          <w:szCs w:val="22"/>
          <w:lang w:val="tr-TR"/>
        </w:rPr>
        <w:t xml:space="preserve"> ile </w:t>
      </w:r>
      <w:r w:rsidR="00DB0E3D" w:rsidRPr="00DB0E3D">
        <w:rPr>
          <w:rFonts w:ascii="Vodafone Rg" w:hAnsi="Vodafone Rg"/>
          <w:bCs/>
          <w:sz w:val="22"/>
          <w:szCs w:val="22"/>
          <w:lang w:val="tr-TR"/>
        </w:rPr>
        <w:t>bitkisel ü</w:t>
      </w:r>
      <w:r w:rsidR="00DB0E3D">
        <w:rPr>
          <w:rFonts w:ascii="Vodafone Rg" w:hAnsi="Vodafone Rg"/>
          <w:bCs/>
          <w:sz w:val="22"/>
          <w:szCs w:val="22"/>
          <w:lang w:val="tr-TR"/>
        </w:rPr>
        <w:t xml:space="preserve">retim maliyetlerinde </w:t>
      </w:r>
      <w:r w:rsidR="00DB0E3D" w:rsidRPr="009966C3">
        <w:rPr>
          <w:rFonts w:ascii="Vodafone Rg" w:hAnsi="Vodafone Rg"/>
          <w:b/>
          <w:bCs/>
          <w:sz w:val="22"/>
          <w:szCs w:val="22"/>
          <w:lang w:val="tr-TR"/>
        </w:rPr>
        <w:t>%22,</w:t>
      </w:r>
      <w:r w:rsidR="00DB0E3D" w:rsidRPr="00DB0E3D">
        <w:rPr>
          <w:rFonts w:ascii="Vodafone Rg" w:hAnsi="Vodafone Rg"/>
          <w:bCs/>
          <w:sz w:val="22"/>
          <w:szCs w:val="22"/>
          <w:lang w:val="tr-TR"/>
        </w:rPr>
        <w:t xml:space="preserve"> hayvansal üretim maliyetlerinde</w:t>
      </w:r>
      <w:r w:rsidR="009966C3">
        <w:rPr>
          <w:rFonts w:ascii="Vodafone Rg" w:hAnsi="Vodafone Rg"/>
          <w:bCs/>
          <w:sz w:val="22"/>
          <w:szCs w:val="22"/>
          <w:lang w:val="tr-TR"/>
        </w:rPr>
        <w:t xml:space="preserve"> </w:t>
      </w:r>
      <w:r w:rsidR="009966C3" w:rsidRPr="009966C3">
        <w:rPr>
          <w:rFonts w:ascii="Vodafone Rg" w:hAnsi="Vodafone Rg"/>
          <w:b/>
          <w:bCs/>
          <w:sz w:val="22"/>
          <w:szCs w:val="22"/>
          <w:lang w:val="tr-TR"/>
        </w:rPr>
        <w:t>%20</w:t>
      </w:r>
      <w:r w:rsidR="009966C3">
        <w:rPr>
          <w:rFonts w:ascii="Vodafone Rg" w:hAnsi="Vodafone Rg"/>
          <w:bCs/>
          <w:sz w:val="22"/>
          <w:szCs w:val="22"/>
          <w:lang w:val="tr-TR"/>
        </w:rPr>
        <w:t xml:space="preserve"> tasarruf sağlanırken</w:t>
      </w:r>
      <w:r w:rsidR="00DB0E3D">
        <w:rPr>
          <w:rFonts w:ascii="Vodafone Rg" w:hAnsi="Vodafone Rg"/>
          <w:bCs/>
          <w:sz w:val="22"/>
          <w:szCs w:val="22"/>
          <w:lang w:val="tr-TR"/>
        </w:rPr>
        <w:t xml:space="preserve">, </w:t>
      </w:r>
      <w:r w:rsidR="009966C3">
        <w:rPr>
          <w:rFonts w:ascii="Vodafone Rg" w:hAnsi="Vodafone Rg"/>
          <w:bCs/>
          <w:sz w:val="22"/>
          <w:szCs w:val="22"/>
          <w:lang w:val="tr-TR"/>
        </w:rPr>
        <w:t>verimliliği</w:t>
      </w:r>
      <w:r w:rsidR="00DB0E3D">
        <w:rPr>
          <w:rFonts w:ascii="Vodafone Rg" w:hAnsi="Vodafone Rg"/>
          <w:bCs/>
          <w:sz w:val="22"/>
          <w:szCs w:val="22"/>
          <w:lang w:val="tr-TR"/>
        </w:rPr>
        <w:t xml:space="preserve"> ortalama </w:t>
      </w:r>
      <w:r w:rsidR="00DB0E3D" w:rsidRPr="009966C3">
        <w:rPr>
          <w:rFonts w:ascii="Vodafone Rg" w:hAnsi="Vodafone Rg"/>
          <w:b/>
          <w:bCs/>
          <w:sz w:val="22"/>
          <w:szCs w:val="22"/>
          <w:lang w:val="tr-TR"/>
        </w:rPr>
        <w:t>%10</w:t>
      </w:r>
      <w:r w:rsidR="00DB0E3D">
        <w:rPr>
          <w:rFonts w:ascii="Vodafone Rg" w:hAnsi="Vodafone Rg"/>
          <w:bCs/>
          <w:sz w:val="22"/>
          <w:szCs w:val="22"/>
          <w:lang w:val="tr-TR"/>
        </w:rPr>
        <w:t xml:space="preserve"> art</w:t>
      </w:r>
      <w:r w:rsidR="009966C3">
        <w:rPr>
          <w:rFonts w:ascii="Vodafone Rg" w:hAnsi="Vodafone Rg"/>
          <w:bCs/>
          <w:sz w:val="22"/>
          <w:szCs w:val="22"/>
          <w:lang w:val="tr-TR"/>
        </w:rPr>
        <w:t>ırmak mümkün olacak.</w:t>
      </w:r>
      <w:r w:rsidR="00970FAA">
        <w:rPr>
          <w:rFonts w:ascii="Vodafone Rg" w:hAnsi="Vodafone Rg"/>
          <w:bCs/>
          <w:sz w:val="22"/>
          <w:szCs w:val="22"/>
          <w:lang w:val="tr-TR"/>
        </w:rPr>
        <w:t xml:space="preserve"> </w:t>
      </w:r>
      <w:r w:rsidR="001A0421" w:rsidRPr="001A0421">
        <w:rPr>
          <w:rFonts w:ascii="Vodafone Rg" w:hAnsi="Vodafone Rg"/>
          <w:bCs/>
          <w:sz w:val="22"/>
          <w:szCs w:val="22"/>
          <w:lang w:val="tr-TR"/>
        </w:rPr>
        <w:t xml:space="preserve">Uçtan uca dijital teknolojilerle donatılan Vodafone Akıllı Köy, çevresel kalkınmaya da katkı sağlayacak. Akıllı sistemleri sayesinde toprak ve su kirliliğinin önüne geçerek tarımsal kaynakların sürdürülebilirliğini sağlayan Vodafone Akıllı </w:t>
      </w:r>
      <w:proofErr w:type="spellStart"/>
      <w:r w:rsidR="001A0421" w:rsidRPr="001A0421">
        <w:rPr>
          <w:rFonts w:ascii="Vodafone Rg" w:hAnsi="Vodafone Rg"/>
          <w:bCs/>
          <w:sz w:val="22"/>
          <w:szCs w:val="22"/>
          <w:lang w:val="tr-TR"/>
        </w:rPr>
        <w:t>Köy’de</w:t>
      </w:r>
      <w:proofErr w:type="spellEnd"/>
      <w:r w:rsidR="001A0421" w:rsidRPr="001A0421">
        <w:rPr>
          <w:rFonts w:ascii="Vodafone Rg" w:hAnsi="Vodafone Rg"/>
          <w:bCs/>
          <w:sz w:val="22"/>
          <w:szCs w:val="22"/>
          <w:lang w:val="tr-TR"/>
        </w:rPr>
        <w:t xml:space="preserve"> tarımsal sulamada en az </w:t>
      </w:r>
      <w:r w:rsidR="001A0421" w:rsidRPr="006E2FB1">
        <w:rPr>
          <w:rFonts w:ascii="Vodafone Rg" w:hAnsi="Vodafone Rg"/>
          <w:b/>
          <w:bCs/>
          <w:sz w:val="22"/>
          <w:szCs w:val="22"/>
          <w:lang w:val="tr-TR"/>
        </w:rPr>
        <w:t>%20</w:t>
      </w:r>
      <w:r w:rsidR="001A0421" w:rsidRPr="001A0421">
        <w:rPr>
          <w:rFonts w:ascii="Vodafone Rg" w:hAnsi="Vodafone Rg"/>
          <w:bCs/>
          <w:sz w:val="22"/>
          <w:szCs w:val="22"/>
          <w:lang w:val="tr-TR"/>
        </w:rPr>
        <w:t xml:space="preserve"> tasarruf elde edilecek. </w:t>
      </w:r>
    </w:p>
    <w:p w:rsidR="001A0421" w:rsidRPr="001A0421" w:rsidRDefault="001A0421" w:rsidP="001A0421">
      <w:pPr>
        <w:jc w:val="both"/>
        <w:rPr>
          <w:rFonts w:ascii="Vodafone Rg" w:hAnsi="Vodafone Rg"/>
          <w:bCs/>
          <w:sz w:val="22"/>
          <w:szCs w:val="22"/>
          <w:lang w:val="tr-TR"/>
        </w:rPr>
      </w:pPr>
    </w:p>
    <w:p w:rsidR="001A0421" w:rsidRP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modern sera uygulamalarından toplu sağım ve süt soğutma sistemine, su ve gübre yönetim merkezinden toprak analiz laboratuvarlarına kadar çiftçilerin hayatını kolaylaştıran pek çok imkân sunuluyor. Projede son </w:t>
      </w:r>
      <w:r w:rsidR="006E2FB1">
        <w:rPr>
          <w:rFonts w:ascii="Vodafone Rg" w:hAnsi="Vodafone Rg"/>
          <w:bCs/>
          <w:sz w:val="22"/>
          <w:szCs w:val="22"/>
          <w:lang w:val="tr-TR"/>
        </w:rPr>
        <w:t>2</w:t>
      </w:r>
      <w:r w:rsidRPr="001A0421">
        <w:rPr>
          <w:rFonts w:ascii="Vodafone Rg" w:hAnsi="Vodafone Rg"/>
          <w:bCs/>
          <w:sz w:val="22"/>
          <w:szCs w:val="22"/>
          <w:lang w:val="tr-TR"/>
        </w:rPr>
        <w:t xml:space="preserve"> yılda kaydedilen gelişme, </w:t>
      </w:r>
      <w:r w:rsidRPr="006E2FB1">
        <w:rPr>
          <w:rFonts w:ascii="Vodafone Rg" w:hAnsi="Vodafone Rg"/>
          <w:b/>
          <w:bCs/>
          <w:sz w:val="22"/>
          <w:szCs w:val="22"/>
          <w:lang w:val="tr-TR"/>
        </w:rPr>
        <w:t>Vodafone Türkiye İcra Kurulu Başkan Yardımcısı Engin Aksoy</w:t>
      </w:r>
      <w:r w:rsidR="004B44B4">
        <w:rPr>
          <w:rFonts w:ascii="Vodafone Rg" w:hAnsi="Vodafone Rg"/>
          <w:b/>
          <w:bCs/>
          <w:sz w:val="22"/>
          <w:szCs w:val="22"/>
          <w:lang w:val="tr-TR"/>
        </w:rPr>
        <w:t>,</w:t>
      </w:r>
      <w:r w:rsidRPr="006E2FB1">
        <w:rPr>
          <w:rFonts w:ascii="Vodafone Rg" w:hAnsi="Vodafone Rg"/>
          <w:b/>
          <w:bCs/>
          <w:sz w:val="22"/>
          <w:szCs w:val="22"/>
          <w:lang w:val="tr-TR"/>
        </w:rPr>
        <w:t xml:space="preserve"> </w:t>
      </w:r>
      <w:r w:rsidR="004B44B4">
        <w:rPr>
          <w:rFonts w:ascii="Vodafone Rg" w:hAnsi="Vodafone Rg"/>
          <w:b/>
          <w:bCs/>
          <w:sz w:val="22"/>
          <w:szCs w:val="22"/>
          <w:lang w:val="tr-TR"/>
        </w:rPr>
        <w:t>TABİT Kurucu Ortağı Tülin Akın ve Vodafone Akıllı Köy iş ortaklarının</w:t>
      </w:r>
      <w:r w:rsidRPr="001A0421">
        <w:rPr>
          <w:rFonts w:ascii="Vodafone Rg" w:hAnsi="Vodafone Rg"/>
          <w:bCs/>
          <w:sz w:val="22"/>
          <w:szCs w:val="22"/>
          <w:lang w:val="tr-TR"/>
        </w:rPr>
        <w:t xml:space="preserve"> </w:t>
      </w:r>
      <w:r w:rsidR="006E2FB1">
        <w:rPr>
          <w:rFonts w:ascii="Vodafone Rg" w:hAnsi="Vodafone Rg"/>
          <w:bCs/>
          <w:sz w:val="22"/>
          <w:szCs w:val="22"/>
          <w:lang w:val="tr-TR"/>
        </w:rPr>
        <w:t xml:space="preserve">katılımıyla </w:t>
      </w:r>
      <w:r w:rsidR="00D66CED">
        <w:rPr>
          <w:rFonts w:ascii="Vodafone Rg" w:hAnsi="Vodafone Rg"/>
          <w:bCs/>
          <w:sz w:val="22"/>
          <w:szCs w:val="22"/>
          <w:lang w:val="tr-TR"/>
        </w:rPr>
        <w:t xml:space="preserve">Vodafone Akıllı </w:t>
      </w:r>
      <w:proofErr w:type="spellStart"/>
      <w:r w:rsidR="00D66CED">
        <w:rPr>
          <w:rFonts w:ascii="Vodafone Rg" w:hAnsi="Vodafone Rg"/>
          <w:bCs/>
          <w:sz w:val="22"/>
          <w:szCs w:val="22"/>
          <w:lang w:val="tr-TR"/>
        </w:rPr>
        <w:t>Köy’de</w:t>
      </w:r>
      <w:proofErr w:type="spellEnd"/>
      <w:r w:rsidR="00D66CED">
        <w:rPr>
          <w:rFonts w:ascii="Vodafone Rg" w:hAnsi="Vodafone Rg"/>
          <w:bCs/>
          <w:sz w:val="22"/>
          <w:szCs w:val="22"/>
          <w:lang w:val="tr-TR"/>
        </w:rPr>
        <w:t xml:space="preserve"> </w:t>
      </w:r>
      <w:r w:rsidRPr="001A0421">
        <w:rPr>
          <w:rFonts w:ascii="Vodafone Rg" w:hAnsi="Vodafone Rg"/>
          <w:bCs/>
          <w:sz w:val="22"/>
          <w:szCs w:val="22"/>
          <w:lang w:val="tr-TR"/>
        </w:rPr>
        <w:t xml:space="preserve">düzenlenen toplantıda aktarıldı.  </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Engin Aksoy: “Projenin sürdürülebilir başarısı için çalışıyoruz”</w:t>
      </w:r>
    </w:p>
    <w:p w:rsidR="001A0421" w:rsidRPr="001A0421" w:rsidRDefault="001A0421" w:rsidP="001A0421">
      <w:pPr>
        <w:jc w:val="both"/>
        <w:rPr>
          <w:rFonts w:ascii="Vodafone Rg" w:hAnsi="Vodafone Rg"/>
          <w:bCs/>
          <w:sz w:val="22"/>
          <w:szCs w:val="22"/>
          <w:lang w:val="tr-TR"/>
        </w:rPr>
      </w:pPr>
    </w:p>
    <w:p w:rsidR="001A0421" w:rsidRPr="001A0421" w:rsidRDefault="0044711E" w:rsidP="001A0421">
      <w:pPr>
        <w:jc w:val="both"/>
        <w:rPr>
          <w:rFonts w:ascii="Vodafone Rg" w:hAnsi="Vodafone Rg"/>
          <w:bCs/>
          <w:sz w:val="22"/>
          <w:szCs w:val="22"/>
          <w:lang w:val="tr-TR"/>
        </w:rPr>
      </w:pPr>
      <w:r w:rsidRPr="0044711E">
        <w:rPr>
          <w:rFonts w:ascii="Vodafone Rg" w:hAnsi="Vodafone Rg"/>
          <w:bCs/>
          <w:sz w:val="22"/>
          <w:szCs w:val="22"/>
          <w:lang w:val="tr-TR"/>
        </w:rPr>
        <w:t>Geleceğin heyecan v</w:t>
      </w:r>
      <w:r>
        <w:rPr>
          <w:rFonts w:ascii="Vodafone Rg" w:hAnsi="Vodafone Rg"/>
          <w:bCs/>
          <w:sz w:val="22"/>
          <w:szCs w:val="22"/>
          <w:lang w:val="tr-TR"/>
        </w:rPr>
        <w:t>erici dünyasına müşterileriyle birlikte hazırlanmayı ve</w:t>
      </w:r>
      <w:r w:rsidRPr="0044711E">
        <w:rPr>
          <w:rFonts w:ascii="Vodafone Rg" w:hAnsi="Vodafone Rg"/>
          <w:bCs/>
          <w:sz w:val="22"/>
          <w:szCs w:val="22"/>
          <w:lang w:val="tr-TR"/>
        </w:rPr>
        <w:t xml:space="preserve"> onların “dijital y</w:t>
      </w:r>
      <w:r>
        <w:rPr>
          <w:rFonts w:ascii="Vodafone Rg" w:hAnsi="Vodafone Rg"/>
          <w:bCs/>
          <w:sz w:val="22"/>
          <w:szCs w:val="22"/>
          <w:lang w:val="tr-TR"/>
        </w:rPr>
        <w:t>ol arkadaşı” olmayı hedeflediklerini</w:t>
      </w:r>
      <w:r w:rsidR="001A0421" w:rsidRPr="001A0421">
        <w:rPr>
          <w:rFonts w:ascii="Vodafone Rg" w:hAnsi="Vodafone Rg"/>
          <w:bCs/>
          <w:sz w:val="22"/>
          <w:szCs w:val="22"/>
          <w:lang w:val="tr-TR"/>
        </w:rPr>
        <w:t xml:space="preserve"> belirten </w:t>
      </w:r>
      <w:r w:rsidR="001A0421" w:rsidRPr="006E2FB1">
        <w:rPr>
          <w:rFonts w:ascii="Vodafone Rg" w:hAnsi="Vodafone Rg"/>
          <w:b/>
          <w:bCs/>
          <w:sz w:val="22"/>
          <w:szCs w:val="22"/>
          <w:lang w:val="tr-TR"/>
        </w:rPr>
        <w:t>Vodafone Türkiye İcra Kurulu Başkan Yardımcısı Engin Aksoy,</w:t>
      </w:r>
      <w:r w:rsidR="001A0421" w:rsidRPr="001A0421">
        <w:rPr>
          <w:rFonts w:ascii="Vodafone Rg" w:hAnsi="Vodafone Rg"/>
          <w:bCs/>
          <w:sz w:val="22"/>
          <w:szCs w:val="22"/>
          <w:lang w:val="tr-TR"/>
        </w:rPr>
        <w:t xml:space="preserve"> şunları söyledi:</w:t>
      </w:r>
    </w:p>
    <w:p w:rsidR="001A0421" w:rsidRPr="001A0421" w:rsidRDefault="001A0421" w:rsidP="001A0421">
      <w:pPr>
        <w:jc w:val="both"/>
        <w:rPr>
          <w:rFonts w:ascii="Vodafone Rg" w:hAnsi="Vodafone Rg"/>
          <w:bCs/>
          <w:sz w:val="22"/>
          <w:szCs w:val="22"/>
          <w:lang w:val="tr-TR"/>
        </w:rPr>
      </w:pPr>
    </w:p>
    <w:p w:rsidR="001A0421" w:rsidRPr="001A0421" w:rsidRDefault="006E2FB1" w:rsidP="001A0421">
      <w:pPr>
        <w:jc w:val="both"/>
        <w:rPr>
          <w:rFonts w:ascii="Vodafone Rg" w:hAnsi="Vodafone Rg"/>
          <w:bCs/>
          <w:sz w:val="22"/>
          <w:szCs w:val="22"/>
          <w:lang w:val="tr-TR"/>
        </w:rPr>
      </w:pPr>
      <w:r>
        <w:rPr>
          <w:rFonts w:ascii="Vodafone Rg" w:hAnsi="Vodafone Rg"/>
          <w:bCs/>
          <w:sz w:val="22"/>
          <w:szCs w:val="22"/>
          <w:lang w:val="tr-TR"/>
        </w:rPr>
        <w:t>“</w:t>
      </w:r>
      <w:r w:rsidR="0044711E" w:rsidRPr="0044711E">
        <w:rPr>
          <w:rFonts w:ascii="Vodafone Rg" w:hAnsi="Vodafone Rg"/>
          <w:bCs/>
          <w:sz w:val="22"/>
          <w:szCs w:val="22"/>
          <w:lang w:val="tr-TR"/>
        </w:rPr>
        <w:t xml:space="preserve">Türkiye’nin dijitalleşmesine liderlik etme </w:t>
      </w:r>
      <w:proofErr w:type="gramStart"/>
      <w:r w:rsidR="0044711E" w:rsidRPr="0044711E">
        <w:rPr>
          <w:rFonts w:ascii="Vodafone Rg" w:hAnsi="Vodafone Rg"/>
          <w:bCs/>
          <w:sz w:val="22"/>
          <w:szCs w:val="22"/>
          <w:lang w:val="tr-TR"/>
        </w:rPr>
        <w:t>vizyonuyla</w:t>
      </w:r>
      <w:proofErr w:type="gramEnd"/>
      <w:r w:rsidR="0044711E" w:rsidRPr="0044711E">
        <w:rPr>
          <w:rFonts w:ascii="Vodafone Rg" w:hAnsi="Vodafone Rg"/>
          <w:bCs/>
          <w:sz w:val="22"/>
          <w:szCs w:val="22"/>
          <w:lang w:val="tr-TR"/>
        </w:rPr>
        <w:t xml:space="preserve"> bireyleri, haneleri, kurumları, şehirleri ve köyleri diji</w:t>
      </w:r>
      <w:r w:rsidR="0044711E">
        <w:rPr>
          <w:rFonts w:ascii="Vodafone Rg" w:hAnsi="Vodafone Rg"/>
          <w:bCs/>
          <w:sz w:val="22"/>
          <w:szCs w:val="22"/>
          <w:lang w:val="tr-TR"/>
        </w:rPr>
        <w:t xml:space="preserve">talleştirmeye devam ediyoruz. </w:t>
      </w:r>
      <w:r>
        <w:rPr>
          <w:rFonts w:ascii="Vodafone Rg" w:hAnsi="Vodafone Rg"/>
          <w:bCs/>
          <w:sz w:val="22"/>
          <w:szCs w:val="22"/>
          <w:lang w:val="tr-TR"/>
        </w:rPr>
        <w:t>Bugün toplam 7</w:t>
      </w:r>
      <w:r w:rsidR="001A0421" w:rsidRPr="001A0421">
        <w:rPr>
          <w:rFonts w:ascii="Vodafone Rg" w:hAnsi="Vodafone Rg"/>
          <w:bCs/>
          <w:sz w:val="22"/>
          <w:szCs w:val="22"/>
          <w:lang w:val="tr-TR"/>
        </w:rPr>
        <w:t xml:space="preserve"> Vodafone ülkesinde uygulanan ve dünyada </w:t>
      </w:r>
      <w:r w:rsidR="0044711E">
        <w:rPr>
          <w:rFonts w:ascii="Vodafone Rg" w:hAnsi="Vodafone Rg"/>
          <w:bCs/>
          <w:sz w:val="22"/>
          <w:szCs w:val="22"/>
          <w:lang w:val="tr-TR"/>
        </w:rPr>
        <w:t>milyonlarca çiftçiye ulaş</w:t>
      </w:r>
      <w:r w:rsidR="00E92CF4">
        <w:rPr>
          <w:rFonts w:ascii="Vodafone Rg" w:hAnsi="Vodafone Rg"/>
          <w:bCs/>
          <w:sz w:val="22"/>
          <w:szCs w:val="22"/>
          <w:lang w:val="tr-TR"/>
        </w:rPr>
        <w:t>ması hedeflenen, Türkiye’de ise</w:t>
      </w:r>
      <w:r w:rsidR="0044711E">
        <w:rPr>
          <w:rFonts w:ascii="Vodafone Rg" w:hAnsi="Vodafone Rg"/>
          <w:bCs/>
          <w:sz w:val="22"/>
          <w:szCs w:val="22"/>
          <w:lang w:val="tr-TR"/>
        </w:rPr>
        <w:t xml:space="preserve"> 1 milyon çiftçiye erişen</w:t>
      </w:r>
      <w:r w:rsidR="001A0421" w:rsidRPr="001A0421">
        <w:rPr>
          <w:rFonts w:ascii="Vodafone Rg" w:hAnsi="Vodafone Rg"/>
          <w:bCs/>
          <w:sz w:val="22"/>
          <w:szCs w:val="22"/>
          <w:lang w:val="tr-TR"/>
        </w:rPr>
        <w:t xml:space="preserve"> Vodafone Çiftçi Kulübü programımızdan aldığımız ilham </w:t>
      </w:r>
      <w:r w:rsidR="00E92CF4">
        <w:rPr>
          <w:rFonts w:ascii="Vodafone Rg" w:hAnsi="Vodafone Rg"/>
          <w:bCs/>
          <w:sz w:val="22"/>
          <w:szCs w:val="22"/>
          <w:lang w:val="tr-TR"/>
        </w:rPr>
        <w:t>ve edindiğimiz deneyim ile 2</w:t>
      </w:r>
      <w:r w:rsidR="001A0421" w:rsidRPr="001A0421">
        <w:rPr>
          <w:rFonts w:ascii="Vodafone Rg" w:hAnsi="Vodafone Rg"/>
          <w:bCs/>
          <w:sz w:val="22"/>
          <w:szCs w:val="22"/>
          <w:lang w:val="tr-TR"/>
        </w:rPr>
        <w:t xml:space="preserve"> yıl</w:t>
      </w:r>
      <w:r w:rsidR="00E92CF4">
        <w:rPr>
          <w:rFonts w:ascii="Vodafone Rg" w:hAnsi="Vodafone Rg"/>
          <w:bCs/>
          <w:sz w:val="22"/>
          <w:szCs w:val="22"/>
          <w:lang w:val="tr-TR"/>
        </w:rPr>
        <w:t xml:space="preserve"> önce</w:t>
      </w:r>
      <w:r w:rsidR="001A0421" w:rsidRPr="001A0421">
        <w:rPr>
          <w:rFonts w:ascii="Vodafone Rg" w:hAnsi="Vodafone Rg"/>
          <w:bCs/>
          <w:sz w:val="22"/>
          <w:szCs w:val="22"/>
          <w:lang w:val="tr-TR"/>
        </w:rPr>
        <w:t xml:space="preserve"> dünyanın ve Türkiye’nin uçtan uca dijital teknolojilerle donatılmış ilk akıllı köyü Vodafone Akıllı </w:t>
      </w:r>
      <w:proofErr w:type="spellStart"/>
      <w:r w:rsidR="001A0421" w:rsidRPr="001A0421">
        <w:rPr>
          <w:rFonts w:ascii="Vodafone Rg" w:hAnsi="Vodafone Rg"/>
          <w:bCs/>
          <w:sz w:val="22"/>
          <w:szCs w:val="22"/>
          <w:lang w:val="tr-TR"/>
        </w:rPr>
        <w:t>Köy’ün</w:t>
      </w:r>
      <w:proofErr w:type="spellEnd"/>
      <w:r w:rsidR="001A0421" w:rsidRPr="001A0421">
        <w:rPr>
          <w:rFonts w:ascii="Vodafone Rg" w:hAnsi="Vodafone Rg"/>
          <w:bCs/>
          <w:sz w:val="22"/>
          <w:szCs w:val="22"/>
          <w:lang w:val="tr-TR"/>
        </w:rPr>
        <w:t xml:space="preserve"> temelini attık. Vodafone Akıllı Köy ile geleneksel tarım yöntemlerini ileri teknolojinin olanaklarıyla birleştiren yeni nesil bir kırsal yaşam modeli sunuyoruz. Bu modelle, dijitalleşmenin gücüyle hem tarımsal üretimde verimliliğin artırılmasını, hem de çiftçimizin sosyal yaşam standartlarının yükseltilmesini hedefliyoruz. </w:t>
      </w:r>
      <w:r w:rsidR="00E92CF4">
        <w:rPr>
          <w:rFonts w:ascii="Vodafone Rg" w:hAnsi="Vodafone Rg"/>
          <w:bCs/>
          <w:sz w:val="22"/>
          <w:szCs w:val="22"/>
          <w:lang w:val="tr-TR"/>
        </w:rPr>
        <w:t xml:space="preserve">Hesaplamalarımıza göre, </w:t>
      </w:r>
      <w:r w:rsidR="001A0421" w:rsidRPr="001A0421">
        <w:rPr>
          <w:rFonts w:ascii="Vodafone Rg" w:hAnsi="Vodafone Rg"/>
          <w:bCs/>
          <w:sz w:val="22"/>
          <w:szCs w:val="22"/>
          <w:lang w:val="tr-TR"/>
        </w:rPr>
        <w:t xml:space="preserve">Vodafone Akıllı </w:t>
      </w:r>
      <w:proofErr w:type="spellStart"/>
      <w:r w:rsidR="001A0421" w:rsidRPr="001A0421">
        <w:rPr>
          <w:rFonts w:ascii="Vodafone Rg" w:hAnsi="Vodafone Rg"/>
          <w:bCs/>
          <w:sz w:val="22"/>
          <w:szCs w:val="22"/>
          <w:lang w:val="tr-TR"/>
        </w:rPr>
        <w:t>Köy’deki</w:t>
      </w:r>
      <w:proofErr w:type="spellEnd"/>
      <w:r w:rsidR="001A0421" w:rsidRPr="001A0421">
        <w:rPr>
          <w:rFonts w:ascii="Vodafone Rg" w:hAnsi="Vodafone Rg"/>
          <w:bCs/>
          <w:sz w:val="22"/>
          <w:szCs w:val="22"/>
          <w:lang w:val="tr-TR"/>
        </w:rPr>
        <w:t xml:space="preserve"> </w:t>
      </w:r>
      <w:r w:rsidR="001A0421" w:rsidRPr="001A0421">
        <w:rPr>
          <w:rFonts w:ascii="Vodafone Rg" w:hAnsi="Vodafone Rg"/>
          <w:bCs/>
          <w:sz w:val="22"/>
          <w:szCs w:val="22"/>
          <w:lang w:val="tr-TR"/>
        </w:rPr>
        <w:lastRenderedPageBreak/>
        <w:t>teknoloji ve</w:t>
      </w:r>
      <w:r w:rsidR="001B1EDF">
        <w:rPr>
          <w:rFonts w:ascii="Vodafone Rg" w:hAnsi="Vodafone Rg"/>
          <w:bCs/>
          <w:sz w:val="22"/>
          <w:szCs w:val="22"/>
          <w:lang w:val="tr-TR"/>
        </w:rPr>
        <w:t xml:space="preserve"> nitelikli bilgi uygulamalarıyla</w:t>
      </w:r>
      <w:r w:rsidR="001A0421" w:rsidRPr="001A0421">
        <w:rPr>
          <w:rFonts w:ascii="Vodafone Rg" w:hAnsi="Vodafone Rg"/>
          <w:bCs/>
          <w:sz w:val="22"/>
          <w:szCs w:val="22"/>
          <w:lang w:val="tr-TR"/>
        </w:rPr>
        <w:t xml:space="preserve"> </w:t>
      </w:r>
      <w:r w:rsidR="001B1EDF">
        <w:rPr>
          <w:rFonts w:ascii="Vodafone Rg" w:hAnsi="Vodafone Rg"/>
          <w:bCs/>
          <w:sz w:val="22"/>
          <w:szCs w:val="22"/>
          <w:lang w:val="tr-TR"/>
        </w:rPr>
        <w:t>5 yılda 642 bin çiftçiye ulaş</w:t>
      </w:r>
      <w:r w:rsidR="001B1EDF" w:rsidRPr="001B1EDF">
        <w:rPr>
          <w:rFonts w:ascii="Vodafone Rg" w:hAnsi="Vodafone Rg"/>
          <w:bCs/>
          <w:sz w:val="22"/>
          <w:szCs w:val="22"/>
          <w:lang w:val="tr-TR"/>
        </w:rPr>
        <w:t>arak toplam 15 milyar T</w:t>
      </w:r>
      <w:r w:rsidR="001B1EDF">
        <w:rPr>
          <w:rFonts w:ascii="Vodafone Rg" w:hAnsi="Vodafone Rg"/>
          <w:bCs/>
          <w:sz w:val="22"/>
          <w:szCs w:val="22"/>
          <w:lang w:val="tr-TR"/>
        </w:rPr>
        <w:t>L’lik ekonomik değer yaratabileceğiz</w:t>
      </w:r>
      <w:r w:rsidR="008E629D">
        <w:rPr>
          <w:rFonts w:ascii="Vodafone Rg" w:hAnsi="Vodafone Rg"/>
          <w:bCs/>
          <w:sz w:val="22"/>
          <w:szCs w:val="22"/>
          <w:lang w:val="tr-TR"/>
        </w:rPr>
        <w:t>.</w:t>
      </w:r>
      <w:r w:rsidR="001A0421" w:rsidRPr="001A0421">
        <w:rPr>
          <w:rFonts w:ascii="Vodafone Rg" w:hAnsi="Vodafone Rg"/>
          <w:bCs/>
          <w:sz w:val="22"/>
          <w:szCs w:val="22"/>
          <w:lang w:val="tr-TR"/>
        </w:rPr>
        <w:t xml:space="preserve"> Vodafone Akıllı Köy projesinin sürdürülebilir başarısı için çalışmaya devam edeceğiz.”</w:t>
      </w:r>
    </w:p>
    <w:p w:rsidR="001A0421" w:rsidRPr="001A0421" w:rsidRDefault="001A0421" w:rsidP="001A0421">
      <w:pPr>
        <w:jc w:val="both"/>
        <w:rPr>
          <w:rFonts w:ascii="Vodafone Rg" w:hAnsi="Vodafone Rg"/>
          <w:bCs/>
          <w:sz w:val="22"/>
          <w:szCs w:val="22"/>
          <w:lang w:val="tr-TR"/>
        </w:rPr>
      </w:pPr>
    </w:p>
    <w:p w:rsidR="00970FAA" w:rsidRPr="00970FAA" w:rsidRDefault="00970FAA" w:rsidP="00970FAA">
      <w:pPr>
        <w:jc w:val="both"/>
        <w:rPr>
          <w:rFonts w:ascii="Vodafone Rg" w:hAnsi="Vodafone Rg"/>
          <w:b/>
          <w:bCs/>
          <w:sz w:val="22"/>
          <w:szCs w:val="22"/>
          <w:lang w:val="tr-TR"/>
        </w:rPr>
      </w:pPr>
      <w:r w:rsidRPr="00970FAA">
        <w:rPr>
          <w:rFonts w:ascii="Vodafone Rg" w:hAnsi="Vodafone Rg"/>
          <w:b/>
          <w:bCs/>
          <w:sz w:val="22"/>
          <w:szCs w:val="22"/>
          <w:lang w:val="tr-TR"/>
        </w:rPr>
        <w:t xml:space="preserve">Tülin Akın: “Hayallerimizi hasat etmeye başladık” </w:t>
      </w:r>
    </w:p>
    <w:p w:rsidR="00970FAA" w:rsidRPr="00970FAA" w:rsidRDefault="00970FAA" w:rsidP="00970FAA">
      <w:pPr>
        <w:jc w:val="both"/>
        <w:rPr>
          <w:rFonts w:ascii="Vodafone Rg" w:hAnsi="Vodafone Rg"/>
          <w:bCs/>
          <w:sz w:val="22"/>
          <w:szCs w:val="22"/>
          <w:lang w:val="tr-TR"/>
        </w:rPr>
      </w:pPr>
    </w:p>
    <w:p w:rsidR="00970FAA" w:rsidRPr="00970FAA" w:rsidRDefault="00970FAA" w:rsidP="00970FAA">
      <w:pPr>
        <w:jc w:val="both"/>
        <w:rPr>
          <w:rFonts w:ascii="Vodafone Rg" w:hAnsi="Vodafone Rg"/>
          <w:bCs/>
          <w:sz w:val="22"/>
          <w:szCs w:val="22"/>
          <w:lang w:val="tr-TR"/>
        </w:rPr>
      </w:pPr>
      <w:r w:rsidRPr="00970FAA">
        <w:rPr>
          <w:rFonts w:ascii="Vodafone Rg" w:hAnsi="Vodafone Rg"/>
          <w:b/>
          <w:bCs/>
          <w:sz w:val="22"/>
          <w:szCs w:val="22"/>
          <w:lang w:val="tr-TR"/>
        </w:rPr>
        <w:t>TABİT Kurucu Ortağı Tülin Akın</w:t>
      </w:r>
      <w:r w:rsidRPr="00970FAA">
        <w:rPr>
          <w:rFonts w:ascii="Vodafone Rg" w:hAnsi="Vodafone Rg"/>
          <w:bCs/>
          <w:sz w:val="22"/>
          <w:szCs w:val="22"/>
          <w:lang w:val="tr-TR"/>
        </w:rPr>
        <w:t xml:space="preserve"> ise şöyle konuştu: </w:t>
      </w:r>
    </w:p>
    <w:p w:rsidR="00970FAA" w:rsidRPr="00970FAA" w:rsidRDefault="00970FAA" w:rsidP="00970FAA">
      <w:pPr>
        <w:jc w:val="both"/>
        <w:rPr>
          <w:rFonts w:ascii="Vodafone Rg" w:hAnsi="Vodafone Rg"/>
          <w:bCs/>
          <w:sz w:val="22"/>
          <w:szCs w:val="22"/>
          <w:lang w:val="tr-TR"/>
        </w:rPr>
      </w:pPr>
    </w:p>
    <w:p w:rsidR="00970FAA" w:rsidRPr="00970FAA" w:rsidRDefault="00970FAA" w:rsidP="00970FAA">
      <w:pPr>
        <w:jc w:val="both"/>
        <w:rPr>
          <w:rFonts w:ascii="Vodafone Rg" w:hAnsi="Vodafone Rg"/>
          <w:bCs/>
          <w:sz w:val="22"/>
          <w:szCs w:val="22"/>
          <w:lang w:val="tr-TR"/>
        </w:rPr>
      </w:pPr>
      <w:r>
        <w:rPr>
          <w:rFonts w:ascii="Vodafone Rg" w:hAnsi="Vodafone Rg"/>
          <w:bCs/>
          <w:sz w:val="22"/>
          <w:szCs w:val="22"/>
          <w:lang w:val="tr-TR"/>
        </w:rPr>
        <w:t>“</w:t>
      </w:r>
      <w:r w:rsidRPr="00970FAA">
        <w:rPr>
          <w:rFonts w:ascii="Vodafone Rg" w:hAnsi="Vodafone Rg"/>
          <w:bCs/>
          <w:sz w:val="22"/>
          <w:szCs w:val="22"/>
          <w:lang w:val="tr-TR"/>
        </w:rPr>
        <w:t>Geçen yıl siz</w:t>
      </w:r>
      <w:r>
        <w:rPr>
          <w:rFonts w:ascii="Vodafone Rg" w:hAnsi="Vodafone Rg"/>
          <w:bCs/>
          <w:sz w:val="22"/>
          <w:szCs w:val="22"/>
          <w:lang w:val="tr-TR"/>
        </w:rPr>
        <w:t>lerle duyurusunu paylaştığımız ‘dünyanın ilk akıllı köyü’</w:t>
      </w:r>
      <w:r w:rsidRPr="00970FAA">
        <w:rPr>
          <w:rFonts w:ascii="Vodafone Rg" w:hAnsi="Vodafone Rg"/>
          <w:bCs/>
          <w:sz w:val="22"/>
          <w:szCs w:val="22"/>
          <w:lang w:val="tr-TR"/>
        </w:rPr>
        <w:t xml:space="preserve"> hayalimiz bugün gerçeğe dönüşmüş durumda. İnanıyoruz ki Vodafone Akıllı Köy tarımda adeta Rönesans etkisini başlatan ilk adım olarak tarihteki yerini alacak. Aile çiftçiliği yaşamımızın</w:t>
      </w:r>
      <w:r w:rsidR="00C85212">
        <w:rPr>
          <w:rFonts w:ascii="Vodafone Rg" w:hAnsi="Vodafone Rg"/>
          <w:bCs/>
          <w:sz w:val="22"/>
          <w:szCs w:val="22"/>
          <w:lang w:val="tr-TR"/>
        </w:rPr>
        <w:t xml:space="preserve"> en temel yapı</w:t>
      </w:r>
      <w:r w:rsidRPr="00970FAA">
        <w:rPr>
          <w:rFonts w:ascii="Vodafone Rg" w:hAnsi="Vodafone Rg"/>
          <w:bCs/>
          <w:sz w:val="22"/>
          <w:szCs w:val="22"/>
          <w:lang w:val="tr-TR"/>
        </w:rPr>
        <w:t xml:space="preserve">taşlarından birini oluşturuyor. Bugün hepimiz hem kendimiz hem çocuklarımız için sağlıklı gıdalara erişilebilir fiyatlarla sahip olmak istiyoruz. Köyden kente göçün azalmasını, hem kırsalda hem kentlerde yaşam kalitesinin yükselmesini arzu ediyoruz. Çevrenin ve temiz su kaynaklarının korunmasını talep ediyoruz. Tüm bunları hayata geçirmenin yolu kırsalda dijital dönüşümü gerçekleştirmekten geçiyor. Kırsalı kalkındırmadan ileriye gidebilmemiz mümkün değil. Bu dönüşümü başlatmanın </w:t>
      </w:r>
      <w:proofErr w:type="gramStart"/>
      <w:r w:rsidRPr="00970FAA">
        <w:rPr>
          <w:rFonts w:ascii="Vodafone Rg" w:hAnsi="Vodafone Rg"/>
          <w:bCs/>
          <w:sz w:val="22"/>
          <w:szCs w:val="22"/>
          <w:lang w:val="tr-TR"/>
        </w:rPr>
        <w:t>yegane</w:t>
      </w:r>
      <w:proofErr w:type="gramEnd"/>
      <w:r w:rsidRPr="00970FAA">
        <w:rPr>
          <w:rFonts w:ascii="Vodafone Rg" w:hAnsi="Vodafone Rg"/>
          <w:bCs/>
          <w:sz w:val="22"/>
          <w:szCs w:val="22"/>
          <w:lang w:val="tr-TR"/>
        </w:rPr>
        <w:t xml:space="preserve"> yolu</w:t>
      </w:r>
      <w:r w:rsidR="00C85212">
        <w:rPr>
          <w:rFonts w:ascii="Vodafone Rg" w:hAnsi="Vodafone Rg"/>
          <w:bCs/>
          <w:sz w:val="22"/>
          <w:szCs w:val="22"/>
          <w:lang w:val="tr-TR"/>
        </w:rPr>
        <w:t>,</w:t>
      </w:r>
      <w:r w:rsidRPr="00970FAA">
        <w:rPr>
          <w:rFonts w:ascii="Vodafone Rg" w:hAnsi="Vodafone Rg"/>
          <w:bCs/>
          <w:sz w:val="22"/>
          <w:szCs w:val="22"/>
          <w:lang w:val="tr-TR"/>
        </w:rPr>
        <w:t xml:space="preserve"> çiftçilerimiz için örnek teşkil edecek, akıllı teknolojilerin yerinde uygulamalı biçimde gösterildiği, tarımsal faaliyetlerde yeniliklere adaptasyonu sağlayan denemelerin yapılabileceği</w:t>
      </w:r>
      <w:r w:rsidR="00C85212">
        <w:rPr>
          <w:rFonts w:ascii="Vodafone Rg" w:hAnsi="Vodafone Rg"/>
          <w:bCs/>
          <w:sz w:val="22"/>
          <w:szCs w:val="22"/>
          <w:lang w:val="tr-TR"/>
        </w:rPr>
        <w:t>,</w:t>
      </w:r>
      <w:r w:rsidRPr="00970FAA">
        <w:rPr>
          <w:rFonts w:ascii="Vodafone Rg" w:hAnsi="Vodafone Rg"/>
          <w:bCs/>
          <w:sz w:val="22"/>
          <w:szCs w:val="22"/>
          <w:lang w:val="tr-TR"/>
        </w:rPr>
        <w:t xml:space="preserve"> yaşayan, gerçek bir köy oluşturmaktı. Bizler bu hayalimizi bugün gerçeğe dönüştürmenin mutl</w:t>
      </w:r>
      <w:r w:rsidRPr="00970FAA">
        <w:rPr>
          <w:rFonts w:ascii="Vodafone Rg" w:hAnsi="Vodafone Rg"/>
          <w:bCs/>
          <w:sz w:val="22"/>
          <w:szCs w:val="22"/>
          <w:lang w:val="tr-TR"/>
        </w:rPr>
        <w:t xml:space="preserve">uluğunu ve heyecanını yaşıyoruz. </w:t>
      </w:r>
      <w:r w:rsidRPr="00970FAA">
        <w:rPr>
          <w:rFonts w:ascii="Vodafone Rg" w:hAnsi="Vodafone Rg"/>
          <w:bCs/>
          <w:sz w:val="22"/>
          <w:szCs w:val="22"/>
          <w:lang w:val="tr-TR"/>
        </w:rPr>
        <w:t>Sıfırdan akıllı bir köy oluşturmak, yerel yönetimlerden akademik dünyaya, iş ortaklarından köy halkına kadar pek çok farklı paydaşın içinde yer aldığı</w:t>
      </w:r>
      <w:r w:rsidR="00C85212">
        <w:rPr>
          <w:rFonts w:ascii="Vodafone Rg" w:hAnsi="Vodafone Rg"/>
          <w:bCs/>
          <w:sz w:val="22"/>
          <w:szCs w:val="22"/>
          <w:lang w:val="tr-TR"/>
        </w:rPr>
        <w:t xml:space="preserve"> kapsamlı bir süreç. Bu vesiley</w:t>
      </w:r>
      <w:r w:rsidRPr="00970FAA">
        <w:rPr>
          <w:rFonts w:ascii="Vodafone Rg" w:hAnsi="Vodafone Rg"/>
          <w:bCs/>
          <w:sz w:val="22"/>
          <w:szCs w:val="22"/>
          <w:lang w:val="tr-TR"/>
        </w:rPr>
        <w:t>le</w:t>
      </w:r>
      <w:r w:rsidR="00C85212">
        <w:rPr>
          <w:rFonts w:ascii="Vodafone Rg" w:hAnsi="Vodafone Rg"/>
          <w:bCs/>
          <w:sz w:val="22"/>
          <w:szCs w:val="22"/>
          <w:lang w:val="tr-TR"/>
        </w:rPr>
        <w:t>,</w:t>
      </w:r>
      <w:r w:rsidRPr="00970FAA">
        <w:rPr>
          <w:rFonts w:ascii="Vodafone Rg" w:hAnsi="Vodafone Rg"/>
          <w:bCs/>
          <w:sz w:val="22"/>
          <w:szCs w:val="22"/>
          <w:lang w:val="tr-TR"/>
        </w:rPr>
        <w:t xml:space="preserve"> </w:t>
      </w:r>
      <w:proofErr w:type="gramStart"/>
      <w:r w:rsidRPr="00970FAA">
        <w:rPr>
          <w:rFonts w:ascii="Vodafone Rg" w:hAnsi="Vodafone Rg"/>
          <w:bCs/>
          <w:sz w:val="22"/>
          <w:szCs w:val="22"/>
          <w:lang w:val="tr-TR"/>
        </w:rPr>
        <w:t>vizyonumuza</w:t>
      </w:r>
      <w:proofErr w:type="gramEnd"/>
      <w:r w:rsidRPr="00970FAA">
        <w:rPr>
          <w:rFonts w:ascii="Vodafone Rg" w:hAnsi="Vodafone Rg"/>
          <w:bCs/>
          <w:sz w:val="22"/>
          <w:szCs w:val="22"/>
          <w:lang w:val="tr-TR"/>
        </w:rPr>
        <w:t xml:space="preserve"> inanarak bizlerle birlikte elini taşın altına koyan tüm iş ortaklarımız ve destekleri için yerel yönetime teşekkürlerimizi iletmek istiyorum.</w:t>
      </w:r>
      <w:r>
        <w:rPr>
          <w:rFonts w:ascii="Vodafone Rg" w:hAnsi="Vodafone Rg"/>
          <w:bCs/>
          <w:sz w:val="22"/>
          <w:szCs w:val="22"/>
          <w:lang w:val="tr-TR"/>
        </w:rPr>
        <w:t>”</w:t>
      </w:r>
    </w:p>
    <w:p w:rsidR="00BD56E3" w:rsidRPr="001A0421" w:rsidRDefault="00BD56E3" w:rsidP="001A0421">
      <w:pPr>
        <w:jc w:val="both"/>
        <w:rPr>
          <w:rFonts w:ascii="Vodafone Rg" w:hAnsi="Vodafone Rg"/>
          <w:bCs/>
          <w:sz w:val="22"/>
          <w:szCs w:val="22"/>
          <w:lang w:val="tr-TR"/>
        </w:rPr>
      </w:pPr>
    </w:p>
    <w:p w:rsidR="001A0421" w:rsidRPr="00DD7D05" w:rsidRDefault="00D26DE3" w:rsidP="001A0421">
      <w:pPr>
        <w:jc w:val="both"/>
        <w:rPr>
          <w:rFonts w:ascii="Vodafone Rg" w:hAnsi="Vodafone Rg"/>
          <w:b/>
          <w:bCs/>
          <w:sz w:val="22"/>
          <w:szCs w:val="22"/>
          <w:lang w:val="tr-TR"/>
        </w:rPr>
      </w:pPr>
      <w:r>
        <w:rPr>
          <w:rFonts w:ascii="Vodafone Rg" w:hAnsi="Vodafone Rg"/>
          <w:b/>
          <w:bCs/>
          <w:sz w:val="22"/>
          <w:szCs w:val="22"/>
          <w:lang w:val="tr-TR"/>
        </w:rPr>
        <w:t>Akıllı telefon sahipliği %60</w:t>
      </w:r>
      <w:r w:rsidR="001A0421" w:rsidRPr="00DD7D05">
        <w:rPr>
          <w:rFonts w:ascii="Vodafone Rg" w:hAnsi="Vodafone Rg"/>
          <w:b/>
          <w:bCs/>
          <w:sz w:val="22"/>
          <w:szCs w:val="22"/>
          <w:lang w:val="tr-TR"/>
        </w:rPr>
        <w:t xml:space="preserve"> </w:t>
      </w:r>
    </w:p>
    <w:p w:rsidR="001A0421" w:rsidRPr="001A0421" w:rsidRDefault="001A0421" w:rsidP="001A0421">
      <w:pPr>
        <w:jc w:val="both"/>
        <w:rPr>
          <w:rFonts w:ascii="Vodafone Rg" w:hAnsi="Vodafone Rg"/>
          <w:bCs/>
          <w:sz w:val="22"/>
          <w:szCs w:val="22"/>
          <w:lang w:val="tr-TR"/>
        </w:rPr>
      </w:pPr>
      <w:bookmarkStart w:id="0" w:name="_GoBack"/>
      <w:bookmarkEnd w:id="0"/>
    </w:p>
    <w:p w:rsidR="001A0421" w:rsidRPr="001A0421" w:rsidRDefault="001A0421" w:rsidP="00D26DE3">
      <w:pPr>
        <w:jc w:val="both"/>
        <w:rPr>
          <w:rFonts w:ascii="Vodafone Rg" w:hAnsi="Vodafone Rg"/>
          <w:bCs/>
          <w:sz w:val="22"/>
          <w:szCs w:val="22"/>
          <w:lang w:val="tr-TR"/>
        </w:rPr>
      </w:pPr>
      <w:r w:rsidRPr="001A0421">
        <w:rPr>
          <w:rFonts w:ascii="Vodafone Rg" w:hAnsi="Vodafone Rg"/>
          <w:bCs/>
          <w:sz w:val="22"/>
          <w:szCs w:val="22"/>
          <w:lang w:val="tr-TR"/>
        </w:rPr>
        <w:t xml:space="preserve">Arazi ve köye ait mera ile birlikte toplam </w:t>
      </w:r>
      <w:r w:rsidRPr="00B47068">
        <w:rPr>
          <w:rFonts w:ascii="Vodafone Rg" w:hAnsi="Vodafone Rg"/>
          <w:b/>
          <w:bCs/>
          <w:sz w:val="22"/>
          <w:szCs w:val="22"/>
          <w:lang w:val="tr-TR"/>
        </w:rPr>
        <w:t>298 dönüm</w:t>
      </w:r>
      <w:r w:rsidRPr="001A0421">
        <w:rPr>
          <w:rFonts w:ascii="Vodafone Rg" w:hAnsi="Vodafone Rg"/>
          <w:bCs/>
          <w:sz w:val="22"/>
          <w:szCs w:val="22"/>
          <w:lang w:val="tr-TR"/>
        </w:rPr>
        <w:t xml:space="preserve"> alana yayılan 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şu ana kadar </w:t>
      </w:r>
      <w:r w:rsidR="008E629D" w:rsidRPr="001A0421">
        <w:rPr>
          <w:rFonts w:ascii="Vodafone Rg" w:hAnsi="Vodafone Rg"/>
          <w:bCs/>
          <w:sz w:val="22"/>
          <w:szCs w:val="22"/>
          <w:lang w:val="tr-TR"/>
        </w:rPr>
        <w:t>bireysel çiftçilere özel</w:t>
      </w:r>
      <w:r w:rsidR="008E629D">
        <w:rPr>
          <w:rFonts w:ascii="Vodafone Rg" w:hAnsi="Vodafone Rg"/>
          <w:bCs/>
          <w:sz w:val="22"/>
          <w:szCs w:val="22"/>
          <w:lang w:val="tr-TR"/>
        </w:rPr>
        <w:t>, verimliliği artıracak</w:t>
      </w:r>
      <w:r w:rsidR="008E629D" w:rsidRPr="001A0421">
        <w:rPr>
          <w:rFonts w:ascii="Vodafone Rg" w:hAnsi="Vodafone Rg"/>
          <w:bCs/>
          <w:sz w:val="22"/>
          <w:szCs w:val="22"/>
          <w:lang w:val="tr-TR"/>
        </w:rPr>
        <w:t xml:space="preserve"> </w:t>
      </w:r>
      <w:proofErr w:type="spellStart"/>
      <w:r w:rsidR="008E629D" w:rsidRPr="001A0421">
        <w:rPr>
          <w:rFonts w:ascii="Vodafone Rg" w:hAnsi="Vodafone Rg"/>
          <w:bCs/>
          <w:sz w:val="22"/>
          <w:szCs w:val="22"/>
          <w:lang w:val="tr-TR"/>
        </w:rPr>
        <w:t>IoT</w:t>
      </w:r>
      <w:proofErr w:type="spellEnd"/>
      <w:r w:rsidR="008E629D" w:rsidRPr="001A0421">
        <w:rPr>
          <w:rFonts w:ascii="Vodafone Rg" w:hAnsi="Vodafone Rg"/>
          <w:bCs/>
          <w:sz w:val="22"/>
          <w:szCs w:val="22"/>
          <w:lang w:val="tr-TR"/>
        </w:rPr>
        <w:t xml:space="preserve"> (Nesnelerin interneti) uygulamalarının geliştirilmesi</w:t>
      </w:r>
      <w:r w:rsidR="008E629D">
        <w:rPr>
          <w:rFonts w:ascii="Vodafone Rg" w:hAnsi="Vodafone Rg"/>
          <w:bCs/>
          <w:sz w:val="22"/>
          <w:szCs w:val="22"/>
          <w:lang w:val="tr-TR"/>
        </w:rPr>
        <w:t>,</w:t>
      </w:r>
      <w:r w:rsidR="008E629D" w:rsidRPr="001A0421">
        <w:rPr>
          <w:rFonts w:ascii="Vodafone Rg" w:hAnsi="Vodafone Rg"/>
          <w:bCs/>
          <w:sz w:val="22"/>
          <w:szCs w:val="22"/>
          <w:lang w:val="tr-TR"/>
        </w:rPr>
        <w:t xml:space="preserve"> </w:t>
      </w:r>
      <w:r w:rsidRPr="001A0421">
        <w:rPr>
          <w:rFonts w:ascii="Vodafone Rg" w:hAnsi="Vodafone Rg"/>
          <w:bCs/>
          <w:sz w:val="22"/>
          <w:szCs w:val="22"/>
          <w:lang w:val="tr-TR"/>
        </w:rPr>
        <w:t xml:space="preserve">Akıllı Mera </w:t>
      </w:r>
      <w:r w:rsidR="008E629D">
        <w:rPr>
          <w:rFonts w:ascii="Vodafone Rg" w:hAnsi="Vodafone Rg"/>
          <w:bCs/>
          <w:sz w:val="22"/>
          <w:szCs w:val="22"/>
          <w:lang w:val="tr-TR"/>
        </w:rPr>
        <w:t xml:space="preserve">Sistemi, meyvecilik alanları, </w:t>
      </w:r>
      <w:r w:rsidR="008E629D" w:rsidRPr="00B47068">
        <w:rPr>
          <w:rFonts w:ascii="Vodafone Rg" w:hAnsi="Vodafone Rg"/>
          <w:b/>
          <w:bCs/>
          <w:sz w:val="22"/>
          <w:szCs w:val="22"/>
          <w:lang w:val="tr-TR"/>
        </w:rPr>
        <w:t>34 sera</w:t>
      </w:r>
      <w:r w:rsidRPr="00B47068">
        <w:rPr>
          <w:rFonts w:ascii="Vodafone Rg" w:hAnsi="Vodafone Rg"/>
          <w:b/>
          <w:bCs/>
          <w:sz w:val="22"/>
          <w:szCs w:val="22"/>
          <w:lang w:val="tr-TR"/>
        </w:rPr>
        <w:t>,</w:t>
      </w:r>
      <w:r w:rsidRPr="001A0421">
        <w:rPr>
          <w:rFonts w:ascii="Vodafone Rg" w:hAnsi="Vodafone Rg"/>
          <w:bCs/>
          <w:sz w:val="22"/>
          <w:szCs w:val="22"/>
          <w:lang w:val="tr-TR"/>
        </w:rPr>
        <w:t xml:space="preserve"> ilaçlama ünitesi, spor tesisleri, kadın ve çocuk eğitim merkezi tamamlandı. Türkiye’nin ilk teknoloji uygulama köyü olma özelliğini taşıyan Vodafone Akıllı </w:t>
      </w:r>
      <w:proofErr w:type="spellStart"/>
      <w:r w:rsidRPr="001A0421">
        <w:rPr>
          <w:rFonts w:ascii="Vodafone Rg" w:hAnsi="Vodafone Rg"/>
          <w:bCs/>
          <w:sz w:val="22"/>
          <w:szCs w:val="22"/>
          <w:lang w:val="tr-TR"/>
        </w:rPr>
        <w:t>Köy’ün</w:t>
      </w:r>
      <w:proofErr w:type="spellEnd"/>
      <w:r w:rsidRPr="001A0421">
        <w:rPr>
          <w:rFonts w:ascii="Vodafone Rg" w:hAnsi="Vodafone Rg"/>
          <w:bCs/>
          <w:sz w:val="22"/>
          <w:szCs w:val="22"/>
          <w:lang w:val="tr-TR"/>
        </w:rPr>
        <w:t xml:space="preserve"> dijital altyapısını kuran Vodafone, çözüm ortaklarıyla birlikte pek çok </w:t>
      </w:r>
      <w:proofErr w:type="spellStart"/>
      <w:r w:rsidRPr="001A0421">
        <w:rPr>
          <w:rFonts w:ascii="Vodafone Rg" w:hAnsi="Vodafone Rg"/>
          <w:bCs/>
          <w:sz w:val="22"/>
          <w:szCs w:val="22"/>
          <w:lang w:val="tr-TR"/>
        </w:rPr>
        <w:t>IoT</w:t>
      </w:r>
      <w:proofErr w:type="spellEnd"/>
      <w:r w:rsidRPr="001A0421">
        <w:rPr>
          <w:rFonts w:ascii="Vodafone Rg" w:hAnsi="Vodafone Rg"/>
          <w:bCs/>
          <w:sz w:val="22"/>
          <w:szCs w:val="22"/>
          <w:lang w:val="tr-TR"/>
        </w:rPr>
        <w:t xml:space="preserve"> uyg</w:t>
      </w:r>
      <w:r w:rsidR="004A7876">
        <w:rPr>
          <w:rFonts w:ascii="Vodafone Rg" w:hAnsi="Vodafone Rg"/>
          <w:bCs/>
          <w:sz w:val="22"/>
          <w:szCs w:val="22"/>
          <w:lang w:val="tr-TR"/>
        </w:rPr>
        <w:t>ulamasını da hayata geçiri</w:t>
      </w:r>
      <w:r w:rsidRPr="001A0421">
        <w:rPr>
          <w:rFonts w:ascii="Vodafone Rg" w:hAnsi="Vodafone Rg"/>
          <w:bCs/>
          <w:sz w:val="22"/>
          <w:szCs w:val="22"/>
          <w:lang w:val="tr-TR"/>
        </w:rPr>
        <w:t xml:space="preserve">yor. </w:t>
      </w:r>
      <w:r w:rsidR="00D26DE3">
        <w:rPr>
          <w:rFonts w:ascii="Vodafone Rg" w:hAnsi="Vodafone Rg"/>
          <w:bCs/>
          <w:sz w:val="22"/>
          <w:szCs w:val="22"/>
          <w:lang w:val="tr-TR"/>
        </w:rPr>
        <w:t>Ç</w:t>
      </w:r>
      <w:r w:rsidR="00D26DE3" w:rsidRPr="00D26DE3">
        <w:rPr>
          <w:rFonts w:ascii="Vodafone Rg" w:hAnsi="Vodafone Rg"/>
          <w:bCs/>
          <w:sz w:val="22"/>
          <w:szCs w:val="22"/>
          <w:lang w:val="tr-TR"/>
        </w:rPr>
        <w:t xml:space="preserve">iftçinin dijitalleşmesi konusunda </w:t>
      </w:r>
      <w:r w:rsidR="00D26DE3">
        <w:rPr>
          <w:rFonts w:ascii="Vodafone Rg" w:hAnsi="Vodafone Rg"/>
          <w:bCs/>
          <w:sz w:val="22"/>
          <w:szCs w:val="22"/>
          <w:lang w:val="tr-TR"/>
        </w:rPr>
        <w:t>önemli adımlar atan Vodafone, bugüne kadar çiftçiler arasında a</w:t>
      </w:r>
      <w:r w:rsidR="00D26DE3" w:rsidRPr="00D26DE3">
        <w:rPr>
          <w:rFonts w:ascii="Vodafone Rg" w:hAnsi="Vodafone Rg"/>
          <w:bCs/>
          <w:sz w:val="22"/>
          <w:szCs w:val="22"/>
          <w:lang w:val="tr-TR"/>
        </w:rPr>
        <w:t xml:space="preserve">kıllı telefon sahipliğini </w:t>
      </w:r>
      <w:r w:rsidR="00D26DE3" w:rsidRPr="00D26DE3">
        <w:rPr>
          <w:rFonts w:ascii="Vodafone Rg" w:hAnsi="Vodafone Rg"/>
          <w:b/>
          <w:bCs/>
          <w:sz w:val="22"/>
          <w:szCs w:val="22"/>
          <w:lang w:val="tr-TR"/>
        </w:rPr>
        <w:t>%60,</w:t>
      </w:r>
      <w:r w:rsidR="00D26DE3">
        <w:rPr>
          <w:rFonts w:ascii="Vodafone Rg" w:hAnsi="Vodafone Rg"/>
          <w:bCs/>
          <w:sz w:val="22"/>
          <w:szCs w:val="22"/>
          <w:lang w:val="tr-TR"/>
        </w:rPr>
        <w:t xml:space="preserve"> a</w:t>
      </w:r>
      <w:r w:rsidR="00D26DE3" w:rsidRPr="00D26DE3">
        <w:rPr>
          <w:rFonts w:ascii="Vodafone Rg" w:hAnsi="Vodafone Rg"/>
          <w:bCs/>
          <w:sz w:val="22"/>
          <w:szCs w:val="22"/>
          <w:lang w:val="tr-TR"/>
        </w:rPr>
        <w:t>ylık ortalama internet kullanımını</w:t>
      </w:r>
      <w:r w:rsidR="00D26DE3">
        <w:rPr>
          <w:rFonts w:ascii="Vodafone Rg" w:hAnsi="Vodafone Rg"/>
          <w:bCs/>
          <w:sz w:val="22"/>
          <w:szCs w:val="22"/>
          <w:lang w:val="tr-TR"/>
        </w:rPr>
        <w:t xml:space="preserve"> ise </w:t>
      </w:r>
      <w:r w:rsidR="00D26DE3" w:rsidRPr="00D26DE3">
        <w:rPr>
          <w:rFonts w:ascii="Vodafone Rg" w:hAnsi="Vodafone Rg"/>
          <w:b/>
          <w:bCs/>
          <w:sz w:val="22"/>
          <w:szCs w:val="22"/>
          <w:lang w:val="tr-TR"/>
        </w:rPr>
        <w:t>2,4 GB</w:t>
      </w:r>
      <w:r w:rsidR="00D26DE3">
        <w:rPr>
          <w:rFonts w:ascii="Vodafone Rg" w:hAnsi="Vodafone Rg"/>
          <w:bCs/>
          <w:sz w:val="22"/>
          <w:szCs w:val="22"/>
          <w:lang w:val="tr-TR"/>
        </w:rPr>
        <w:t xml:space="preserve"> seviyesine çıkardı</w:t>
      </w:r>
      <w:r w:rsidR="00D26DE3" w:rsidRPr="00D26DE3">
        <w:rPr>
          <w:rFonts w:ascii="Vodafone Rg" w:hAnsi="Vodafone Rg"/>
          <w:bCs/>
          <w:sz w:val="22"/>
          <w:szCs w:val="22"/>
          <w:lang w:val="tr-TR"/>
        </w:rPr>
        <w:t>.</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 xml:space="preserve">Akıllı bilezikle hayvan takibi </w:t>
      </w:r>
      <w:r w:rsidRPr="00DD7D05">
        <w:rPr>
          <w:rFonts w:ascii="Vodafone Rg" w:hAnsi="Vodafone Rg"/>
          <w:b/>
          <w:bCs/>
          <w:sz w:val="22"/>
          <w:szCs w:val="22"/>
          <w:lang w:val="tr-TR"/>
        </w:rPr>
        <w:tab/>
      </w:r>
    </w:p>
    <w:p w:rsidR="001A0421" w:rsidRPr="001A0421" w:rsidRDefault="001A0421" w:rsidP="001A0421">
      <w:pPr>
        <w:jc w:val="both"/>
        <w:rPr>
          <w:rFonts w:ascii="Vodafone Rg" w:hAnsi="Vodafone Rg"/>
          <w:bCs/>
          <w:sz w:val="22"/>
          <w:szCs w:val="22"/>
          <w:lang w:val="tr-TR"/>
        </w:rPr>
      </w:pPr>
    </w:p>
    <w:p w:rsidR="001A0421" w:rsidRP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Türkiye’nin </w:t>
      </w:r>
      <w:r w:rsidRPr="003C1B70">
        <w:rPr>
          <w:rFonts w:ascii="Vodafone Rg" w:hAnsi="Vodafone Rg"/>
          <w:b/>
          <w:bCs/>
          <w:sz w:val="22"/>
          <w:szCs w:val="22"/>
          <w:lang w:val="tr-TR"/>
        </w:rPr>
        <w:t>ilk Akıllı Mera Sistemi’nin</w:t>
      </w:r>
      <w:r w:rsidRPr="001A0421">
        <w:rPr>
          <w:rFonts w:ascii="Vodafone Rg" w:hAnsi="Vodafone Rg"/>
          <w:bCs/>
          <w:sz w:val="22"/>
          <w:szCs w:val="22"/>
          <w:lang w:val="tr-TR"/>
        </w:rPr>
        <w:t xml:space="preserve"> kurulduğu 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özel bir tanıma sistemine sahip akıllı kapılarla, meraya gelen hayvanların hangi alanda otlayacağı otomatik olarak belirleniyor. Sağım saati gelen inek akıllı kapılardan geçerek kendisi için ayrılan süt sağım otomasyonuna giriyor ve burada makinelerin yardımıyla sağım gerçekleşiyor. Ayrıca, büyükbaş hayvanların ayaklarına takılan ve “pedometre” adı verilen akıllı bilezik ile hayvan hareketleri ölçümlenerek hayvanların sağlığı ve doğum zamanı takip edilebiliyor. Diğer yandan, arıcılıkta kullanılan </w:t>
      </w:r>
      <w:r w:rsidRPr="003C1B70">
        <w:rPr>
          <w:rFonts w:ascii="Vodafone Rg" w:hAnsi="Vodafone Rg"/>
          <w:b/>
          <w:bCs/>
          <w:sz w:val="22"/>
          <w:szCs w:val="22"/>
          <w:lang w:val="tr-TR"/>
        </w:rPr>
        <w:t>GPS Takip Sistemi</w:t>
      </w:r>
      <w:r w:rsidRPr="001A0421">
        <w:rPr>
          <w:rFonts w:ascii="Vodafone Rg" w:hAnsi="Vodafone Rg"/>
          <w:bCs/>
          <w:sz w:val="22"/>
          <w:szCs w:val="22"/>
          <w:lang w:val="tr-TR"/>
        </w:rPr>
        <w:t xml:space="preserve"> sayesinde kovanların takibi yapılarak ileriye dönük veri toplanıyor. </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Tarımsal izleme merkezi</w:t>
      </w:r>
    </w:p>
    <w:p w:rsidR="001A0421" w:rsidRPr="001A0421" w:rsidRDefault="001A0421" w:rsidP="001A0421">
      <w:pPr>
        <w:jc w:val="both"/>
        <w:rPr>
          <w:rFonts w:ascii="Vodafone Rg" w:hAnsi="Vodafone Rg"/>
          <w:bCs/>
          <w:sz w:val="22"/>
          <w:szCs w:val="22"/>
          <w:lang w:val="tr-TR"/>
        </w:rPr>
      </w:pPr>
    </w:p>
    <w:p w:rsidR="001A0421" w:rsidRP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bitkisel üretimde verimliliği artırmak için sıcaklık, nem ve rüzgâr verilerinin ölçüldüğü bir </w:t>
      </w:r>
      <w:r w:rsidRPr="003C1B70">
        <w:rPr>
          <w:rFonts w:ascii="Vodafone Rg" w:hAnsi="Vodafone Rg"/>
          <w:b/>
          <w:bCs/>
          <w:sz w:val="22"/>
          <w:szCs w:val="22"/>
          <w:lang w:val="tr-TR"/>
        </w:rPr>
        <w:t>meteoroloji istasyonu</w:t>
      </w:r>
      <w:r w:rsidRPr="001A0421">
        <w:rPr>
          <w:rFonts w:ascii="Vodafone Rg" w:hAnsi="Vodafone Rg"/>
          <w:bCs/>
          <w:sz w:val="22"/>
          <w:szCs w:val="22"/>
          <w:lang w:val="tr-TR"/>
        </w:rPr>
        <w:t xml:space="preserve"> da kuruldu. </w:t>
      </w:r>
      <w:r w:rsidRPr="003C1B70">
        <w:rPr>
          <w:rFonts w:ascii="Vodafone Rg" w:hAnsi="Vodafone Rg"/>
          <w:b/>
          <w:bCs/>
          <w:sz w:val="22"/>
          <w:szCs w:val="22"/>
          <w:lang w:val="tr-TR"/>
        </w:rPr>
        <w:t>Modern sera otomasyonu</w:t>
      </w:r>
      <w:r w:rsidRPr="001A0421">
        <w:rPr>
          <w:rFonts w:ascii="Vodafone Rg" w:hAnsi="Vodafone Rg"/>
          <w:bCs/>
          <w:sz w:val="22"/>
          <w:szCs w:val="22"/>
          <w:lang w:val="tr-TR"/>
        </w:rPr>
        <w:t xml:space="preserve"> kapsamında devreye alınan sera </w:t>
      </w:r>
      <w:proofErr w:type="spellStart"/>
      <w:r w:rsidRPr="001A0421">
        <w:rPr>
          <w:rFonts w:ascii="Vodafone Rg" w:hAnsi="Vodafone Rg"/>
          <w:bCs/>
          <w:sz w:val="22"/>
          <w:szCs w:val="22"/>
          <w:lang w:val="tr-TR"/>
        </w:rPr>
        <w:t>sensörleriyle</w:t>
      </w:r>
      <w:proofErr w:type="spellEnd"/>
      <w:r w:rsidRPr="001A0421">
        <w:rPr>
          <w:rFonts w:ascii="Vodafone Rg" w:hAnsi="Vodafone Rg"/>
          <w:bCs/>
          <w:sz w:val="22"/>
          <w:szCs w:val="22"/>
          <w:lang w:val="tr-TR"/>
        </w:rPr>
        <w:t xml:space="preserve"> seradaki hava, nem, su ve vitamin durumu takip edilerek gerekli ayarlamalar yapılabiliyor. 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tarımsal üretimde </w:t>
      </w:r>
      <w:r w:rsidRPr="003C1B70">
        <w:rPr>
          <w:rFonts w:ascii="Vodafone Rg" w:hAnsi="Vodafone Rg"/>
          <w:b/>
          <w:bCs/>
          <w:sz w:val="22"/>
          <w:szCs w:val="22"/>
          <w:lang w:val="tr-TR"/>
        </w:rPr>
        <w:t>Yakın Alan İletişimi (NFC)</w:t>
      </w:r>
      <w:r w:rsidRPr="001A0421">
        <w:rPr>
          <w:rFonts w:ascii="Vodafone Rg" w:hAnsi="Vodafone Rg"/>
          <w:bCs/>
          <w:sz w:val="22"/>
          <w:szCs w:val="22"/>
          <w:lang w:val="tr-TR"/>
        </w:rPr>
        <w:t xml:space="preserve"> teknolojisinden yararlanılıyor. Her ürünün tarihsel verilerinin takip edildiği bu teknolojiyle, her bir ürün için bir sonraki adımın doğru olarak ve zamanında uygulanması sağlanıyor. Diğer yandan, </w:t>
      </w:r>
      <w:r w:rsidRPr="003C1B70">
        <w:rPr>
          <w:rFonts w:ascii="Vodafone Rg" w:hAnsi="Vodafone Rg"/>
          <w:b/>
          <w:bCs/>
          <w:sz w:val="22"/>
          <w:szCs w:val="22"/>
          <w:lang w:val="tr-TR"/>
        </w:rPr>
        <w:t>tarımsal izleme merkeziyle</w:t>
      </w:r>
      <w:r w:rsidRPr="001A0421">
        <w:rPr>
          <w:rFonts w:ascii="Vodafone Rg" w:hAnsi="Vodafone Rg"/>
          <w:bCs/>
          <w:sz w:val="22"/>
          <w:szCs w:val="22"/>
          <w:lang w:val="tr-TR"/>
        </w:rPr>
        <w:t xml:space="preserve">, 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kullanılan bütün </w:t>
      </w:r>
      <w:proofErr w:type="spellStart"/>
      <w:r w:rsidRPr="001A0421">
        <w:rPr>
          <w:rFonts w:ascii="Vodafone Rg" w:hAnsi="Vodafone Rg"/>
          <w:bCs/>
          <w:sz w:val="22"/>
          <w:szCs w:val="22"/>
          <w:lang w:val="tr-TR"/>
        </w:rPr>
        <w:t>IoT</w:t>
      </w:r>
      <w:proofErr w:type="spellEnd"/>
      <w:r w:rsidRPr="001A0421">
        <w:rPr>
          <w:rFonts w:ascii="Vodafone Rg" w:hAnsi="Vodafone Rg"/>
          <w:bCs/>
          <w:sz w:val="22"/>
          <w:szCs w:val="22"/>
          <w:lang w:val="tr-TR"/>
        </w:rPr>
        <w:t xml:space="preserve"> (Nesnelerin İnterneti) uygulamalarından gelen veriler tek bir ekrandan takip edilebiliyor.</w:t>
      </w:r>
    </w:p>
    <w:p w:rsidR="001A0421" w:rsidRDefault="001A0421" w:rsidP="001A0421">
      <w:pPr>
        <w:jc w:val="both"/>
        <w:rPr>
          <w:rFonts w:ascii="Vodafone Rg" w:hAnsi="Vodafone Rg"/>
          <w:bCs/>
          <w:sz w:val="22"/>
          <w:szCs w:val="22"/>
          <w:lang w:val="tr-TR"/>
        </w:rPr>
      </w:pPr>
    </w:p>
    <w:p w:rsidR="005906F6" w:rsidRDefault="005906F6" w:rsidP="001A0421">
      <w:pPr>
        <w:jc w:val="both"/>
        <w:rPr>
          <w:rFonts w:ascii="Vodafone Rg" w:hAnsi="Vodafone Rg"/>
          <w:bCs/>
          <w:sz w:val="22"/>
          <w:szCs w:val="22"/>
          <w:lang w:val="tr-TR"/>
        </w:rPr>
      </w:pPr>
    </w:p>
    <w:p w:rsidR="005906F6" w:rsidRDefault="005906F6" w:rsidP="001A0421">
      <w:pPr>
        <w:jc w:val="both"/>
        <w:rPr>
          <w:rFonts w:ascii="Vodafone Rg" w:hAnsi="Vodafone Rg"/>
          <w:bCs/>
          <w:sz w:val="22"/>
          <w:szCs w:val="22"/>
          <w:lang w:val="tr-TR"/>
        </w:rPr>
      </w:pPr>
    </w:p>
    <w:p w:rsidR="005906F6" w:rsidRDefault="005906F6" w:rsidP="001A0421">
      <w:pPr>
        <w:jc w:val="both"/>
        <w:rPr>
          <w:rFonts w:ascii="Vodafone Rg" w:hAnsi="Vodafone Rg"/>
          <w:bCs/>
          <w:sz w:val="22"/>
          <w:szCs w:val="22"/>
          <w:lang w:val="tr-TR"/>
        </w:rPr>
      </w:pPr>
    </w:p>
    <w:p w:rsidR="005906F6" w:rsidRDefault="005906F6" w:rsidP="001A0421">
      <w:pPr>
        <w:jc w:val="both"/>
        <w:rPr>
          <w:rFonts w:ascii="Vodafone Rg" w:hAnsi="Vodafone Rg"/>
          <w:bCs/>
          <w:sz w:val="22"/>
          <w:szCs w:val="22"/>
          <w:lang w:val="tr-TR"/>
        </w:rPr>
      </w:pPr>
    </w:p>
    <w:p w:rsidR="005906F6" w:rsidRPr="001A0421" w:rsidRDefault="005906F6"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lastRenderedPageBreak/>
        <w:t xml:space="preserve">Cepten tek tuşla sulama </w:t>
      </w:r>
    </w:p>
    <w:p w:rsidR="001A0421" w:rsidRPr="001A0421" w:rsidRDefault="001A0421" w:rsidP="001A0421">
      <w:pPr>
        <w:jc w:val="both"/>
        <w:rPr>
          <w:rFonts w:ascii="Vodafone Rg" w:hAnsi="Vodafone Rg"/>
          <w:bCs/>
          <w:sz w:val="22"/>
          <w:szCs w:val="22"/>
          <w:lang w:val="tr-TR"/>
        </w:rPr>
      </w:pPr>
    </w:p>
    <w:p w:rsidR="001A0421" w:rsidRP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w:t>
      </w:r>
      <w:r w:rsidRPr="003C1B70">
        <w:rPr>
          <w:rFonts w:ascii="Vodafone Rg" w:hAnsi="Vodafone Rg"/>
          <w:b/>
          <w:bCs/>
          <w:sz w:val="22"/>
          <w:szCs w:val="22"/>
          <w:lang w:val="tr-TR"/>
        </w:rPr>
        <w:t>Ocak 2018</w:t>
      </w:r>
      <w:r w:rsidRPr="001A0421">
        <w:rPr>
          <w:rFonts w:ascii="Vodafone Rg" w:hAnsi="Vodafone Rg"/>
          <w:bCs/>
          <w:sz w:val="22"/>
          <w:szCs w:val="22"/>
          <w:lang w:val="tr-TR"/>
        </w:rPr>
        <w:t xml:space="preserve"> itibariyle kullanıma sunulması planlanan</w:t>
      </w:r>
      <w:r w:rsidR="00970FAA">
        <w:rPr>
          <w:rFonts w:ascii="Vodafone Rg" w:hAnsi="Vodafone Rg"/>
          <w:bCs/>
          <w:sz w:val="22"/>
          <w:szCs w:val="22"/>
          <w:lang w:val="tr-TR"/>
        </w:rPr>
        <w:t>,</w:t>
      </w:r>
      <w:r w:rsidR="00970FAA" w:rsidRPr="00970FAA">
        <w:t xml:space="preserve"> </w:t>
      </w:r>
      <w:r w:rsidR="00970FAA" w:rsidRPr="00970FAA">
        <w:rPr>
          <w:rFonts w:ascii="Vodafone Rg" w:hAnsi="Vodafone Rg"/>
          <w:bCs/>
          <w:sz w:val="22"/>
          <w:szCs w:val="22"/>
          <w:lang w:val="tr-TR"/>
        </w:rPr>
        <w:t>aile çiftçiliğine özel</w:t>
      </w:r>
      <w:r w:rsidRPr="001A0421">
        <w:rPr>
          <w:rFonts w:ascii="Vodafone Rg" w:hAnsi="Vodafone Rg"/>
          <w:bCs/>
          <w:sz w:val="22"/>
          <w:szCs w:val="22"/>
          <w:lang w:val="tr-TR"/>
        </w:rPr>
        <w:t xml:space="preserve"> </w:t>
      </w:r>
      <w:r w:rsidRPr="003F1943">
        <w:rPr>
          <w:rFonts w:ascii="Vodafone Rg" w:hAnsi="Vodafone Rg"/>
          <w:b/>
          <w:bCs/>
          <w:sz w:val="22"/>
          <w:szCs w:val="22"/>
          <w:lang w:val="tr-TR"/>
        </w:rPr>
        <w:t>Akıllı Sulama Otomasyonu</w:t>
      </w:r>
      <w:r w:rsidRPr="001A0421">
        <w:rPr>
          <w:rFonts w:ascii="Vodafone Rg" w:hAnsi="Vodafone Rg"/>
          <w:bCs/>
          <w:sz w:val="22"/>
          <w:szCs w:val="22"/>
          <w:lang w:val="tr-TR"/>
        </w:rPr>
        <w:t xml:space="preserve"> ile çiftçiler, tarlalarının sulamasını uzaktan kontrol edebilecekler. </w:t>
      </w:r>
      <w:proofErr w:type="spellStart"/>
      <w:r w:rsidRPr="001A0421">
        <w:rPr>
          <w:rFonts w:ascii="Vodafone Rg" w:hAnsi="Vodafone Rg"/>
          <w:bCs/>
          <w:sz w:val="22"/>
          <w:szCs w:val="22"/>
          <w:lang w:val="tr-TR"/>
        </w:rPr>
        <w:t>Vodafone’un</w:t>
      </w:r>
      <w:proofErr w:type="spellEnd"/>
      <w:r w:rsidRPr="001A0421">
        <w:rPr>
          <w:rFonts w:ascii="Vodafone Rg" w:hAnsi="Vodafone Rg"/>
          <w:bCs/>
          <w:sz w:val="22"/>
          <w:szCs w:val="22"/>
          <w:lang w:val="tr-TR"/>
        </w:rPr>
        <w:t xml:space="preserve"> çiftçiler gibi yaşayarak çiftçiler için teknoloji geliştirmesine güzel bir örnek oluşturan bu sistem, sulama işlemlerinin cep telefonu üzerinden tek tuşla istenilen gün ve saatte uzaktan yönetilip takip edilmesini sağlayacak. Toprağın nemine göre sulama </w:t>
      </w:r>
      <w:proofErr w:type="gramStart"/>
      <w:r w:rsidRPr="001A0421">
        <w:rPr>
          <w:rFonts w:ascii="Vodafone Rg" w:hAnsi="Vodafone Rg"/>
          <w:bCs/>
          <w:sz w:val="22"/>
          <w:szCs w:val="22"/>
          <w:lang w:val="tr-TR"/>
        </w:rPr>
        <w:t>periyotlarını</w:t>
      </w:r>
      <w:proofErr w:type="gramEnd"/>
      <w:r w:rsidRPr="001A0421">
        <w:rPr>
          <w:rFonts w:ascii="Vodafone Rg" w:hAnsi="Vodafone Rg"/>
          <w:bCs/>
          <w:sz w:val="22"/>
          <w:szCs w:val="22"/>
          <w:lang w:val="tr-TR"/>
        </w:rPr>
        <w:t xml:space="preserve"> belirleyen bu sistemle üretim artışının yanında sulama suyunun kullanımında tasarruf sağlanacak. </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Köy köy gezilecek</w:t>
      </w:r>
    </w:p>
    <w:p w:rsidR="001A0421" w:rsidRPr="001A0421" w:rsidRDefault="001A0421" w:rsidP="001A0421">
      <w:pPr>
        <w:jc w:val="both"/>
        <w:rPr>
          <w:rFonts w:ascii="Vodafone Rg" w:hAnsi="Vodafone Rg"/>
          <w:bCs/>
          <w:sz w:val="22"/>
          <w:szCs w:val="22"/>
          <w:lang w:val="tr-TR"/>
        </w:rPr>
      </w:pPr>
    </w:p>
    <w:p w:rsid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Köy için </w:t>
      </w:r>
      <w:r w:rsidRPr="003F1943">
        <w:rPr>
          <w:rFonts w:ascii="Vodafone Rg" w:hAnsi="Vodafone Rg"/>
          <w:b/>
          <w:bCs/>
          <w:sz w:val="22"/>
          <w:szCs w:val="22"/>
          <w:lang w:val="tr-TR"/>
        </w:rPr>
        <w:t>“Çiftçi Çözüm Ortağı”</w:t>
      </w:r>
      <w:r w:rsidRPr="001A0421">
        <w:rPr>
          <w:rFonts w:ascii="Vodafone Rg" w:hAnsi="Vodafone Rg"/>
          <w:bCs/>
          <w:sz w:val="22"/>
          <w:szCs w:val="22"/>
          <w:lang w:val="tr-TR"/>
        </w:rPr>
        <w:t xml:space="preserve"> adıyla bi</w:t>
      </w:r>
      <w:r w:rsidR="009978BF">
        <w:rPr>
          <w:rFonts w:ascii="Vodafone Rg" w:hAnsi="Vodafone Rg"/>
          <w:bCs/>
          <w:sz w:val="22"/>
          <w:szCs w:val="22"/>
          <w:lang w:val="tr-TR"/>
        </w:rPr>
        <w:t>r çiftçi satış kanalı da kuru</w:t>
      </w:r>
      <w:r w:rsidR="005906F6">
        <w:rPr>
          <w:rFonts w:ascii="Vodafone Rg" w:hAnsi="Vodafone Rg"/>
          <w:bCs/>
          <w:sz w:val="22"/>
          <w:szCs w:val="22"/>
          <w:lang w:val="tr-TR"/>
        </w:rPr>
        <w:t>lu</w:t>
      </w:r>
      <w:r w:rsidR="009978BF">
        <w:rPr>
          <w:rFonts w:ascii="Vodafone Rg" w:hAnsi="Vodafone Rg"/>
          <w:bCs/>
          <w:sz w:val="22"/>
          <w:szCs w:val="22"/>
          <w:lang w:val="tr-TR"/>
        </w:rPr>
        <w:t>yor</w:t>
      </w:r>
      <w:r w:rsidRPr="001A0421">
        <w:rPr>
          <w:rFonts w:ascii="Vodafone Rg" w:hAnsi="Vodafone Rg"/>
          <w:bCs/>
          <w:sz w:val="22"/>
          <w:szCs w:val="22"/>
          <w:lang w:val="tr-TR"/>
        </w:rPr>
        <w:t xml:space="preserve">. Buna göre, merkezi 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bulunan</w:t>
      </w:r>
      <w:r w:rsidR="009978BF">
        <w:rPr>
          <w:rFonts w:ascii="Vodafone Rg" w:hAnsi="Vodafone Rg"/>
          <w:bCs/>
          <w:sz w:val="22"/>
          <w:szCs w:val="22"/>
          <w:lang w:val="tr-TR"/>
        </w:rPr>
        <w:t xml:space="preserve"> ve bir yılın sonunda </w:t>
      </w:r>
      <w:r w:rsidR="009978BF" w:rsidRPr="007A35E5">
        <w:rPr>
          <w:rFonts w:ascii="Vodafone Rg" w:hAnsi="Vodafone Rg"/>
          <w:b/>
          <w:bCs/>
          <w:sz w:val="22"/>
          <w:szCs w:val="22"/>
          <w:lang w:val="tr-TR"/>
        </w:rPr>
        <w:t>70 kişiye</w:t>
      </w:r>
      <w:r w:rsidR="009978BF">
        <w:rPr>
          <w:rFonts w:ascii="Vodafone Rg" w:hAnsi="Vodafone Rg"/>
          <w:bCs/>
          <w:sz w:val="22"/>
          <w:szCs w:val="22"/>
          <w:lang w:val="tr-TR"/>
        </w:rPr>
        <w:t xml:space="preserve"> ulaşması hedeflenen özel bir </w:t>
      </w:r>
      <w:r w:rsidRPr="001A0421">
        <w:rPr>
          <w:rFonts w:ascii="Vodafone Rg" w:hAnsi="Vodafone Rg"/>
          <w:bCs/>
          <w:sz w:val="22"/>
          <w:szCs w:val="22"/>
          <w:lang w:val="tr-TR"/>
        </w:rPr>
        <w:t xml:space="preserve">mobil ekip, </w:t>
      </w:r>
      <w:r w:rsidR="009978BF">
        <w:rPr>
          <w:rFonts w:ascii="Vodafone Rg" w:hAnsi="Vodafone Rg"/>
          <w:bCs/>
          <w:sz w:val="22"/>
          <w:szCs w:val="22"/>
          <w:lang w:val="tr-TR"/>
        </w:rPr>
        <w:t xml:space="preserve">ilk yılında </w:t>
      </w:r>
      <w:r w:rsidRPr="001A0421">
        <w:rPr>
          <w:rFonts w:ascii="Vodafone Rg" w:hAnsi="Vodafone Rg"/>
          <w:bCs/>
          <w:sz w:val="22"/>
          <w:szCs w:val="22"/>
          <w:lang w:val="tr-TR"/>
        </w:rPr>
        <w:t xml:space="preserve">Türkiye’de tarımın yoğun olarak yapıldığı </w:t>
      </w:r>
      <w:r w:rsidRPr="007A35E5">
        <w:rPr>
          <w:rFonts w:ascii="Vodafone Rg" w:hAnsi="Vodafone Rg"/>
          <w:b/>
          <w:bCs/>
          <w:sz w:val="22"/>
          <w:szCs w:val="22"/>
          <w:lang w:val="tr-TR"/>
        </w:rPr>
        <w:t>15 ilde</w:t>
      </w:r>
      <w:r w:rsidRPr="001A0421">
        <w:rPr>
          <w:rFonts w:ascii="Vodafone Rg" w:hAnsi="Vodafone Rg"/>
          <w:bCs/>
          <w:sz w:val="22"/>
          <w:szCs w:val="22"/>
          <w:lang w:val="tr-TR"/>
        </w:rPr>
        <w:t xml:space="preserve"> köyleri tek tek gezecek, çiftçilere hem iletişim ihtiyaçlarına yönelik uygun Vodafone ürünlerini, hem de tarı</w:t>
      </w:r>
      <w:r w:rsidR="009978BF">
        <w:rPr>
          <w:rFonts w:ascii="Vodafone Rg" w:hAnsi="Vodafone Rg"/>
          <w:bCs/>
          <w:sz w:val="22"/>
          <w:szCs w:val="22"/>
          <w:lang w:val="tr-TR"/>
        </w:rPr>
        <w:t xml:space="preserve">msal teknolojileri ulaştıracak. </w:t>
      </w:r>
    </w:p>
    <w:p w:rsidR="00B027C1" w:rsidRDefault="00B027C1" w:rsidP="00B027C1">
      <w:pPr>
        <w:jc w:val="both"/>
        <w:rPr>
          <w:rFonts w:ascii="Vodafone Rg" w:hAnsi="Vodafone Rg"/>
          <w:bCs/>
          <w:sz w:val="22"/>
          <w:szCs w:val="22"/>
          <w:lang w:val="tr-TR"/>
        </w:rPr>
      </w:pPr>
    </w:p>
    <w:p w:rsidR="00B027C1" w:rsidRPr="00B027C1" w:rsidRDefault="00B3343A" w:rsidP="00B027C1">
      <w:pPr>
        <w:jc w:val="both"/>
        <w:rPr>
          <w:rFonts w:ascii="Vodafone Rg" w:hAnsi="Vodafone Rg"/>
          <w:b/>
          <w:bCs/>
          <w:sz w:val="22"/>
          <w:szCs w:val="22"/>
          <w:lang w:val="tr-TR"/>
        </w:rPr>
      </w:pPr>
      <w:r>
        <w:rPr>
          <w:rFonts w:ascii="Vodafone Rg" w:hAnsi="Vodafone Rg"/>
          <w:b/>
          <w:bCs/>
          <w:sz w:val="22"/>
          <w:szCs w:val="22"/>
          <w:lang w:val="tr-TR"/>
        </w:rPr>
        <w:t>Çiftçiler için</w:t>
      </w:r>
      <w:r w:rsidR="00B027C1">
        <w:rPr>
          <w:rFonts w:ascii="Vodafone Rg" w:hAnsi="Vodafone Rg"/>
          <w:b/>
          <w:bCs/>
          <w:sz w:val="22"/>
          <w:szCs w:val="22"/>
          <w:lang w:val="tr-TR"/>
        </w:rPr>
        <w:t xml:space="preserve"> </w:t>
      </w:r>
      <w:r>
        <w:rPr>
          <w:rFonts w:ascii="Vodafone Rg" w:hAnsi="Vodafone Rg"/>
          <w:b/>
          <w:bCs/>
          <w:sz w:val="22"/>
          <w:szCs w:val="22"/>
          <w:lang w:val="tr-TR"/>
        </w:rPr>
        <w:t>ayrıcalıklı tarifeler</w:t>
      </w:r>
    </w:p>
    <w:p w:rsidR="00B027C1" w:rsidRDefault="00B027C1" w:rsidP="00B027C1">
      <w:pPr>
        <w:jc w:val="both"/>
        <w:rPr>
          <w:rFonts w:ascii="Vodafone Rg" w:hAnsi="Vodafone Rg"/>
          <w:bCs/>
          <w:sz w:val="22"/>
          <w:szCs w:val="22"/>
          <w:lang w:val="tr-TR"/>
        </w:rPr>
      </w:pPr>
    </w:p>
    <w:p w:rsidR="00B027C1" w:rsidRPr="001A0421" w:rsidRDefault="00B027C1" w:rsidP="00B027C1">
      <w:pPr>
        <w:jc w:val="both"/>
        <w:rPr>
          <w:rFonts w:ascii="Vodafone Rg" w:hAnsi="Vodafone Rg"/>
          <w:bCs/>
          <w:sz w:val="22"/>
          <w:szCs w:val="22"/>
          <w:lang w:val="tr-TR"/>
        </w:rPr>
      </w:pPr>
      <w:r w:rsidRPr="001A0421">
        <w:rPr>
          <w:rFonts w:ascii="Vodafone Rg" w:hAnsi="Vodafone Rg"/>
          <w:bCs/>
          <w:sz w:val="22"/>
          <w:szCs w:val="22"/>
          <w:lang w:val="tr-TR"/>
        </w:rPr>
        <w:t xml:space="preserve">“Çiftçi Çözüm Ortağı” </w:t>
      </w:r>
      <w:r w:rsidR="00B3343A">
        <w:rPr>
          <w:rFonts w:ascii="Vodafone Rg" w:hAnsi="Vodafone Rg"/>
          <w:bCs/>
          <w:sz w:val="22"/>
          <w:szCs w:val="22"/>
          <w:lang w:val="tr-TR"/>
        </w:rPr>
        <w:t>ekibi, çiftçilere</w:t>
      </w:r>
      <w:r>
        <w:rPr>
          <w:rFonts w:ascii="Vodafone Rg" w:hAnsi="Vodafone Rg"/>
          <w:bCs/>
          <w:sz w:val="22"/>
          <w:szCs w:val="22"/>
          <w:lang w:val="tr-TR"/>
        </w:rPr>
        <w:t xml:space="preserve"> t</w:t>
      </w:r>
      <w:r w:rsidRPr="00B027C1">
        <w:rPr>
          <w:rFonts w:ascii="Vodafone Rg" w:hAnsi="Vodafone Rg"/>
          <w:bCs/>
          <w:sz w:val="22"/>
          <w:szCs w:val="22"/>
          <w:lang w:val="tr-TR"/>
        </w:rPr>
        <w:t xml:space="preserve">arifeden kampanyaya, akıllı telefondan </w:t>
      </w:r>
      <w:proofErr w:type="spellStart"/>
      <w:r w:rsidRPr="00B027C1">
        <w:rPr>
          <w:rFonts w:ascii="Vodafone Rg" w:hAnsi="Vodafone Rg"/>
          <w:bCs/>
          <w:sz w:val="22"/>
          <w:szCs w:val="22"/>
          <w:lang w:val="tr-TR"/>
        </w:rPr>
        <w:t>IoT</w:t>
      </w:r>
      <w:proofErr w:type="spellEnd"/>
      <w:r w:rsidRPr="00B027C1">
        <w:rPr>
          <w:rFonts w:ascii="Vodafone Rg" w:hAnsi="Vodafone Rg"/>
          <w:bCs/>
          <w:sz w:val="22"/>
          <w:szCs w:val="22"/>
          <w:lang w:val="tr-TR"/>
        </w:rPr>
        <w:t xml:space="preserve"> uygulamaları</w:t>
      </w:r>
      <w:r>
        <w:rPr>
          <w:rFonts w:ascii="Vodafone Rg" w:hAnsi="Vodafone Rg"/>
          <w:bCs/>
          <w:sz w:val="22"/>
          <w:szCs w:val="22"/>
          <w:lang w:val="tr-TR"/>
        </w:rPr>
        <w:t>na kadar her konuda destek olacak. Bu kapsamda</w:t>
      </w:r>
      <w:r w:rsidR="00B3343A">
        <w:rPr>
          <w:rFonts w:ascii="Vodafone Rg" w:hAnsi="Vodafone Rg"/>
          <w:bCs/>
          <w:sz w:val="22"/>
          <w:szCs w:val="22"/>
          <w:lang w:val="tr-TR"/>
        </w:rPr>
        <w:t>,</w:t>
      </w:r>
      <w:r>
        <w:rPr>
          <w:rFonts w:ascii="Vodafone Rg" w:hAnsi="Vodafone Rg"/>
          <w:bCs/>
          <w:sz w:val="22"/>
          <w:szCs w:val="22"/>
          <w:lang w:val="tr-TR"/>
        </w:rPr>
        <w:t xml:space="preserve"> </w:t>
      </w:r>
      <w:proofErr w:type="spellStart"/>
      <w:r w:rsidR="00B3343A">
        <w:rPr>
          <w:rFonts w:ascii="Vodafone Rg" w:hAnsi="Vodafone Rg"/>
          <w:bCs/>
          <w:sz w:val="22"/>
          <w:szCs w:val="22"/>
          <w:lang w:val="tr-TR"/>
        </w:rPr>
        <w:t>Vodafone’lu</w:t>
      </w:r>
      <w:proofErr w:type="spellEnd"/>
      <w:r w:rsidR="00B3343A">
        <w:rPr>
          <w:rFonts w:ascii="Vodafone Rg" w:hAnsi="Vodafone Rg"/>
          <w:bCs/>
          <w:sz w:val="22"/>
          <w:szCs w:val="22"/>
          <w:lang w:val="tr-TR"/>
        </w:rPr>
        <w:t xml:space="preserve"> olmak isteyen </w:t>
      </w:r>
      <w:r>
        <w:rPr>
          <w:rFonts w:ascii="Vodafone Rg" w:hAnsi="Vodafone Rg"/>
          <w:bCs/>
          <w:sz w:val="22"/>
          <w:szCs w:val="22"/>
          <w:lang w:val="tr-TR"/>
        </w:rPr>
        <w:t>çiftçile</w:t>
      </w:r>
      <w:r w:rsidR="00B3343A">
        <w:rPr>
          <w:rFonts w:ascii="Vodafone Rg" w:hAnsi="Vodafone Rg"/>
          <w:bCs/>
          <w:sz w:val="22"/>
          <w:szCs w:val="22"/>
          <w:lang w:val="tr-TR"/>
        </w:rPr>
        <w:t>r için bazı</w:t>
      </w:r>
      <w:r>
        <w:rPr>
          <w:rFonts w:ascii="Vodafone Rg" w:hAnsi="Vodafone Rg"/>
          <w:bCs/>
          <w:sz w:val="22"/>
          <w:szCs w:val="22"/>
          <w:lang w:val="tr-TR"/>
        </w:rPr>
        <w:t xml:space="preserve"> </w:t>
      </w:r>
      <w:r w:rsidR="00B3343A">
        <w:rPr>
          <w:rFonts w:ascii="Vodafone Rg" w:hAnsi="Vodafone Rg"/>
          <w:bCs/>
          <w:sz w:val="22"/>
          <w:szCs w:val="22"/>
          <w:lang w:val="tr-TR"/>
        </w:rPr>
        <w:t>ayrıcalıklar da sunulacak</w:t>
      </w:r>
      <w:r>
        <w:rPr>
          <w:rFonts w:ascii="Vodafone Rg" w:hAnsi="Vodafone Rg"/>
          <w:bCs/>
          <w:sz w:val="22"/>
          <w:szCs w:val="22"/>
          <w:lang w:val="tr-TR"/>
        </w:rPr>
        <w:t xml:space="preserve">. Buna göre çiftçiler, </w:t>
      </w:r>
      <w:r w:rsidRPr="00B027C1">
        <w:rPr>
          <w:rFonts w:ascii="Vodafone Rg" w:hAnsi="Vodafone Rg"/>
          <w:b/>
          <w:bCs/>
          <w:sz w:val="22"/>
          <w:szCs w:val="22"/>
          <w:lang w:val="tr-TR"/>
        </w:rPr>
        <w:t>Vodafone Faturalı</w:t>
      </w:r>
      <w:r w:rsidRPr="00B027C1">
        <w:rPr>
          <w:rFonts w:ascii="Vodafone Rg" w:hAnsi="Vodafone Rg"/>
          <w:bCs/>
          <w:sz w:val="22"/>
          <w:szCs w:val="22"/>
          <w:lang w:val="tr-TR"/>
        </w:rPr>
        <w:t xml:space="preserve"> tarifelere geldiklerinde, tarifelerinin içeriklerine ek olarak,</w:t>
      </w:r>
      <w:r>
        <w:rPr>
          <w:rFonts w:ascii="Vodafone Rg" w:hAnsi="Vodafone Rg"/>
          <w:bCs/>
          <w:sz w:val="22"/>
          <w:szCs w:val="22"/>
          <w:lang w:val="tr-TR"/>
        </w:rPr>
        <w:t xml:space="preserve"> </w:t>
      </w:r>
      <w:proofErr w:type="spellStart"/>
      <w:r>
        <w:rPr>
          <w:rFonts w:ascii="Vodafone Rg" w:hAnsi="Vodafone Rg"/>
          <w:bCs/>
          <w:sz w:val="22"/>
          <w:szCs w:val="22"/>
          <w:lang w:val="tr-TR"/>
        </w:rPr>
        <w:t>Vodafone'lularla</w:t>
      </w:r>
      <w:proofErr w:type="spellEnd"/>
      <w:r>
        <w:rPr>
          <w:rFonts w:ascii="Vodafone Rg" w:hAnsi="Vodafone Rg"/>
          <w:bCs/>
          <w:sz w:val="22"/>
          <w:szCs w:val="22"/>
          <w:lang w:val="tr-TR"/>
        </w:rPr>
        <w:t xml:space="preserve"> </w:t>
      </w:r>
      <w:proofErr w:type="gramStart"/>
      <w:r w:rsidRPr="00B3343A">
        <w:rPr>
          <w:rFonts w:ascii="Vodafone Rg" w:hAnsi="Vodafone Rg"/>
          <w:b/>
          <w:bCs/>
          <w:sz w:val="22"/>
          <w:szCs w:val="22"/>
          <w:lang w:val="tr-TR"/>
        </w:rPr>
        <w:t>19:00</w:t>
      </w:r>
      <w:proofErr w:type="gramEnd"/>
      <w:r w:rsidRPr="00B3343A">
        <w:rPr>
          <w:rFonts w:ascii="Vodafone Rg" w:hAnsi="Vodafone Rg"/>
          <w:b/>
          <w:bCs/>
          <w:sz w:val="22"/>
          <w:szCs w:val="22"/>
          <w:lang w:val="tr-TR"/>
        </w:rPr>
        <w:t>-07:00</w:t>
      </w:r>
      <w:r w:rsidRPr="00B027C1">
        <w:rPr>
          <w:rFonts w:ascii="Vodafone Rg" w:hAnsi="Vodafone Rg"/>
          <w:bCs/>
          <w:sz w:val="22"/>
          <w:szCs w:val="22"/>
          <w:lang w:val="tr-TR"/>
        </w:rPr>
        <w:t xml:space="preserve"> arasında geçerli </w:t>
      </w:r>
      <w:r w:rsidRPr="00B027C1">
        <w:rPr>
          <w:rFonts w:ascii="Vodafone Rg" w:hAnsi="Vodafone Rg"/>
          <w:b/>
          <w:bCs/>
          <w:sz w:val="22"/>
          <w:szCs w:val="22"/>
          <w:lang w:val="tr-TR"/>
        </w:rPr>
        <w:t xml:space="preserve">2000 dakika </w:t>
      </w:r>
      <w:r w:rsidRPr="00B027C1">
        <w:rPr>
          <w:rFonts w:ascii="Vodafone Rg" w:hAnsi="Vodafone Rg"/>
          <w:bCs/>
          <w:sz w:val="22"/>
          <w:szCs w:val="22"/>
          <w:lang w:val="tr-TR"/>
        </w:rPr>
        <w:t>konuşmaya</w:t>
      </w:r>
      <w:r>
        <w:rPr>
          <w:rFonts w:ascii="Vodafone Rg" w:hAnsi="Vodafone Rg"/>
          <w:bCs/>
          <w:sz w:val="22"/>
          <w:szCs w:val="22"/>
          <w:lang w:val="tr-TR"/>
        </w:rPr>
        <w:t xml:space="preserve">, </w:t>
      </w:r>
      <w:r>
        <w:rPr>
          <w:rFonts w:ascii="Vodafone Rg" w:hAnsi="Vodafone Rg"/>
          <w:b/>
          <w:bCs/>
          <w:sz w:val="22"/>
          <w:szCs w:val="22"/>
          <w:lang w:val="tr-TR"/>
        </w:rPr>
        <w:t xml:space="preserve">1GB Facebook, </w:t>
      </w:r>
      <w:proofErr w:type="spellStart"/>
      <w:r>
        <w:rPr>
          <w:rFonts w:ascii="Vodafone Rg" w:hAnsi="Vodafone Rg"/>
          <w:b/>
          <w:bCs/>
          <w:sz w:val="22"/>
          <w:szCs w:val="22"/>
          <w:lang w:val="tr-TR"/>
        </w:rPr>
        <w:t>Instagram</w:t>
      </w:r>
      <w:proofErr w:type="spellEnd"/>
      <w:r>
        <w:rPr>
          <w:rFonts w:ascii="Vodafone Rg" w:hAnsi="Vodafone Rg"/>
          <w:b/>
          <w:bCs/>
          <w:sz w:val="22"/>
          <w:szCs w:val="22"/>
          <w:lang w:val="tr-TR"/>
        </w:rPr>
        <w:t>,</w:t>
      </w:r>
      <w:r w:rsidRPr="00B027C1">
        <w:rPr>
          <w:rFonts w:ascii="Vodafone Rg" w:hAnsi="Vodafone Rg"/>
          <w:b/>
          <w:bCs/>
          <w:sz w:val="22"/>
          <w:szCs w:val="22"/>
          <w:lang w:val="tr-TR"/>
        </w:rPr>
        <w:t xml:space="preserve"> </w:t>
      </w:r>
      <w:proofErr w:type="spellStart"/>
      <w:r w:rsidRPr="00B027C1">
        <w:rPr>
          <w:rFonts w:ascii="Vodafone Rg" w:hAnsi="Vodafone Rg"/>
          <w:b/>
          <w:bCs/>
          <w:sz w:val="22"/>
          <w:szCs w:val="22"/>
          <w:lang w:val="tr-TR"/>
        </w:rPr>
        <w:t>Twitter</w:t>
      </w:r>
      <w:proofErr w:type="spellEnd"/>
      <w:r w:rsidRPr="00B027C1">
        <w:rPr>
          <w:rFonts w:ascii="Vodafone Rg" w:hAnsi="Vodafone Rg"/>
          <w:bCs/>
          <w:sz w:val="22"/>
          <w:szCs w:val="22"/>
          <w:lang w:val="tr-TR"/>
        </w:rPr>
        <w:t xml:space="preserve"> paketine</w:t>
      </w:r>
      <w:r>
        <w:rPr>
          <w:rFonts w:ascii="Vodafone Rg" w:hAnsi="Vodafone Rg"/>
          <w:bCs/>
          <w:sz w:val="22"/>
          <w:szCs w:val="22"/>
          <w:lang w:val="tr-TR"/>
        </w:rPr>
        <w:t xml:space="preserve"> ve </w:t>
      </w:r>
      <w:r w:rsidRPr="00B027C1">
        <w:rPr>
          <w:rFonts w:ascii="Vodafone Rg" w:hAnsi="Vodafone Rg"/>
          <w:b/>
          <w:bCs/>
          <w:sz w:val="22"/>
          <w:szCs w:val="22"/>
          <w:lang w:val="tr-TR"/>
        </w:rPr>
        <w:t>Çiftçi Haber Paketi'ne</w:t>
      </w:r>
      <w:r>
        <w:rPr>
          <w:rFonts w:ascii="Vodafone Rg" w:hAnsi="Vodafone Rg"/>
          <w:bCs/>
          <w:sz w:val="22"/>
          <w:szCs w:val="22"/>
          <w:lang w:val="tr-TR"/>
        </w:rPr>
        <w:t xml:space="preserve"> </w:t>
      </w:r>
      <w:r w:rsidRPr="00B027C1">
        <w:rPr>
          <w:rFonts w:ascii="Vodafone Rg" w:hAnsi="Vodafone Rg"/>
          <w:bCs/>
          <w:sz w:val="22"/>
          <w:szCs w:val="22"/>
          <w:lang w:val="tr-TR"/>
        </w:rPr>
        <w:t>ücretsiz sahip olacaklar.</w:t>
      </w:r>
      <w:r>
        <w:rPr>
          <w:rFonts w:ascii="Vodafone Rg" w:hAnsi="Vodafone Rg"/>
          <w:bCs/>
          <w:sz w:val="22"/>
          <w:szCs w:val="22"/>
          <w:lang w:val="tr-TR"/>
        </w:rPr>
        <w:t xml:space="preserve"> Ayrıca, a</w:t>
      </w:r>
      <w:r w:rsidRPr="00B027C1">
        <w:rPr>
          <w:rFonts w:ascii="Vodafone Rg" w:hAnsi="Vodafone Rg"/>
          <w:bCs/>
          <w:sz w:val="22"/>
          <w:szCs w:val="22"/>
          <w:lang w:val="tr-TR"/>
        </w:rPr>
        <w:t>ilelerini de bu kampanyadan faydalandırabilecekler.</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 xml:space="preserve">Veriler tek merkeze </w:t>
      </w:r>
    </w:p>
    <w:p w:rsidR="001A0421" w:rsidRPr="001A0421" w:rsidRDefault="001A0421" w:rsidP="001A0421">
      <w:pPr>
        <w:jc w:val="both"/>
        <w:rPr>
          <w:rFonts w:ascii="Vodafone Rg" w:hAnsi="Vodafone Rg"/>
          <w:bCs/>
          <w:sz w:val="22"/>
          <w:szCs w:val="22"/>
          <w:lang w:val="tr-TR"/>
        </w:rPr>
      </w:pPr>
    </w:p>
    <w:p w:rsidR="001A0421" w:rsidRP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w:t>
      </w:r>
      <w:proofErr w:type="spellStart"/>
      <w:r w:rsidRPr="001A0421">
        <w:rPr>
          <w:rFonts w:ascii="Vodafone Rg" w:hAnsi="Vodafone Rg"/>
          <w:bCs/>
          <w:sz w:val="22"/>
          <w:szCs w:val="22"/>
          <w:lang w:val="tr-TR"/>
        </w:rPr>
        <w:t>Köy’de</w:t>
      </w:r>
      <w:proofErr w:type="spellEnd"/>
      <w:r w:rsidRPr="001A0421">
        <w:rPr>
          <w:rFonts w:ascii="Vodafone Rg" w:hAnsi="Vodafone Rg"/>
          <w:bCs/>
          <w:sz w:val="22"/>
          <w:szCs w:val="22"/>
          <w:lang w:val="tr-TR"/>
        </w:rPr>
        <w:t xml:space="preserve"> bir sonraki adım </w:t>
      </w:r>
      <w:r w:rsidRPr="007A35E5">
        <w:rPr>
          <w:rFonts w:ascii="Vodafone Rg" w:hAnsi="Vodafone Rg"/>
          <w:b/>
          <w:bCs/>
          <w:sz w:val="22"/>
          <w:szCs w:val="22"/>
          <w:lang w:val="tr-TR"/>
        </w:rPr>
        <w:t>Büyük Veri</w:t>
      </w:r>
      <w:r w:rsidRPr="001A0421">
        <w:rPr>
          <w:rFonts w:ascii="Vodafone Rg" w:hAnsi="Vodafone Rg"/>
          <w:bCs/>
          <w:sz w:val="22"/>
          <w:szCs w:val="22"/>
          <w:lang w:val="tr-TR"/>
        </w:rPr>
        <w:t xml:space="preserve"> sistemlerinin kurulması olacak. Akıllı uygulamalardan elde edilen veriler, Büyük Veri sistemlerinde depolanacak ve yorumlanacak. Günlük süt üretim miktarından tavuk yumurtalarının ağırlığına, hava durumundan tarla makinelerinin yakıt seviyelerine kadar tüm veriler akıllı cihazların ekranlarından görülebilecek. </w:t>
      </w:r>
    </w:p>
    <w:p w:rsidR="001A0421" w:rsidRPr="001A0421" w:rsidRDefault="001A0421" w:rsidP="001A0421">
      <w:pPr>
        <w:jc w:val="both"/>
        <w:rPr>
          <w:rFonts w:ascii="Vodafone Rg" w:hAnsi="Vodafone Rg"/>
          <w:bCs/>
          <w:sz w:val="22"/>
          <w:szCs w:val="22"/>
          <w:lang w:val="tr-TR"/>
        </w:rPr>
      </w:pPr>
    </w:p>
    <w:p w:rsidR="001A0421" w:rsidRPr="00DD7D05" w:rsidRDefault="001A0421" w:rsidP="001A0421">
      <w:pPr>
        <w:jc w:val="both"/>
        <w:rPr>
          <w:rFonts w:ascii="Vodafone Rg" w:hAnsi="Vodafone Rg"/>
          <w:b/>
          <w:bCs/>
          <w:sz w:val="22"/>
          <w:szCs w:val="22"/>
          <w:lang w:val="tr-TR"/>
        </w:rPr>
      </w:pPr>
      <w:r w:rsidRPr="00DD7D05">
        <w:rPr>
          <w:rFonts w:ascii="Vodafone Rg" w:hAnsi="Vodafone Rg"/>
          <w:b/>
          <w:bCs/>
          <w:sz w:val="22"/>
          <w:szCs w:val="22"/>
          <w:lang w:val="tr-TR"/>
        </w:rPr>
        <w:t>Kadın ve çocuklara teknoloji eğitimi</w:t>
      </w:r>
    </w:p>
    <w:p w:rsidR="001A0421" w:rsidRPr="001A0421" w:rsidRDefault="001A0421" w:rsidP="001A0421">
      <w:pPr>
        <w:jc w:val="both"/>
        <w:rPr>
          <w:rFonts w:ascii="Vodafone Rg" w:hAnsi="Vodafone Rg"/>
          <w:bCs/>
          <w:sz w:val="22"/>
          <w:szCs w:val="22"/>
          <w:lang w:val="tr-TR"/>
        </w:rPr>
      </w:pPr>
    </w:p>
    <w:p w:rsidR="001A0421"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Vodafone Akıllı </w:t>
      </w:r>
      <w:proofErr w:type="spellStart"/>
      <w:r w:rsidRPr="001A0421">
        <w:rPr>
          <w:rFonts w:ascii="Vodafone Rg" w:hAnsi="Vodafone Rg"/>
          <w:bCs/>
          <w:sz w:val="22"/>
          <w:szCs w:val="22"/>
          <w:lang w:val="tr-TR"/>
        </w:rPr>
        <w:t>Köy’ün</w:t>
      </w:r>
      <w:proofErr w:type="spellEnd"/>
      <w:r w:rsidRPr="001A0421">
        <w:rPr>
          <w:rFonts w:ascii="Vodafone Rg" w:hAnsi="Vodafone Rg"/>
          <w:bCs/>
          <w:sz w:val="22"/>
          <w:szCs w:val="22"/>
          <w:lang w:val="tr-TR"/>
        </w:rPr>
        <w:t xml:space="preserve"> sosyal gelişimine de önem veren Vodafone, özellikle kadın ve çocukların yeni bilgi ve deneyimlerle hayatlarını zenginleştirecek çalışmalara imza atıyor. Türkiye Vodafone Vakfı ile birlikte kurulan Kadın Teknoloji Eğitim Merkezi’nde Vodafone Akıllı </w:t>
      </w:r>
      <w:proofErr w:type="spellStart"/>
      <w:r w:rsidRPr="001A0421">
        <w:rPr>
          <w:rFonts w:ascii="Vodafone Rg" w:hAnsi="Vodafone Rg"/>
          <w:bCs/>
          <w:sz w:val="22"/>
          <w:szCs w:val="22"/>
          <w:lang w:val="tr-TR"/>
        </w:rPr>
        <w:t>Köy’deki</w:t>
      </w:r>
      <w:proofErr w:type="spellEnd"/>
      <w:r w:rsidRPr="001A0421">
        <w:rPr>
          <w:rFonts w:ascii="Vodafone Rg" w:hAnsi="Vodafone Rg"/>
          <w:bCs/>
          <w:sz w:val="22"/>
          <w:szCs w:val="22"/>
          <w:lang w:val="tr-TR"/>
        </w:rPr>
        <w:t xml:space="preserve"> kadınlara teknolojik okuryazarlığa erişme imkânı sunulurken, “Kadın Çiftçi Girişimcilik Projesi” ile kadın çiftçilerin kendi mahsullerini üretip ekonomik anlamda güçlenmesine katkı sağlanıyor. Proje kapsamında bugüne kadar </w:t>
      </w:r>
      <w:r w:rsidRPr="007A35E5">
        <w:rPr>
          <w:rFonts w:ascii="Vodafone Rg" w:hAnsi="Vodafone Rg"/>
          <w:b/>
          <w:bCs/>
          <w:sz w:val="22"/>
          <w:szCs w:val="22"/>
          <w:lang w:val="tr-TR"/>
        </w:rPr>
        <w:t>10 kadın çiftçi</w:t>
      </w:r>
      <w:r w:rsidRPr="001A0421">
        <w:rPr>
          <w:rFonts w:ascii="Vodafone Rg" w:hAnsi="Vodafone Rg"/>
          <w:bCs/>
          <w:sz w:val="22"/>
          <w:szCs w:val="22"/>
          <w:lang w:val="tr-TR"/>
        </w:rPr>
        <w:t xml:space="preserve"> kendilerine tahsis edilen eğitim seralarında </w:t>
      </w:r>
      <w:r w:rsidRPr="007A35E5">
        <w:rPr>
          <w:rFonts w:ascii="Vodafone Rg" w:hAnsi="Vodafone Rg"/>
          <w:b/>
          <w:bCs/>
          <w:sz w:val="22"/>
          <w:szCs w:val="22"/>
          <w:lang w:val="tr-TR"/>
        </w:rPr>
        <w:t>30 bin</w:t>
      </w:r>
      <w:r w:rsidRPr="001A0421">
        <w:rPr>
          <w:rFonts w:ascii="Vodafone Rg" w:hAnsi="Vodafone Rg"/>
          <w:bCs/>
          <w:sz w:val="22"/>
          <w:szCs w:val="22"/>
          <w:lang w:val="tr-TR"/>
        </w:rPr>
        <w:t xml:space="preserve"> marul üreterek </w:t>
      </w:r>
      <w:r w:rsidR="00970FAA">
        <w:rPr>
          <w:rFonts w:ascii="Vodafone Rg" w:hAnsi="Vodafone Rg"/>
          <w:bCs/>
          <w:sz w:val="22"/>
          <w:szCs w:val="22"/>
          <w:lang w:val="tr-TR"/>
        </w:rPr>
        <w:t xml:space="preserve">toplam </w:t>
      </w:r>
      <w:r w:rsidR="00970FAA">
        <w:rPr>
          <w:rFonts w:ascii="Vodafone Rg" w:hAnsi="Vodafone Rg"/>
          <w:b/>
          <w:bCs/>
          <w:sz w:val="22"/>
          <w:szCs w:val="22"/>
          <w:lang w:val="tr-TR"/>
        </w:rPr>
        <w:t>25 bin TL’ye yakın</w:t>
      </w:r>
      <w:r w:rsidRPr="001A0421">
        <w:rPr>
          <w:rFonts w:ascii="Vodafone Rg" w:hAnsi="Vodafone Rg"/>
          <w:bCs/>
          <w:sz w:val="22"/>
          <w:szCs w:val="22"/>
          <w:lang w:val="tr-TR"/>
        </w:rPr>
        <w:t xml:space="preserve"> ek gelir elde etti. Diğer yandan, Türkiye Vodafone Vakfı’nın “Yarını Kodlayanlar” projesiyle Vodafone Akıllı </w:t>
      </w:r>
      <w:proofErr w:type="spellStart"/>
      <w:r w:rsidRPr="001A0421">
        <w:rPr>
          <w:rFonts w:ascii="Vodafone Rg" w:hAnsi="Vodafone Rg"/>
          <w:bCs/>
          <w:sz w:val="22"/>
          <w:szCs w:val="22"/>
          <w:lang w:val="tr-TR"/>
        </w:rPr>
        <w:t>Köy’deki</w:t>
      </w:r>
      <w:proofErr w:type="spellEnd"/>
      <w:r w:rsidRPr="001A0421">
        <w:rPr>
          <w:rFonts w:ascii="Vodafone Rg" w:hAnsi="Vodafone Rg"/>
          <w:bCs/>
          <w:sz w:val="22"/>
          <w:szCs w:val="22"/>
          <w:lang w:val="tr-TR"/>
        </w:rPr>
        <w:t xml:space="preserve"> çocuklara kodlama eğitimi de verilecek.</w:t>
      </w:r>
    </w:p>
    <w:p w:rsidR="001B1EDF" w:rsidRDefault="001B1EDF" w:rsidP="001A0421">
      <w:pPr>
        <w:jc w:val="both"/>
        <w:rPr>
          <w:rFonts w:ascii="Vodafone Rg" w:hAnsi="Vodafone Rg"/>
          <w:bCs/>
          <w:sz w:val="22"/>
          <w:szCs w:val="22"/>
          <w:lang w:val="tr-TR"/>
        </w:rPr>
      </w:pPr>
    </w:p>
    <w:p w:rsidR="001B1EDF" w:rsidRPr="001B1EDF" w:rsidRDefault="001B1EDF" w:rsidP="001A0421">
      <w:pPr>
        <w:jc w:val="both"/>
        <w:rPr>
          <w:rFonts w:ascii="Vodafone Rg" w:hAnsi="Vodafone Rg"/>
          <w:b/>
          <w:bCs/>
          <w:sz w:val="22"/>
          <w:szCs w:val="22"/>
          <w:lang w:val="tr-TR"/>
        </w:rPr>
      </w:pPr>
      <w:r w:rsidRPr="001B1EDF">
        <w:rPr>
          <w:rFonts w:ascii="Vodafone Rg" w:hAnsi="Vodafone Rg"/>
          <w:b/>
          <w:bCs/>
          <w:sz w:val="22"/>
          <w:szCs w:val="22"/>
          <w:lang w:val="tr-TR"/>
        </w:rPr>
        <w:t>Güçlü iş ortakları</w:t>
      </w:r>
    </w:p>
    <w:p w:rsidR="001B1EDF" w:rsidRDefault="001B1EDF" w:rsidP="001A0421">
      <w:pPr>
        <w:jc w:val="both"/>
        <w:rPr>
          <w:rFonts w:ascii="Vodafone Rg" w:hAnsi="Vodafone Rg"/>
          <w:bCs/>
          <w:sz w:val="22"/>
          <w:szCs w:val="22"/>
          <w:lang w:val="tr-TR"/>
        </w:rPr>
      </w:pPr>
    </w:p>
    <w:p w:rsidR="001B1EDF" w:rsidRPr="001A0421" w:rsidRDefault="001B1EDF" w:rsidP="001B1EDF">
      <w:pPr>
        <w:jc w:val="both"/>
        <w:rPr>
          <w:rFonts w:ascii="Vodafone Rg" w:hAnsi="Vodafone Rg"/>
          <w:bCs/>
          <w:sz w:val="22"/>
          <w:szCs w:val="22"/>
          <w:lang w:val="tr-TR"/>
        </w:rPr>
      </w:pPr>
      <w:r>
        <w:rPr>
          <w:rFonts w:ascii="Vodafone Rg" w:hAnsi="Vodafone Rg"/>
          <w:bCs/>
          <w:sz w:val="22"/>
          <w:szCs w:val="22"/>
          <w:lang w:val="tr-TR"/>
        </w:rPr>
        <w:t xml:space="preserve">Vodafone Akıllı Köy, güçlü iş ortaklarının katkılarıyla gelişimini sürdürüyor. </w:t>
      </w:r>
      <w:proofErr w:type="gramStart"/>
      <w:r>
        <w:rPr>
          <w:rFonts w:ascii="Vodafone Rg" w:hAnsi="Vodafone Rg"/>
          <w:bCs/>
          <w:sz w:val="22"/>
          <w:szCs w:val="22"/>
          <w:lang w:val="tr-TR"/>
        </w:rPr>
        <w:t xml:space="preserve">Bu kapsamda, </w:t>
      </w:r>
      <w:proofErr w:type="spellStart"/>
      <w:r w:rsidR="00884623" w:rsidRPr="00884623">
        <w:rPr>
          <w:rFonts w:ascii="Vodafone Rg" w:hAnsi="Vodafone Rg"/>
          <w:b/>
          <w:bCs/>
          <w:sz w:val="22"/>
          <w:szCs w:val="22"/>
          <w:lang w:val="tr-TR"/>
        </w:rPr>
        <w:t>Netafim</w:t>
      </w:r>
      <w:proofErr w:type="spellEnd"/>
      <w:r>
        <w:rPr>
          <w:rFonts w:ascii="Vodafone Rg" w:hAnsi="Vodafone Rg"/>
          <w:bCs/>
          <w:sz w:val="22"/>
          <w:szCs w:val="22"/>
          <w:lang w:val="tr-TR"/>
        </w:rPr>
        <w:t>, yenilikçi s</w:t>
      </w:r>
      <w:r w:rsidRPr="001B1EDF">
        <w:rPr>
          <w:rFonts w:ascii="Vodafone Rg" w:hAnsi="Vodafone Rg"/>
          <w:bCs/>
          <w:sz w:val="22"/>
          <w:szCs w:val="22"/>
          <w:lang w:val="tr-TR"/>
        </w:rPr>
        <w:t>ulama ve gübreleme otomasyonları</w:t>
      </w:r>
      <w:r>
        <w:rPr>
          <w:rFonts w:ascii="Vodafone Rg" w:hAnsi="Vodafone Rg"/>
          <w:bCs/>
          <w:sz w:val="22"/>
          <w:szCs w:val="22"/>
          <w:lang w:val="tr-TR"/>
        </w:rPr>
        <w:t xml:space="preserve">yla; </w:t>
      </w:r>
      <w:r w:rsidR="00884623">
        <w:rPr>
          <w:rFonts w:ascii="Vodafone Rg" w:hAnsi="Vodafone Rg"/>
          <w:b/>
          <w:bCs/>
          <w:sz w:val="22"/>
          <w:szCs w:val="22"/>
          <w:lang w:val="tr-TR"/>
        </w:rPr>
        <w:t>AG</w:t>
      </w:r>
      <w:r w:rsidR="00884623" w:rsidRPr="00884623">
        <w:rPr>
          <w:rFonts w:ascii="Vodafone Rg" w:hAnsi="Vodafone Rg"/>
          <w:b/>
          <w:bCs/>
          <w:sz w:val="22"/>
          <w:szCs w:val="22"/>
          <w:lang w:val="tr-TR"/>
        </w:rPr>
        <w:t xml:space="preserve"> Tohum</w:t>
      </w:r>
      <w:r>
        <w:rPr>
          <w:rFonts w:ascii="Vodafone Rg" w:hAnsi="Vodafone Rg"/>
          <w:bCs/>
          <w:sz w:val="22"/>
          <w:szCs w:val="22"/>
          <w:lang w:val="tr-TR"/>
        </w:rPr>
        <w:t>, pazarda talep gören ve kârlılığı artıran sebze fideleriy</w:t>
      </w:r>
      <w:r w:rsidRPr="001B1EDF">
        <w:rPr>
          <w:rFonts w:ascii="Vodafone Rg" w:hAnsi="Vodafone Rg"/>
          <w:bCs/>
          <w:sz w:val="22"/>
          <w:szCs w:val="22"/>
          <w:lang w:val="tr-TR"/>
        </w:rPr>
        <w:t>le</w:t>
      </w:r>
      <w:r>
        <w:rPr>
          <w:rFonts w:ascii="Vodafone Rg" w:hAnsi="Vodafone Rg"/>
          <w:bCs/>
          <w:sz w:val="22"/>
          <w:szCs w:val="22"/>
          <w:lang w:val="tr-TR"/>
        </w:rPr>
        <w:t xml:space="preserve">; </w:t>
      </w:r>
      <w:r w:rsidR="00884623">
        <w:rPr>
          <w:rFonts w:ascii="Vodafone Rg" w:hAnsi="Vodafone Rg"/>
          <w:b/>
          <w:bCs/>
          <w:sz w:val="22"/>
          <w:szCs w:val="22"/>
          <w:lang w:val="tr-TR"/>
        </w:rPr>
        <w:t>DuP</w:t>
      </w:r>
      <w:r w:rsidR="00884623" w:rsidRPr="00884623">
        <w:rPr>
          <w:rFonts w:ascii="Vodafone Rg" w:hAnsi="Vodafone Rg"/>
          <w:b/>
          <w:bCs/>
          <w:sz w:val="22"/>
          <w:szCs w:val="22"/>
          <w:lang w:val="tr-TR"/>
        </w:rPr>
        <w:t>ont</w:t>
      </w:r>
      <w:r>
        <w:rPr>
          <w:rFonts w:ascii="Vodafone Rg" w:hAnsi="Vodafone Rg"/>
          <w:bCs/>
          <w:sz w:val="22"/>
          <w:szCs w:val="22"/>
          <w:lang w:val="tr-TR"/>
        </w:rPr>
        <w:t>, tarım ve e</w:t>
      </w:r>
      <w:r w:rsidRPr="001B1EDF">
        <w:rPr>
          <w:rFonts w:ascii="Vodafone Rg" w:hAnsi="Vodafone Rg"/>
          <w:bCs/>
          <w:sz w:val="22"/>
          <w:szCs w:val="22"/>
          <w:lang w:val="tr-TR"/>
        </w:rPr>
        <w:t xml:space="preserve">ndüstrinin çeşitli </w:t>
      </w:r>
      <w:r>
        <w:rPr>
          <w:rFonts w:ascii="Vodafone Rg" w:hAnsi="Vodafone Rg"/>
          <w:bCs/>
          <w:sz w:val="22"/>
          <w:szCs w:val="22"/>
          <w:lang w:val="tr-TR"/>
        </w:rPr>
        <w:t xml:space="preserve">alanlarında kullanılan </w:t>
      </w:r>
      <w:proofErr w:type="spellStart"/>
      <w:r w:rsidR="00884623">
        <w:rPr>
          <w:rFonts w:ascii="Vodafone Rg" w:hAnsi="Vodafone Rg"/>
          <w:bCs/>
          <w:sz w:val="22"/>
          <w:szCs w:val="22"/>
          <w:lang w:val="tr-TR"/>
        </w:rPr>
        <w:t>Taypar</w:t>
      </w:r>
      <w:proofErr w:type="spellEnd"/>
      <w:r w:rsidR="00884623">
        <w:rPr>
          <w:rFonts w:ascii="Vodafone Rg" w:hAnsi="Vodafone Rg"/>
          <w:bCs/>
          <w:sz w:val="22"/>
          <w:szCs w:val="22"/>
          <w:lang w:val="tr-TR"/>
        </w:rPr>
        <w:t xml:space="preserve"> ve </w:t>
      </w:r>
      <w:proofErr w:type="spellStart"/>
      <w:r w:rsidR="00884623" w:rsidRPr="001B1EDF">
        <w:rPr>
          <w:rFonts w:ascii="Vodafone Rg" w:hAnsi="Vodafone Rg"/>
          <w:bCs/>
          <w:sz w:val="22"/>
          <w:szCs w:val="22"/>
          <w:lang w:val="tr-TR"/>
        </w:rPr>
        <w:t>Tyvek</w:t>
      </w:r>
      <w:proofErr w:type="spellEnd"/>
      <w:r w:rsidR="00884623" w:rsidRPr="001B1EDF">
        <w:rPr>
          <w:rFonts w:ascii="Vodafone Rg" w:hAnsi="Vodafone Rg"/>
          <w:bCs/>
          <w:sz w:val="22"/>
          <w:szCs w:val="22"/>
          <w:lang w:val="tr-TR"/>
        </w:rPr>
        <w:t xml:space="preserve"> </w:t>
      </w:r>
      <w:r w:rsidRPr="001B1EDF">
        <w:rPr>
          <w:rFonts w:ascii="Vodafone Rg" w:hAnsi="Vodafone Rg"/>
          <w:bCs/>
          <w:sz w:val="22"/>
          <w:szCs w:val="22"/>
          <w:lang w:val="tr-TR"/>
        </w:rPr>
        <w:t>gibi</w:t>
      </w:r>
      <w:r>
        <w:rPr>
          <w:rFonts w:ascii="Vodafone Rg" w:hAnsi="Vodafone Rg"/>
          <w:bCs/>
          <w:sz w:val="22"/>
          <w:szCs w:val="22"/>
          <w:lang w:val="tr-TR"/>
        </w:rPr>
        <w:t xml:space="preserve"> yenilikçi ürünleriyle; </w:t>
      </w:r>
      <w:r w:rsidR="00884623">
        <w:rPr>
          <w:rFonts w:ascii="Vodafone Rg" w:hAnsi="Vodafone Rg"/>
          <w:b/>
          <w:bCs/>
          <w:sz w:val="22"/>
          <w:szCs w:val="22"/>
          <w:lang w:val="tr-TR"/>
        </w:rPr>
        <w:t>TE</w:t>
      </w:r>
      <w:r w:rsidRPr="00884623">
        <w:rPr>
          <w:rFonts w:ascii="Vodafone Rg" w:hAnsi="Vodafone Rg"/>
          <w:b/>
          <w:bCs/>
          <w:sz w:val="22"/>
          <w:szCs w:val="22"/>
          <w:lang w:val="tr-TR"/>
        </w:rPr>
        <w:t>TA</w:t>
      </w:r>
      <w:r>
        <w:rPr>
          <w:rFonts w:ascii="Vodafone Rg" w:hAnsi="Vodafone Rg"/>
          <w:bCs/>
          <w:sz w:val="22"/>
          <w:szCs w:val="22"/>
          <w:lang w:val="tr-TR"/>
        </w:rPr>
        <w:t>, hayvan refahını ve çiftçinin kârlılığını sağlayan hayvancılık çözümleriy</w:t>
      </w:r>
      <w:r w:rsidRPr="001B1EDF">
        <w:rPr>
          <w:rFonts w:ascii="Vodafone Rg" w:hAnsi="Vodafone Rg"/>
          <w:bCs/>
          <w:sz w:val="22"/>
          <w:szCs w:val="22"/>
          <w:lang w:val="tr-TR"/>
        </w:rPr>
        <w:t>le</w:t>
      </w:r>
      <w:r>
        <w:rPr>
          <w:rFonts w:ascii="Vodafone Rg" w:hAnsi="Vodafone Rg"/>
          <w:bCs/>
          <w:sz w:val="22"/>
          <w:szCs w:val="22"/>
          <w:lang w:val="tr-TR"/>
        </w:rPr>
        <w:t xml:space="preserve">; </w:t>
      </w:r>
      <w:r w:rsidR="00884623" w:rsidRPr="00884623">
        <w:rPr>
          <w:rFonts w:ascii="Vodafone Rg" w:hAnsi="Vodafone Rg"/>
          <w:b/>
          <w:bCs/>
          <w:sz w:val="22"/>
          <w:szCs w:val="22"/>
          <w:lang w:val="tr-TR"/>
        </w:rPr>
        <w:t xml:space="preserve">ANT </w:t>
      </w:r>
      <w:proofErr w:type="spellStart"/>
      <w:r w:rsidRPr="00884623">
        <w:rPr>
          <w:rFonts w:ascii="Vodafone Rg" w:hAnsi="Vodafone Rg"/>
          <w:b/>
          <w:bCs/>
          <w:sz w:val="22"/>
          <w:szCs w:val="22"/>
          <w:lang w:val="tr-TR"/>
        </w:rPr>
        <w:t>Y</w:t>
      </w:r>
      <w:r w:rsidR="00884623" w:rsidRPr="00884623">
        <w:rPr>
          <w:rFonts w:ascii="Vodafone Rg" w:hAnsi="Vodafone Rg"/>
          <w:b/>
          <w:bCs/>
          <w:sz w:val="22"/>
          <w:szCs w:val="22"/>
          <w:lang w:val="tr-TR"/>
        </w:rPr>
        <w:t>emmiks</w:t>
      </w:r>
      <w:proofErr w:type="spellEnd"/>
      <w:r>
        <w:rPr>
          <w:rFonts w:ascii="Vodafone Rg" w:hAnsi="Vodafone Rg"/>
          <w:bCs/>
          <w:sz w:val="22"/>
          <w:szCs w:val="22"/>
          <w:lang w:val="tr-TR"/>
        </w:rPr>
        <w:t>, uçtan uca bitki besleme ürünleriy</w:t>
      </w:r>
      <w:r w:rsidRPr="001B1EDF">
        <w:rPr>
          <w:rFonts w:ascii="Vodafone Rg" w:hAnsi="Vodafone Rg"/>
          <w:bCs/>
          <w:sz w:val="22"/>
          <w:szCs w:val="22"/>
          <w:lang w:val="tr-TR"/>
        </w:rPr>
        <w:t>le</w:t>
      </w:r>
      <w:r>
        <w:rPr>
          <w:rFonts w:ascii="Vodafone Rg" w:hAnsi="Vodafone Rg"/>
          <w:bCs/>
          <w:sz w:val="22"/>
          <w:szCs w:val="22"/>
          <w:lang w:val="tr-TR"/>
        </w:rPr>
        <w:t xml:space="preserve">; </w:t>
      </w:r>
      <w:r w:rsidR="00884623" w:rsidRPr="00884623">
        <w:rPr>
          <w:rFonts w:ascii="Vodafone Rg" w:hAnsi="Vodafone Rg"/>
          <w:b/>
          <w:bCs/>
          <w:sz w:val="22"/>
          <w:szCs w:val="22"/>
          <w:lang w:val="tr-TR"/>
        </w:rPr>
        <w:t>Türkay Tarım</w:t>
      </w:r>
      <w:r>
        <w:rPr>
          <w:rFonts w:ascii="Vodafone Rg" w:hAnsi="Vodafone Rg"/>
          <w:bCs/>
          <w:sz w:val="22"/>
          <w:szCs w:val="22"/>
          <w:lang w:val="tr-TR"/>
        </w:rPr>
        <w:t xml:space="preserve">, yenilikçi tarım ve hayvancılık ürünleriyle; </w:t>
      </w:r>
      <w:r w:rsidR="00884623" w:rsidRPr="00884623">
        <w:rPr>
          <w:rFonts w:ascii="Vodafone Rg" w:hAnsi="Vodafone Rg"/>
          <w:b/>
          <w:bCs/>
          <w:sz w:val="22"/>
          <w:szCs w:val="22"/>
          <w:lang w:val="tr-TR"/>
        </w:rPr>
        <w:t>LAKTO</w:t>
      </w:r>
      <w:r>
        <w:rPr>
          <w:rFonts w:ascii="Vodafone Rg" w:hAnsi="Vodafone Rg"/>
          <w:bCs/>
          <w:sz w:val="22"/>
          <w:szCs w:val="22"/>
          <w:lang w:val="tr-TR"/>
        </w:rPr>
        <w:t>, h</w:t>
      </w:r>
      <w:r w:rsidRPr="001B1EDF">
        <w:rPr>
          <w:rFonts w:ascii="Vodafone Rg" w:hAnsi="Vodafone Rg"/>
          <w:bCs/>
          <w:sz w:val="22"/>
          <w:szCs w:val="22"/>
          <w:lang w:val="tr-TR"/>
        </w:rPr>
        <w:t>ayvancılık çözümleri</w:t>
      </w:r>
      <w:r>
        <w:rPr>
          <w:rFonts w:ascii="Vodafone Rg" w:hAnsi="Vodafone Rg"/>
          <w:bCs/>
          <w:sz w:val="22"/>
          <w:szCs w:val="22"/>
          <w:lang w:val="tr-TR"/>
        </w:rPr>
        <w:t xml:space="preserve">yle; </w:t>
      </w:r>
      <w:r w:rsidR="00884623" w:rsidRPr="00884623">
        <w:rPr>
          <w:rFonts w:ascii="Vodafone Rg" w:hAnsi="Vodafone Rg"/>
          <w:b/>
          <w:bCs/>
          <w:sz w:val="22"/>
          <w:szCs w:val="22"/>
          <w:lang w:val="tr-TR"/>
        </w:rPr>
        <w:t>Parlar Fidancılık</w:t>
      </w:r>
      <w:r>
        <w:rPr>
          <w:rFonts w:ascii="Vodafone Rg" w:hAnsi="Vodafone Rg"/>
          <w:bCs/>
          <w:sz w:val="22"/>
          <w:szCs w:val="22"/>
          <w:lang w:val="tr-TR"/>
        </w:rPr>
        <w:t xml:space="preserve">, meyvecilik çözümleriyle; </w:t>
      </w:r>
      <w:r w:rsidR="00884623" w:rsidRPr="00884623">
        <w:rPr>
          <w:rFonts w:ascii="Vodafone Rg" w:hAnsi="Vodafone Rg"/>
          <w:b/>
          <w:bCs/>
          <w:sz w:val="22"/>
          <w:szCs w:val="22"/>
          <w:lang w:val="tr-TR"/>
        </w:rPr>
        <w:t>Mono Makin</w:t>
      </w:r>
      <w:r w:rsidR="00884623">
        <w:rPr>
          <w:rFonts w:ascii="Vodafone Rg" w:hAnsi="Vodafone Rg"/>
          <w:b/>
          <w:bCs/>
          <w:sz w:val="22"/>
          <w:szCs w:val="22"/>
          <w:lang w:val="tr-TR"/>
        </w:rPr>
        <w:t>e</w:t>
      </w:r>
      <w:r>
        <w:rPr>
          <w:rFonts w:ascii="Vodafone Rg" w:hAnsi="Vodafone Rg"/>
          <w:bCs/>
          <w:sz w:val="22"/>
          <w:szCs w:val="22"/>
          <w:lang w:val="tr-TR"/>
        </w:rPr>
        <w:t>, f</w:t>
      </w:r>
      <w:r w:rsidRPr="001B1EDF">
        <w:rPr>
          <w:rFonts w:ascii="Vodafone Rg" w:hAnsi="Vodafone Rg"/>
          <w:bCs/>
          <w:sz w:val="22"/>
          <w:szCs w:val="22"/>
          <w:lang w:val="tr-TR"/>
        </w:rPr>
        <w:t xml:space="preserve">ide dikimi </w:t>
      </w:r>
      <w:r>
        <w:rPr>
          <w:rFonts w:ascii="Vodafone Rg" w:hAnsi="Vodafone Rg"/>
          <w:bCs/>
          <w:sz w:val="22"/>
          <w:szCs w:val="22"/>
          <w:lang w:val="tr-TR"/>
        </w:rPr>
        <w:t xml:space="preserve">çözümleriyle; </w:t>
      </w:r>
      <w:r w:rsidR="00884623" w:rsidRPr="00884623">
        <w:rPr>
          <w:rFonts w:ascii="Vodafone Rg" w:hAnsi="Vodafone Rg"/>
          <w:b/>
          <w:bCs/>
          <w:sz w:val="22"/>
          <w:szCs w:val="22"/>
          <w:lang w:val="tr-TR"/>
        </w:rPr>
        <w:t>Asma Tarım</w:t>
      </w:r>
      <w:r>
        <w:rPr>
          <w:rFonts w:ascii="Vodafone Rg" w:hAnsi="Vodafone Rg"/>
          <w:bCs/>
          <w:sz w:val="22"/>
          <w:szCs w:val="22"/>
          <w:lang w:val="tr-TR"/>
        </w:rPr>
        <w:t>, b</w:t>
      </w:r>
      <w:r w:rsidRPr="001B1EDF">
        <w:rPr>
          <w:rFonts w:ascii="Vodafone Rg" w:hAnsi="Vodafone Rg"/>
          <w:bCs/>
          <w:sz w:val="22"/>
          <w:szCs w:val="22"/>
          <w:lang w:val="tr-TR"/>
        </w:rPr>
        <w:t>ağ kurulumu</w:t>
      </w:r>
      <w:r>
        <w:rPr>
          <w:rFonts w:ascii="Vodafone Rg" w:hAnsi="Vodafone Rg"/>
          <w:bCs/>
          <w:sz w:val="22"/>
          <w:szCs w:val="22"/>
          <w:lang w:val="tr-TR"/>
        </w:rPr>
        <w:t xml:space="preserve"> çözümleriyle; </w:t>
      </w:r>
      <w:proofErr w:type="spellStart"/>
      <w:r w:rsidR="00884623" w:rsidRPr="00884623">
        <w:rPr>
          <w:rFonts w:ascii="Vodafone Rg" w:hAnsi="Vodafone Rg"/>
          <w:b/>
          <w:bCs/>
          <w:sz w:val="22"/>
          <w:szCs w:val="22"/>
          <w:lang w:val="tr-TR"/>
        </w:rPr>
        <w:t>Agromillora</w:t>
      </w:r>
      <w:proofErr w:type="spellEnd"/>
      <w:r>
        <w:rPr>
          <w:rFonts w:ascii="Vodafone Rg" w:hAnsi="Vodafone Rg"/>
          <w:bCs/>
          <w:sz w:val="22"/>
          <w:szCs w:val="22"/>
          <w:lang w:val="tr-TR"/>
        </w:rPr>
        <w:t>, z</w:t>
      </w:r>
      <w:r w:rsidRPr="001B1EDF">
        <w:rPr>
          <w:rFonts w:ascii="Vodafone Rg" w:hAnsi="Vodafone Rg"/>
          <w:bCs/>
          <w:sz w:val="22"/>
          <w:szCs w:val="22"/>
          <w:lang w:val="tr-TR"/>
        </w:rPr>
        <w:t xml:space="preserve">eytincilik </w:t>
      </w:r>
      <w:r>
        <w:rPr>
          <w:rFonts w:ascii="Vodafone Rg" w:hAnsi="Vodafone Rg"/>
          <w:bCs/>
          <w:sz w:val="22"/>
          <w:szCs w:val="22"/>
          <w:lang w:val="tr-TR"/>
        </w:rPr>
        <w:t xml:space="preserve">çözümleriyle; </w:t>
      </w:r>
      <w:r w:rsidR="00884623" w:rsidRPr="00884623">
        <w:rPr>
          <w:rFonts w:ascii="Vodafone Rg" w:hAnsi="Vodafone Rg"/>
          <w:b/>
          <w:bCs/>
          <w:sz w:val="22"/>
          <w:szCs w:val="22"/>
          <w:lang w:val="tr-TR"/>
        </w:rPr>
        <w:t>Cesursan Filtre</w:t>
      </w:r>
      <w:r>
        <w:rPr>
          <w:rFonts w:ascii="Vodafone Rg" w:hAnsi="Vodafone Rg"/>
          <w:bCs/>
          <w:sz w:val="22"/>
          <w:szCs w:val="22"/>
          <w:lang w:val="tr-TR"/>
        </w:rPr>
        <w:t>, s</w:t>
      </w:r>
      <w:r w:rsidRPr="001B1EDF">
        <w:rPr>
          <w:rFonts w:ascii="Vodafone Rg" w:hAnsi="Vodafone Rg"/>
          <w:bCs/>
          <w:sz w:val="22"/>
          <w:szCs w:val="22"/>
          <w:lang w:val="tr-TR"/>
        </w:rPr>
        <w:t>ulama suyu filtre sist</w:t>
      </w:r>
      <w:r w:rsidR="00884623">
        <w:rPr>
          <w:rFonts w:ascii="Vodafone Rg" w:hAnsi="Vodafone Rg"/>
          <w:bCs/>
          <w:sz w:val="22"/>
          <w:szCs w:val="22"/>
          <w:lang w:val="tr-TR"/>
        </w:rPr>
        <w:t xml:space="preserve">emleriyle; </w:t>
      </w:r>
      <w:r w:rsidR="00884623" w:rsidRPr="00884623">
        <w:rPr>
          <w:rFonts w:ascii="Vodafone Rg" w:hAnsi="Vodafone Rg"/>
          <w:b/>
          <w:bCs/>
          <w:sz w:val="22"/>
          <w:szCs w:val="22"/>
          <w:lang w:val="tr-TR"/>
        </w:rPr>
        <w:t>Üstünel Pompa</w:t>
      </w:r>
      <w:r>
        <w:rPr>
          <w:rFonts w:ascii="Vodafone Rg" w:hAnsi="Vodafone Rg"/>
          <w:bCs/>
          <w:sz w:val="22"/>
          <w:szCs w:val="22"/>
          <w:lang w:val="tr-TR"/>
        </w:rPr>
        <w:t>, artezyen s</w:t>
      </w:r>
      <w:r w:rsidRPr="001B1EDF">
        <w:rPr>
          <w:rFonts w:ascii="Vodafone Rg" w:hAnsi="Vodafone Rg"/>
          <w:bCs/>
          <w:sz w:val="22"/>
          <w:szCs w:val="22"/>
          <w:lang w:val="tr-TR"/>
        </w:rPr>
        <w:t>u pompası</w:t>
      </w:r>
      <w:r w:rsidR="00884623">
        <w:rPr>
          <w:rFonts w:ascii="Vodafone Rg" w:hAnsi="Vodafone Rg"/>
          <w:bCs/>
          <w:sz w:val="22"/>
          <w:szCs w:val="22"/>
          <w:lang w:val="tr-TR"/>
        </w:rPr>
        <w:t xml:space="preserve"> çözümleriyle; </w:t>
      </w:r>
      <w:proofErr w:type="spellStart"/>
      <w:r w:rsidR="00884623" w:rsidRPr="00884623">
        <w:rPr>
          <w:rFonts w:ascii="Vodafone Rg" w:hAnsi="Vodafone Rg"/>
          <w:b/>
          <w:bCs/>
          <w:sz w:val="22"/>
          <w:szCs w:val="22"/>
          <w:lang w:val="tr-TR"/>
        </w:rPr>
        <w:t>Panplast</w:t>
      </w:r>
      <w:proofErr w:type="spellEnd"/>
      <w:r>
        <w:rPr>
          <w:rFonts w:ascii="Vodafone Rg" w:hAnsi="Vodafone Rg"/>
          <w:bCs/>
          <w:sz w:val="22"/>
          <w:szCs w:val="22"/>
          <w:lang w:val="tr-TR"/>
        </w:rPr>
        <w:t>, altyapı b</w:t>
      </w:r>
      <w:r w:rsidRPr="001B1EDF">
        <w:rPr>
          <w:rFonts w:ascii="Vodafone Rg" w:hAnsi="Vodafone Rg"/>
          <w:bCs/>
          <w:sz w:val="22"/>
          <w:szCs w:val="22"/>
          <w:lang w:val="tr-TR"/>
        </w:rPr>
        <w:t>oruları</w:t>
      </w:r>
      <w:r>
        <w:rPr>
          <w:rFonts w:ascii="Vodafone Rg" w:hAnsi="Vodafone Rg"/>
          <w:bCs/>
          <w:sz w:val="22"/>
          <w:szCs w:val="22"/>
          <w:lang w:val="tr-TR"/>
        </w:rPr>
        <w:t xml:space="preserve">yla; </w:t>
      </w:r>
      <w:proofErr w:type="spellStart"/>
      <w:r w:rsidR="00884623" w:rsidRPr="00884623">
        <w:rPr>
          <w:rFonts w:ascii="Vodafone Rg" w:hAnsi="Vodafone Rg"/>
          <w:b/>
          <w:bCs/>
          <w:sz w:val="22"/>
          <w:szCs w:val="22"/>
          <w:lang w:val="tr-TR"/>
        </w:rPr>
        <w:t>Kromel</w:t>
      </w:r>
      <w:proofErr w:type="spellEnd"/>
      <w:r>
        <w:rPr>
          <w:rFonts w:ascii="Vodafone Rg" w:hAnsi="Vodafone Rg"/>
          <w:bCs/>
          <w:sz w:val="22"/>
          <w:szCs w:val="22"/>
          <w:lang w:val="tr-TR"/>
        </w:rPr>
        <w:t>, süt soğutma t</w:t>
      </w:r>
      <w:r w:rsidRPr="001B1EDF">
        <w:rPr>
          <w:rFonts w:ascii="Vodafone Rg" w:hAnsi="Vodafone Rg"/>
          <w:bCs/>
          <w:sz w:val="22"/>
          <w:szCs w:val="22"/>
          <w:lang w:val="tr-TR"/>
        </w:rPr>
        <w:t>ankları</w:t>
      </w:r>
      <w:r>
        <w:rPr>
          <w:rFonts w:ascii="Vodafone Rg" w:hAnsi="Vodafone Rg"/>
          <w:bCs/>
          <w:sz w:val="22"/>
          <w:szCs w:val="22"/>
          <w:lang w:val="tr-TR"/>
        </w:rPr>
        <w:t xml:space="preserve">yla; </w:t>
      </w:r>
      <w:proofErr w:type="spellStart"/>
      <w:r w:rsidR="00884623" w:rsidRPr="00884623">
        <w:rPr>
          <w:rFonts w:ascii="Vodafone Rg" w:hAnsi="Vodafone Rg"/>
          <w:b/>
          <w:bCs/>
          <w:sz w:val="22"/>
          <w:szCs w:val="22"/>
          <w:lang w:val="tr-TR"/>
        </w:rPr>
        <w:t>Önalllar</w:t>
      </w:r>
      <w:proofErr w:type="spellEnd"/>
      <w:r w:rsidR="00884623" w:rsidRPr="00884623">
        <w:rPr>
          <w:rFonts w:ascii="Vodafone Rg" w:hAnsi="Vodafone Rg"/>
          <w:b/>
          <w:bCs/>
          <w:sz w:val="22"/>
          <w:szCs w:val="22"/>
          <w:lang w:val="tr-TR"/>
        </w:rPr>
        <w:t xml:space="preserve"> Tarım</w:t>
      </w:r>
      <w:r>
        <w:rPr>
          <w:rFonts w:ascii="Vodafone Rg" w:hAnsi="Vodafone Rg"/>
          <w:bCs/>
          <w:sz w:val="22"/>
          <w:szCs w:val="22"/>
          <w:lang w:val="tr-TR"/>
        </w:rPr>
        <w:t>, ilaçlama ma</w:t>
      </w:r>
      <w:r w:rsidRPr="001B1EDF">
        <w:rPr>
          <w:rFonts w:ascii="Vodafone Rg" w:hAnsi="Vodafone Rg"/>
          <w:bCs/>
          <w:sz w:val="22"/>
          <w:szCs w:val="22"/>
          <w:lang w:val="tr-TR"/>
        </w:rPr>
        <w:t>kinaları</w:t>
      </w:r>
      <w:r>
        <w:rPr>
          <w:rFonts w:ascii="Vodafone Rg" w:hAnsi="Vodafone Rg"/>
          <w:bCs/>
          <w:sz w:val="22"/>
          <w:szCs w:val="22"/>
          <w:lang w:val="tr-TR"/>
        </w:rPr>
        <w:t xml:space="preserve">yla; </w:t>
      </w:r>
      <w:r w:rsidR="00884623" w:rsidRPr="00884623">
        <w:rPr>
          <w:rFonts w:ascii="Vodafone Rg" w:hAnsi="Vodafone Rg"/>
          <w:b/>
          <w:bCs/>
          <w:sz w:val="22"/>
          <w:szCs w:val="22"/>
          <w:lang w:val="tr-TR"/>
        </w:rPr>
        <w:t>Çağ İleri Plastik</w:t>
      </w:r>
      <w:r>
        <w:rPr>
          <w:rFonts w:ascii="Vodafone Rg" w:hAnsi="Vodafone Rg"/>
          <w:bCs/>
          <w:sz w:val="22"/>
          <w:szCs w:val="22"/>
          <w:lang w:val="tr-TR"/>
        </w:rPr>
        <w:t xml:space="preserve">, sera ve malç naylonlarıyla; </w:t>
      </w:r>
      <w:proofErr w:type="spellStart"/>
      <w:r w:rsidR="00FD0312">
        <w:rPr>
          <w:rFonts w:ascii="Vodafone Rg" w:hAnsi="Vodafone Rg"/>
          <w:b/>
          <w:bCs/>
          <w:sz w:val="22"/>
          <w:szCs w:val="22"/>
          <w:lang w:val="tr-TR"/>
        </w:rPr>
        <w:t>Atalas-</w:t>
      </w:r>
      <w:r w:rsidR="00884623" w:rsidRPr="00884623">
        <w:rPr>
          <w:rFonts w:ascii="Vodafone Rg" w:hAnsi="Vodafone Rg"/>
          <w:b/>
          <w:bCs/>
          <w:sz w:val="22"/>
          <w:szCs w:val="22"/>
          <w:lang w:val="tr-TR"/>
        </w:rPr>
        <w:t>Makop</w:t>
      </w:r>
      <w:proofErr w:type="spellEnd"/>
      <w:r>
        <w:rPr>
          <w:rFonts w:ascii="Vodafone Rg" w:hAnsi="Vodafone Rg"/>
          <w:bCs/>
          <w:sz w:val="22"/>
          <w:szCs w:val="22"/>
          <w:lang w:val="tr-TR"/>
        </w:rPr>
        <w:t>, hayvan y</w:t>
      </w:r>
      <w:r w:rsidRPr="001B1EDF">
        <w:rPr>
          <w:rFonts w:ascii="Vodafone Rg" w:hAnsi="Vodafone Rg"/>
          <w:bCs/>
          <w:sz w:val="22"/>
          <w:szCs w:val="22"/>
          <w:lang w:val="tr-TR"/>
        </w:rPr>
        <w:t>atakları</w:t>
      </w:r>
      <w:r>
        <w:rPr>
          <w:rFonts w:ascii="Vodafone Rg" w:hAnsi="Vodafone Rg"/>
          <w:bCs/>
          <w:sz w:val="22"/>
          <w:szCs w:val="22"/>
          <w:lang w:val="tr-TR"/>
        </w:rPr>
        <w:t xml:space="preserve">yla; </w:t>
      </w:r>
      <w:r w:rsidR="00884623" w:rsidRPr="00884623">
        <w:rPr>
          <w:rFonts w:ascii="Vodafone Rg" w:hAnsi="Vodafone Rg"/>
          <w:b/>
          <w:bCs/>
          <w:sz w:val="22"/>
          <w:szCs w:val="22"/>
          <w:lang w:val="tr-TR"/>
        </w:rPr>
        <w:t>Mera Sistem</w:t>
      </w:r>
      <w:r>
        <w:rPr>
          <w:rFonts w:ascii="Vodafone Rg" w:hAnsi="Vodafone Rg"/>
          <w:bCs/>
          <w:sz w:val="22"/>
          <w:szCs w:val="22"/>
          <w:lang w:val="tr-TR"/>
        </w:rPr>
        <w:t>, topraksız yeşil o</w:t>
      </w:r>
      <w:r w:rsidRPr="001B1EDF">
        <w:rPr>
          <w:rFonts w:ascii="Vodafone Rg" w:hAnsi="Vodafone Rg"/>
          <w:bCs/>
          <w:sz w:val="22"/>
          <w:szCs w:val="22"/>
          <w:lang w:val="tr-TR"/>
        </w:rPr>
        <w:t>t üretimi</w:t>
      </w:r>
      <w:r>
        <w:rPr>
          <w:rFonts w:ascii="Vodafone Rg" w:hAnsi="Vodafone Rg"/>
          <w:bCs/>
          <w:sz w:val="22"/>
          <w:szCs w:val="22"/>
          <w:lang w:val="tr-TR"/>
        </w:rPr>
        <w:t xml:space="preserve"> çözümleriyle; </w:t>
      </w:r>
      <w:proofErr w:type="spellStart"/>
      <w:r w:rsidR="00884623" w:rsidRPr="00884623">
        <w:rPr>
          <w:rFonts w:ascii="Vodafone Rg" w:hAnsi="Vodafone Rg"/>
          <w:b/>
          <w:bCs/>
          <w:sz w:val="22"/>
          <w:szCs w:val="22"/>
          <w:lang w:val="tr-TR"/>
        </w:rPr>
        <w:t>Termonem</w:t>
      </w:r>
      <w:proofErr w:type="spellEnd"/>
      <w:r w:rsidR="00884623" w:rsidRPr="00884623">
        <w:rPr>
          <w:rFonts w:ascii="Vodafone Rg" w:hAnsi="Vodafone Rg"/>
          <w:b/>
          <w:bCs/>
          <w:sz w:val="22"/>
          <w:szCs w:val="22"/>
          <w:lang w:val="tr-TR"/>
        </w:rPr>
        <w:t xml:space="preserve"> Soğutma</w:t>
      </w:r>
      <w:r w:rsidR="00970FAA">
        <w:rPr>
          <w:rFonts w:ascii="Vodafone Rg" w:hAnsi="Vodafone Rg"/>
          <w:bCs/>
          <w:sz w:val="22"/>
          <w:szCs w:val="22"/>
          <w:lang w:val="tr-TR"/>
        </w:rPr>
        <w:t>,</w:t>
      </w:r>
      <w:r>
        <w:rPr>
          <w:rFonts w:ascii="Vodafone Rg" w:hAnsi="Vodafone Rg"/>
          <w:bCs/>
          <w:sz w:val="22"/>
          <w:szCs w:val="22"/>
          <w:lang w:val="tr-TR"/>
        </w:rPr>
        <w:t xml:space="preserve"> soğuk hava odalarıyla</w:t>
      </w:r>
      <w:r w:rsidR="00970FAA">
        <w:rPr>
          <w:rFonts w:ascii="Vodafone Rg" w:hAnsi="Vodafone Rg"/>
          <w:bCs/>
          <w:sz w:val="22"/>
          <w:szCs w:val="22"/>
          <w:lang w:val="tr-TR"/>
        </w:rPr>
        <w:t xml:space="preserve">; </w:t>
      </w:r>
      <w:r w:rsidR="00970FAA" w:rsidRPr="00970FAA">
        <w:rPr>
          <w:rFonts w:ascii="Vodafone Rg" w:hAnsi="Vodafone Rg"/>
          <w:b/>
          <w:bCs/>
          <w:sz w:val="22"/>
          <w:szCs w:val="22"/>
          <w:lang w:val="tr-TR"/>
        </w:rPr>
        <w:t xml:space="preserve">Filli Boya, </w:t>
      </w:r>
      <w:r w:rsidR="00970FAA">
        <w:rPr>
          <w:rFonts w:ascii="Vodafone Rg" w:hAnsi="Vodafone Rg"/>
          <w:bCs/>
          <w:sz w:val="22"/>
          <w:szCs w:val="22"/>
          <w:lang w:val="tr-TR"/>
        </w:rPr>
        <w:t>kırsal şartlar</w:t>
      </w:r>
      <w:r w:rsidR="00970FAA" w:rsidRPr="00970FAA">
        <w:rPr>
          <w:rFonts w:ascii="Vodafone Rg" w:hAnsi="Vodafone Rg"/>
          <w:bCs/>
          <w:sz w:val="22"/>
          <w:szCs w:val="22"/>
          <w:lang w:val="tr-TR"/>
        </w:rPr>
        <w:t xml:space="preserve">a dayanıklı boya ürünleriyle; </w:t>
      </w:r>
      <w:r w:rsidR="00970FAA" w:rsidRPr="00970FAA">
        <w:rPr>
          <w:rFonts w:ascii="Vodafone Rg" w:hAnsi="Vodafone Rg"/>
          <w:b/>
          <w:bCs/>
          <w:sz w:val="22"/>
          <w:szCs w:val="22"/>
          <w:lang w:val="tr-TR"/>
        </w:rPr>
        <w:t>EYS</w:t>
      </w:r>
      <w:r w:rsidR="00970FAA" w:rsidRPr="00970FAA">
        <w:rPr>
          <w:rFonts w:ascii="Vodafone Rg" w:hAnsi="Vodafone Rg"/>
          <w:bCs/>
          <w:sz w:val="22"/>
          <w:szCs w:val="22"/>
          <w:lang w:val="tr-TR"/>
        </w:rPr>
        <w:t xml:space="preserve"> ise doğa dostu gübre ve atık yönetimi sistemiyle</w:t>
      </w:r>
      <w:r>
        <w:rPr>
          <w:rFonts w:ascii="Vodafone Rg" w:hAnsi="Vodafone Rg"/>
          <w:bCs/>
          <w:sz w:val="22"/>
          <w:szCs w:val="22"/>
          <w:lang w:val="tr-TR"/>
        </w:rPr>
        <w:t xml:space="preserve"> Vodafone Akıllı </w:t>
      </w:r>
      <w:proofErr w:type="spellStart"/>
      <w:r>
        <w:rPr>
          <w:rFonts w:ascii="Vodafone Rg" w:hAnsi="Vodafone Rg"/>
          <w:bCs/>
          <w:sz w:val="22"/>
          <w:szCs w:val="22"/>
          <w:lang w:val="tr-TR"/>
        </w:rPr>
        <w:t>Köy’e</w:t>
      </w:r>
      <w:proofErr w:type="spellEnd"/>
      <w:r>
        <w:rPr>
          <w:rFonts w:ascii="Vodafone Rg" w:hAnsi="Vodafone Rg"/>
          <w:bCs/>
          <w:sz w:val="22"/>
          <w:szCs w:val="22"/>
          <w:lang w:val="tr-TR"/>
        </w:rPr>
        <w:t xml:space="preserve"> destek veriyor. </w:t>
      </w:r>
      <w:proofErr w:type="gramEnd"/>
    </w:p>
    <w:p w:rsidR="001A0421" w:rsidRDefault="001A0421" w:rsidP="001A0421">
      <w:pPr>
        <w:jc w:val="both"/>
        <w:rPr>
          <w:rFonts w:ascii="Vodafone Rg" w:hAnsi="Vodafone Rg"/>
          <w:bCs/>
          <w:sz w:val="22"/>
          <w:szCs w:val="22"/>
          <w:lang w:val="tr-TR"/>
        </w:rPr>
      </w:pPr>
    </w:p>
    <w:p w:rsidR="00884623" w:rsidRDefault="00884623" w:rsidP="001A0421">
      <w:pPr>
        <w:jc w:val="both"/>
        <w:rPr>
          <w:rFonts w:ascii="Vodafone Rg" w:hAnsi="Vodafone Rg"/>
          <w:bCs/>
          <w:sz w:val="22"/>
          <w:szCs w:val="22"/>
          <w:lang w:val="tr-TR"/>
        </w:rPr>
      </w:pPr>
    </w:p>
    <w:p w:rsidR="004A7876" w:rsidRPr="001A0421" w:rsidRDefault="004A7876" w:rsidP="005906F6">
      <w:pPr>
        <w:tabs>
          <w:tab w:val="left" w:pos="1270"/>
        </w:tabs>
        <w:jc w:val="both"/>
        <w:rPr>
          <w:rFonts w:ascii="Vodafone Rg" w:hAnsi="Vodafone Rg"/>
          <w:bCs/>
          <w:sz w:val="22"/>
          <w:szCs w:val="22"/>
          <w:lang w:val="tr-TR"/>
        </w:rPr>
      </w:pPr>
    </w:p>
    <w:p w:rsidR="001A0421" w:rsidRPr="00DD7D05" w:rsidRDefault="001A0421" w:rsidP="001A0421">
      <w:pPr>
        <w:jc w:val="both"/>
        <w:rPr>
          <w:rFonts w:ascii="Vodafone Rg" w:hAnsi="Vodafone Rg"/>
          <w:b/>
          <w:bCs/>
          <w:i/>
          <w:sz w:val="20"/>
          <w:szCs w:val="20"/>
          <w:u w:val="single"/>
          <w:lang w:val="tr-TR"/>
        </w:rPr>
      </w:pPr>
      <w:r w:rsidRPr="00DD7D05">
        <w:rPr>
          <w:rFonts w:ascii="Vodafone Rg" w:hAnsi="Vodafone Rg"/>
          <w:b/>
          <w:bCs/>
          <w:i/>
          <w:sz w:val="20"/>
          <w:szCs w:val="20"/>
          <w:u w:val="single"/>
          <w:lang w:val="tr-TR"/>
        </w:rPr>
        <w:t>Vodafone Türkiye hakkında</w:t>
      </w:r>
    </w:p>
    <w:p w:rsidR="001A0421" w:rsidRPr="00DD7D05" w:rsidRDefault="001A0421" w:rsidP="001A0421">
      <w:pPr>
        <w:jc w:val="both"/>
        <w:rPr>
          <w:rFonts w:ascii="Vodafone Rg" w:hAnsi="Vodafone Rg"/>
          <w:bCs/>
          <w:i/>
          <w:sz w:val="20"/>
          <w:szCs w:val="20"/>
          <w:lang w:val="tr-TR"/>
        </w:rPr>
      </w:pPr>
      <w:r w:rsidRPr="00DD7D05">
        <w:rPr>
          <w:rFonts w:ascii="Vodafone Rg" w:hAnsi="Vodafone Rg"/>
          <w:bCs/>
          <w:i/>
          <w:sz w:val="20"/>
          <w:szCs w:val="20"/>
          <w:lang w:val="tr-TR"/>
        </w:rPr>
        <w:t xml:space="preserve">Gelirler bakımından dünyanın en büyük uluslararası mobil iletişim şirketlerinden biri olan Vodafone Grubu’nun bünyesinde yer alan Vodafone Türkiye, 30 Haziran 2017 itibariyle hizmet sunduğu 22,8 milyon abonesiyle Türkiye’nin ikinci büyük mobil iletişim şirketidir. Türkiye’nin en büyük uluslararası doğrudan yatırımcılarından olan Vodafone Türkiye’nin bugüne kadar toplam yatırımları 20 milyar TL’ye ulaşmıştır. 2010’da Borusan Telekom’u bünyesine katan Vodafone Türkiye, 2011’de de Türkiye’nin en büyük alternatif </w:t>
      </w:r>
      <w:proofErr w:type="spellStart"/>
      <w:r w:rsidRPr="00DD7D05">
        <w:rPr>
          <w:rFonts w:ascii="Vodafone Rg" w:hAnsi="Vodafone Rg"/>
          <w:bCs/>
          <w:i/>
          <w:sz w:val="20"/>
          <w:szCs w:val="20"/>
          <w:lang w:val="tr-TR"/>
        </w:rPr>
        <w:t>telekom</w:t>
      </w:r>
      <w:proofErr w:type="spellEnd"/>
      <w:r w:rsidRPr="00DD7D05">
        <w:rPr>
          <w:rFonts w:ascii="Vodafone Rg" w:hAnsi="Vodafone Rg"/>
          <w:bCs/>
          <w:i/>
          <w:sz w:val="20"/>
          <w:szCs w:val="20"/>
          <w:lang w:val="tr-TR"/>
        </w:rPr>
        <w:t xml:space="preserve"> operatörlerinden </w:t>
      </w:r>
      <w:proofErr w:type="spellStart"/>
      <w:proofErr w:type="gramStart"/>
      <w:r w:rsidRPr="00DD7D05">
        <w:rPr>
          <w:rFonts w:ascii="Vodafone Rg" w:hAnsi="Vodafone Rg"/>
          <w:bCs/>
          <w:i/>
          <w:sz w:val="20"/>
          <w:szCs w:val="20"/>
          <w:lang w:val="tr-TR"/>
        </w:rPr>
        <w:t>Koç.net’i</w:t>
      </w:r>
      <w:proofErr w:type="spellEnd"/>
      <w:proofErr w:type="gramEnd"/>
      <w:r w:rsidRPr="00DD7D05">
        <w:rPr>
          <w:rFonts w:ascii="Vodafone Rg" w:hAnsi="Vodafone Rg"/>
          <w:bCs/>
          <w:i/>
          <w:sz w:val="20"/>
          <w:szCs w:val="20"/>
          <w:lang w:val="tr-TR"/>
        </w:rPr>
        <w:t xml:space="preserve"> bünyesine dâhil etmiştir. Türkiye’nin dijitalleşmesine liderlik etme </w:t>
      </w:r>
      <w:proofErr w:type="gramStart"/>
      <w:r w:rsidRPr="00DD7D05">
        <w:rPr>
          <w:rFonts w:ascii="Vodafone Rg" w:hAnsi="Vodafone Rg"/>
          <w:bCs/>
          <w:i/>
          <w:sz w:val="20"/>
          <w:szCs w:val="20"/>
          <w:lang w:val="tr-TR"/>
        </w:rPr>
        <w:t>vizyonu</w:t>
      </w:r>
      <w:proofErr w:type="gramEnd"/>
      <w:r w:rsidRPr="00DD7D05">
        <w:rPr>
          <w:rFonts w:ascii="Vodafone Rg" w:hAnsi="Vodafone Rg"/>
          <w:bCs/>
          <w:i/>
          <w:sz w:val="20"/>
          <w:szCs w:val="20"/>
          <w:lang w:val="tr-TR"/>
        </w:rPr>
        <w:t xml:space="preserve"> doğrultusunda bireylere ve kurumlara mobil ses, sabit ses, mobil internet, ADSL ve fiber hizmetleri sunan Vodafone Türkiye, yaklaşık 3.300’ü aşkın çalışan kadrosu, 1.200’ü aşkın perakende mağazası ve ekosisteminde bulunan 43.000 paydaşı ile faaliyet göstermektedir.</w:t>
      </w:r>
    </w:p>
    <w:p w:rsidR="001A0421" w:rsidRPr="00DD7D05" w:rsidRDefault="001A0421" w:rsidP="001A0421">
      <w:pPr>
        <w:jc w:val="both"/>
        <w:rPr>
          <w:rFonts w:ascii="Vodafone Rg" w:hAnsi="Vodafone Rg"/>
          <w:bCs/>
          <w:i/>
          <w:sz w:val="20"/>
          <w:szCs w:val="20"/>
          <w:lang w:val="tr-TR"/>
        </w:rPr>
      </w:pPr>
    </w:p>
    <w:p w:rsidR="001A0421" w:rsidRPr="00DD7D05" w:rsidRDefault="001A0421" w:rsidP="001A0421">
      <w:pPr>
        <w:jc w:val="both"/>
        <w:rPr>
          <w:rFonts w:ascii="Vodafone Rg" w:hAnsi="Vodafone Rg"/>
          <w:b/>
          <w:bCs/>
          <w:i/>
          <w:sz w:val="20"/>
          <w:szCs w:val="20"/>
          <w:u w:val="single"/>
          <w:lang w:val="tr-TR"/>
        </w:rPr>
      </w:pPr>
      <w:r w:rsidRPr="00DD7D05">
        <w:rPr>
          <w:rFonts w:ascii="Vodafone Rg" w:hAnsi="Vodafone Rg"/>
          <w:b/>
          <w:bCs/>
          <w:i/>
          <w:sz w:val="20"/>
          <w:szCs w:val="20"/>
          <w:u w:val="single"/>
          <w:lang w:val="tr-TR"/>
        </w:rPr>
        <w:t xml:space="preserve">TABİT hakkında </w:t>
      </w:r>
    </w:p>
    <w:p w:rsidR="001A0421" w:rsidRPr="00DD7D05" w:rsidRDefault="001A0421" w:rsidP="001A0421">
      <w:pPr>
        <w:jc w:val="both"/>
        <w:rPr>
          <w:rFonts w:ascii="Vodafone Rg" w:hAnsi="Vodafone Rg"/>
          <w:bCs/>
          <w:i/>
          <w:sz w:val="20"/>
          <w:szCs w:val="20"/>
          <w:lang w:val="tr-TR"/>
        </w:rPr>
      </w:pPr>
      <w:r w:rsidRPr="00DD7D05">
        <w:rPr>
          <w:rFonts w:ascii="Vodafone Rg" w:hAnsi="Vodafone Rg"/>
          <w:bCs/>
          <w:i/>
          <w:sz w:val="20"/>
          <w:szCs w:val="20"/>
          <w:lang w:val="tr-TR"/>
        </w:rPr>
        <w:t xml:space="preserve">TABİT Akıllı Tarım Teknolojileri A.Ş. teknolojinin etkin kullanımı ile çiftçinin nitelikli bilgiye erişebilmesini, verimliliğini artırmayı, kârlı üretim yapabilmesini sağlamayı ve sonuç olarak kırsaldaki yaşam kalitesini yükseltmeyi hedefleyen bir </w:t>
      </w:r>
      <w:proofErr w:type="spellStart"/>
      <w:r w:rsidRPr="00DD7D05">
        <w:rPr>
          <w:rFonts w:ascii="Vodafone Rg" w:hAnsi="Vodafone Rg"/>
          <w:bCs/>
          <w:i/>
          <w:sz w:val="20"/>
          <w:szCs w:val="20"/>
          <w:lang w:val="tr-TR"/>
        </w:rPr>
        <w:t>inovasyon</w:t>
      </w:r>
      <w:proofErr w:type="spellEnd"/>
      <w:r w:rsidRPr="00DD7D05">
        <w:rPr>
          <w:rFonts w:ascii="Vodafone Rg" w:hAnsi="Vodafone Rg"/>
          <w:bCs/>
          <w:i/>
          <w:sz w:val="20"/>
          <w:szCs w:val="20"/>
          <w:lang w:val="tr-TR"/>
        </w:rPr>
        <w:t xml:space="preserve"> şirketidir. TABİT, gerçekleştirdiği iş modellerinde teknolojiye dayalı Tarımsal Eğitim, Sosyal Sorumluluk Projeleri, M2M, </w:t>
      </w:r>
      <w:proofErr w:type="spellStart"/>
      <w:r w:rsidRPr="00DD7D05">
        <w:rPr>
          <w:rFonts w:ascii="Vodafone Rg" w:hAnsi="Vodafone Rg"/>
          <w:bCs/>
          <w:i/>
          <w:sz w:val="20"/>
          <w:szCs w:val="20"/>
          <w:lang w:val="tr-TR"/>
        </w:rPr>
        <w:t>IoT</w:t>
      </w:r>
      <w:proofErr w:type="spellEnd"/>
      <w:r w:rsidRPr="00DD7D05">
        <w:rPr>
          <w:rFonts w:ascii="Vodafone Rg" w:hAnsi="Vodafone Rg"/>
          <w:bCs/>
          <w:i/>
          <w:sz w:val="20"/>
          <w:szCs w:val="20"/>
          <w:lang w:val="tr-TR"/>
        </w:rPr>
        <w:t xml:space="preserve">, IOS, </w:t>
      </w:r>
      <w:proofErr w:type="spellStart"/>
      <w:r w:rsidRPr="00DD7D05">
        <w:rPr>
          <w:rFonts w:ascii="Vodafone Rg" w:hAnsi="Vodafone Rg"/>
          <w:bCs/>
          <w:i/>
          <w:sz w:val="20"/>
          <w:szCs w:val="20"/>
          <w:lang w:val="tr-TR"/>
        </w:rPr>
        <w:t>Android</w:t>
      </w:r>
      <w:proofErr w:type="spellEnd"/>
      <w:r w:rsidRPr="00DD7D05">
        <w:rPr>
          <w:rFonts w:ascii="Vodafone Rg" w:hAnsi="Vodafone Rg"/>
          <w:bCs/>
          <w:i/>
          <w:sz w:val="20"/>
          <w:szCs w:val="20"/>
          <w:lang w:val="tr-TR"/>
        </w:rPr>
        <w:t xml:space="preserve"> Uygulamalar, SMS, MMS, Web Destekli Eğitim ve Tarımsal Teknolojileri de içine alan bir yapı ile çalışmaktadır. TABİT Kurucu Ortağı Tülin Akın, Yönetim Kurulu Üyesi Coşkun Yıldırım’dır. </w:t>
      </w:r>
    </w:p>
    <w:p w:rsidR="001A0421" w:rsidRPr="00800FFA" w:rsidRDefault="001A0421" w:rsidP="001A0421">
      <w:pPr>
        <w:jc w:val="both"/>
        <w:rPr>
          <w:rFonts w:ascii="Vodafone Rg" w:hAnsi="Vodafone Rg"/>
          <w:bCs/>
          <w:sz w:val="20"/>
          <w:szCs w:val="20"/>
          <w:lang w:val="tr-TR"/>
        </w:rPr>
      </w:pPr>
    </w:p>
    <w:p w:rsidR="001A0421" w:rsidRPr="00800FFA" w:rsidRDefault="001A0421" w:rsidP="001A0421">
      <w:pPr>
        <w:jc w:val="both"/>
        <w:rPr>
          <w:rFonts w:ascii="Vodafone Rg" w:hAnsi="Vodafone Rg"/>
          <w:bCs/>
          <w:sz w:val="20"/>
          <w:szCs w:val="20"/>
          <w:lang w:val="tr-TR"/>
        </w:rPr>
      </w:pPr>
    </w:p>
    <w:p w:rsidR="001A0421" w:rsidRPr="00800FFA" w:rsidRDefault="001A0421" w:rsidP="001A0421">
      <w:pPr>
        <w:jc w:val="both"/>
        <w:rPr>
          <w:rFonts w:ascii="Vodafone Rg" w:hAnsi="Vodafone Rg"/>
          <w:bCs/>
          <w:sz w:val="20"/>
          <w:szCs w:val="20"/>
          <w:lang w:val="tr-TR"/>
        </w:rPr>
      </w:pPr>
      <w:r w:rsidRPr="00800FFA">
        <w:rPr>
          <w:rFonts w:ascii="Vodafone Rg" w:hAnsi="Vodafone Rg"/>
          <w:bCs/>
          <w:sz w:val="20"/>
          <w:szCs w:val="20"/>
          <w:lang w:val="tr-TR"/>
        </w:rPr>
        <w:t xml:space="preserve">Vodafone Medya Merkezi: http://medyamerkezi.vodafone.com.tr  </w:t>
      </w:r>
    </w:p>
    <w:p w:rsidR="001A0421" w:rsidRPr="00800FFA" w:rsidRDefault="001A0421" w:rsidP="001A0421">
      <w:pPr>
        <w:jc w:val="both"/>
        <w:rPr>
          <w:rFonts w:ascii="Vodafone Rg" w:hAnsi="Vodafone Rg"/>
          <w:bCs/>
          <w:sz w:val="20"/>
          <w:szCs w:val="20"/>
          <w:lang w:val="tr-TR"/>
        </w:rPr>
      </w:pPr>
    </w:p>
    <w:p w:rsidR="001A0421" w:rsidRPr="00800FFA" w:rsidRDefault="00DD7D05" w:rsidP="001A0421">
      <w:pPr>
        <w:jc w:val="both"/>
        <w:rPr>
          <w:rFonts w:ascii="Vodafone Rg" w:hAnsi="Vodafone Rg"/>
          <w:bCs/>
          <w:sz w:val="20"/>
          <w:szCs w:val="20"/>
          <w:lang w:val="tr-TR"/>
        </w:rPr>
      </w:pPr>
      <w:r w:rsidRPr="00800FFA">
        <w:rPr>
          <w:rFonts w:ascii="Vodafone Rg" w:hAnsi="Vodafone Rg"/>
          <w:b/>
          <w:bCs/>
          <w:sz w:val="20"/>
          <w:szCs w:val="20"/>
          <w:lang w:val="tr-TR"/>
        </w:rPr>
        <w:t>Bilgi için:</w:t>
      </w:r>
      <w:r w:rsidRPr="00800FFA">
        <w:rPr>
          <w:rFonts w:ascii="Vodafone Rg" w:hAnsi="Vodafone Rg"/>
          <w:bCs/>
          <w:sz w:val="20"/>
          <w:szCs w:val="20"/>
          <w:lang w:val="tr-TR"/>
        </w:rPr>
        <w:t xml:space="preserve"> </w:t>
      </w:r>
      <w:r w:rsidRPr="00800FFA">
        <w:rPr>
          <w:rFonts w:ascii="Vodafone Rg" w:hAnsi="Vodafone Rg"/>
          <w:bCs/>
          <w:sz w:val="20"/>
          <w:szCs w:val="20"/>
          <w:lang w:val="tr-TR"/>
        </w:rPr>
        <w:tab/>
      </w:r>
      <w:proofErr w:type="spellStart"/>
      <w:r w:rsidR="001A0421" w:rsidRPr="00800FFA">
        <w:rPr>
          <w:rFonts w:ascii="Vodafone Rg" w:hAnsi="Vodafone Rg"/>
          <w:bCs/>
          <w:sz w:val="20"/>
          <w:szCs w:val="20"/>
          <w:lang w:val="tr-TR"/>
        </w:rPr>
        <w:t>Medyaevi</w:t>
      </w:r>
      <w:proofErr w:type="spellEnd"/>
      <w:r w:rsidR="001A0421" w:rsidRPr="00800FFA">
        <w:rPr>
          <w:rFonts w:ascii="Vodafone Rg" w:hAnsi="Vodafone Rg"/>
          <w:bCs/>
          <w:sz w:val="20"/>
          <w:szCs w:val="20"/>
          <w:lang w:val="tr-TR"/>
        </w:rPr>
        <w:t xml:space="preserve"> İletişim / Hilal Işık Arı / 0542 511 54 06 / hari@medyaevi.com.tr</w:t>
      </w:r>
      <w:r w:rsidR="001A0421" w:rsidRPr="00800FFA">
        <w:rPr>
          <w:rFonts w:ascii="Vodafone Rg" w:hAnsi="Vodafone Rg"/>
          <w:bCs/>
          <w:sz w:val="20"/>
          <w:szCs w:val="20"/>
          <w:lang w:val="tr-TR"/>
        </w:rPr>
        <w:tab/>
        <w:t xml:space="preserve">  </w:t>
      </w:r>
    </w:p>
    <w:p w:rsidR="001A0421" w:rsidRPr="00800FFA" w:rsidRDefault="001A0421" w:rsidP="00DD7D05">
      <w:pPr>
        <w:ind w:firstLine="720"/>
        <w:jc w:val="both"/>
        <w:rPr>
          <w:rFonts w:ascii="Vodafone Rg" w:hAnsi="Vodafone Rg"/>
          <w:bCs/>
          <w:sz w:val="20"/>
          <w:szCs w:val="20"/>
          <w:lang w:val="tr-TR"/>
        </w:rPr>
      </w:pPr>
      <w:proofErr w:type="spellStart"/>
      <w:r w:rsidRPr="00800FFA">
        <w:rPr>
          <w:rFonts w:ascii="Vodafone Rg" w:hAnsi="Vodafone Rg"/>
          <w:bCs/>
          <w:sz w:val="20"/>
          <w:szCs w:val="20"/>
          <w:lang w:val="tr-TR"/>
        </w:rPr>
        <w:t>Medyaevi</w:t>
      </w:r>
      <w:proofErr w:type="spellEnd"/>
      <w:r w:rsidRPr="00800FFA">
        <w:rPr>
          <w:rFonts w:ascii="Vodafone Rg" w:hAnsi="Vodafone Rg"/>
          <w:bCs/>
          <w:sz w:val="20"/>
          <w:szCs w:val="20"/>
          <w:lang w:val="tr-TR"/>
        </w:rPr>
        <w:t xml:space="preserve"> İletişim / Enver </w:t>
      </w:r>
      <w:proofErr w:type="spellStart"/>
      <w:r w:rsidRPr="00800FFA">
        <w:rPr>
          <w:rFonts w:ascii="Vodafone Rg" w:hAnsi="Vodafone Rg"/>
          <w:bCs/>
          <w:sz w:val="20"/>
          <w:szCs w:val="20"/>
          <w:lang w:val="tr-TR"/>
        </w:rPr>
        <w:t>Hasanoğlu</w:t>
      </w:r>
      <w:proofErr w:type="spellEnd"/>
      <w:r w:rsidRPr="00800FFA">
        <w:rPr>
          <w:rFonts w:ascii="Vodafone Rg" w:hAnsi="Vodafone Rg"/>
          <w:bCs/>
          <w:sz w:val="20"/>
          <w:szCs w:val="20"/>
          <w:lang w:val="tr-TR"/>
        </w:rPr>
        <w:t xml:space="preserve"> / 0542 511 54 07 / ehasanoglu@medyaevi.com.tr</w:t>
      </w:r>
    </w:p>
    <w:p w:rsidR="00E82C8E" w:rsidRPr="00BD44B9" w:rsidRDefault="001A0421" w:rsidP="001A0421">
      <w:pPr>
        <w:jc w:val="both"/>
        <w:rPr>
          <w:rFonts w:ascii="Vodafone Rg" w:hAnsi="Vodafone Rg"/>
          <w:bCs/>
          <w:sz w:val="22"/>
          <w:szCs w:val="22"/>
          <w:lang w:val="tr-TR"/>
        </w:rPr>
      </w:pPr>
      <w:r w:rsidRPr="001A0421">
        <w:rPr>
          <w:rFonts w:ascii="Vodafone Rg" w:hAnsi="Vodafone Rg"/>
          <w:bCs/>
          <w:sz w:val="22"/>
          <w:szCs w:val="22"/>
          <w:lang w:val="tr-TR"/>
        </w:rPr>
        <w:t xml:space="preserve">                            </w:t>
      </w:r>
    </w:p>
    <w:p w:rsidR="00261859" w:rsidRPr="00BD44B9" w:rsidRDefault="00261859" w:rsidP="00E82C8E">
      <w:pPr>
        <w:jc w:val="both"/>
        <w:rPr>
          <w:rFonts w:ascii="Vodafone Rg" w:hAnsi="Vodafone Rg"/>
          <w:bCs/>
          <w:sz w:val="22"/>
          <w:szCs w:val="22"/>
          <w:lang w:val="tr-TR"/>
        </w:rPr>
      </w:pPr>
    </w:p>
    <w:p w:rsidR="00880BBB" w:rsidRPr="00800FFA" w:rsidRDefault="00880BBB" w:rsidP="0017664F">
      <w:pPr>
        <w:jc w:val="both"/>
        <w:rPr>
          <w:rFonts w:ascii="Vodafone Rg" w:hAnsi="Vodafone Rg"/>
          <w:bCs/>
          <w:lang w:val="tr-TR"/>
        </w:rPr>
      </w:pPr>
    </w:p>
    <w:sectPr w:rsidR="00880BBB" w:rsidRPr="00800FFA" w:rsidSect="005906F6">
      <w:headerReference w:type="default" r:id="rId14"/>
      <w:headerReference w:type="first" r:id="rId15"/>
      <w:footerReference w:type="first" r:id="rId16"/>
      <w:type w:val="continuous"/>
      <w:pgSz w:w="11906" w:h="16838" w:code="9"/>
      <w:pgMar w:top="1440" w:right="1038" w:bottom="426" w:left="1089"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FF" w:rsidRDefault="00B85CFF" w:rsidP="005C1DBB">
      <w:r>
        <w:separator/>
      </w:r>
    </w:p>
  </w:endnote>
  <w:endnote w:type="continuationSeparator" w:id="0">
    <w:p w:rsidR="00B85CFF" w:rsidRDefault="00B85CFF" w:rsidP="005C1DBB">
      <w:r>
        <w:continuationSeparator/>
      </w:r>
    </w:p>
  </w:endnote>
  <w:endnote w:type="continuationNotice" w:id="1">
    <w:p w:rsidR="00B85CFF" w:rsidRDefault="00B85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odafone Rg">
    <w:altName w:val="Franklin Gothic Medium Cond"/>
    <w:charset w:val="A2"/>
    <w:family w:val="swiss"/>
    <w:pitch w:val="variable"/>
    <w:sig w:usb0="A00002BF" w:usb1="1000204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odafone ExB">
    <w:altName w:val="Corbel"/>
    <w:charset w:val="00"/>
    <w:family w:val="auto"/>
    <w:pitch w:val="variable"/>
    <w:sig w:usb0="00000001" w:usb1="1000204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BB" w:rsidRDefault="00880BBB" w:rsidP="00B01CBE">
    <w:pPr>
      <w:pStyle w:val="Altbilgi"/>
      <w:ind w:right="-625"/>
      <w:rPr>
        <w:rFonts w:ascii="Vodafone Rg" w:hAnsi="Vodafone Rg" w:cs="Arial"/>
        <w:sz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FF" w:rsidRDefault="00B85CFF" w:rsidP="005C1DBB">
      <w:r>
        <w:separator/>
      </w:r>
    </w:p>
  </w:footnote>
  <w:footnote w:type="continuationSeparator" w:id="0">
    <w:p w:rsidR="00B85CFF" w:rsidRDefault="00B85CFF" w:rsidP="005C1DBB">
      <w:r>
        <w:continuationSeparator/>
      </w:r>
    </w:p>
  </w:footnote>
  <w:footnote w:type="continuationNotice" w:id="1">
    <w:p w:rsidR="00B85CFF" w:rsidRDefault="00B85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Look w:val="01E0" w:firstRow="1" w:lastRow="1" w:firstColumn="1" w:lastColumn="1" w:noHBand="0" w:noVBand="0"/>
    </w:tblPr>
    <w:tblGrid>
      <w:gridCol w:w="7609"/>
      <w:gridCol w:w="2030"/>
    </w:tblGrid>
    <w:tr w:rsidR="000C7CBD" w:rsidTr="00B06891">
      <w:trPr>
        <w:trHeight w:hRule="exact" w:val="1985"/>
        <w:jc w:val="center"/>
      </w:trPr>
      <w:tc>
        <w:tcPr>
          <w:tcW w:w="7609" w:type="dxa"/>
          <w:vAlign w:val="bottom"/>
        </w:tcPr>
        <w:p w:rsidR="000C7CBD" w:rsidRDefault="000C7CBD" w:rsidP="00704333">
          <w:pPr>
            <w:pStyle w:val="VFNewsreleaseheader"/>
          </w:pPr>
        </w:p>
      </w:tc>
      <w:tc>
        <w:tcPr>
          <w:tcW w:w="2030" w:type="dxa"/>
          <w:vAlign w:val="bottom"/>
        </w:tcPr>
        <w:p w:rsidR="000C7CBD" w:rsidRDefault="000C7CBD" w:rsidP="00FC1BD5">
          <w:pPr>
            <w:pStyle w:val="stbilgi"/>
            <w:jc w:val="center"/>
          </w:pPr>
          <w:r>
            <w:rPr>
              <w:noProof/>
              <w:lang w:val="tr-TR" w:eastAsia="tr-TR"/>
            </w:rPr>
            <w:drawing>
              <wp:anchor distT="0" distB="0" distL="114300" distR="114300" simplePos="0" relativeHeight="251659264" behindDoc="1" locked="1" layoutInCell="1" allowOverlap="0" wp14:anchorId="1615344D" wp14:editId="46843455">
                <wp:simplePos x="0" y="0"/>
                <wp:positionH relativeFrom="column">
                  <wp:posOffset>18415</wp:posOffset>
                </wp:positionH>
                <wp:positionV relativeFrom="margin">
                  <wp:posOffset>471805</wp:posOffset>
                </wp:positionV>
                <wp:extent cx="1100455" cy="786130"/>
                <wp:effectExtent l="0" t="0" r="4445"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F_Small_RGB"/>
                        <pic:cNvPicPr>
                          <a:picLocks noChangeAspect="1" noChangeArrowheads="1"/>
                        </pic:cNvPicPr>
                      </pic:nvPicPr>
                      <pic:blipFill>
                        <a:blip r:embed="rId1"/>
                        <a:stretch>
                          <a:fillRect/>
                        </a:stretch>
                      </pic:blipFill>
                      <pic:spPr bwMode="auto">
                        <a:xfrm>
                          <a:off x="0" y="0"/>
                          <a:ext cx="1100455" cy="786130"/>
                        </a:xfrm>
                        <a:prstGeom prst="rect">
                          <a:avLst/>
                        </a:prstGeom>
                        <a:noFill/>
                      </pic:spPr>
                    </pic:pic>
                  </a:graphicData>
                </a:graphic>
                <wp14:sizeRelH relativeFrom="margin">
                  <wp14:pctWidth>0</wp14:pctWidth>
                </wp14:sizeRelH>
              </wp:anchor>
            </w:drawing>
          </w:r>
        </w:p>
      </w:tc>
    </w:tr>
    <w:tr w:rsidR="000C7CBD" w:rsidTr="00056FDF">
      <w:trPr>
        <w:trHeight w:hRule="exact" w:val="712"/>
        <w:jc w:val="center"/>
      </w:trPr>
      <w:tc>
        <w:tcPr>
          <w:tcW w:w="7609" w:type="dxa"/>
        </w:tcPr>
        <w:p w:rsidR="000C7CBD" w:rsidRDefault="000C7CBD" w:rsidP="005F0D1B">
          <w:pPr>
            <w:pStyle w:val="stbilgi"/>
          </w:pPr>
        </w:p>
      </w:tc>
      <w:tc>
        <w:tcPr>
          <w:tcW w:w="2030" w:type="dxa"/>
          <w:vAlign w:val="center"/>
        </w:tcPr>
        <w:p w:rsidR="000C7CBD" w:rsidRDefault="000C7CBD" w:rsidP="005F0D1B">
          <w:pPr>
            <w:rPr>
              <w:rFonts w:ascii="Vodafone Rg" w:hAnsi="Vodafone Rg"/>
            </w:rPr>
          </w:pPr>
        </w:p>
      </w:tc>
    </w:tr>
  </w:tbl>
  <w:p w:rsidR="000C7CBD" w:rsidRDefault="000C7C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Look w:val="01E0" w:firstRow="1" w:lastRow="1" w:firstColumn="1" w:lastColumn="1" w:noHBand="0" w:noVBand="0"/>
    </w:tblPr>
    <w:tblGrid>
      <w:gridCol w:w="7609"/>
      <w:gridCol w:w="2030"/>
    </w:tblGrid>
    <w:tr w:rsidR="000C7CBD" w:rsidTr="00EE5BE3">
      <w:trPr>
        <w:trHeight w:hRule="exact" w:val="1985"/>
        <w:jc w:val="center"/>
      </w:trPr>
      <w:tc>
        <w:tcPr>
          <w:tcW w:w="7609" w:type="dxa"/>
          <w:vAlign w:val="bottom"/>
        </w:tcPr>
        <w:p w:rsidR="000C7CBD" w:rsidRDefault="000C7CBD" w:rsidP="00704333">
          <w:pPr>
            <w:pStyle w:val="VFNewsreleaseheader"/>
          </w:pPr>
        </w:p>
      </w:tc>
      <w:tc>
        <w:tcPr>
          <w:tcW w:w="2030" w:type="dxa"/>
          <w:vAlign w:val="bottom"/>
        </w:tcPr>
        <w:p w:rsidR="000C7CBD" w:rsidRDefault="000C7CBD" w:rsidP="005F0D1B">
          <w:pPr>
            <w:pStyle w:val="stbilgi"/>
            <w:jc w:val="center"/>
          </w:pPr>
          <w:r>
            <w:rPr>
              <w:noProof/>
              <w:lang w:val="tr-TR" w:eastAsia="tr-TR"/>
            </w:rPr>
            <w:drawing>
              <wp:anchor distT="0" distB="0" distL="114300" distR="114300" simplePos="0" relativeHeight="251657216" behindDoc="1" locked="1" layoutInCell="1" allowOverlap="0" wp14:anchorId="095A8E16" wp14:editId="72099F81">
                <wp:simplePos x="0" y="0"/>
                <wp:positionH relativeFrom="column">
                  <wp:posOffset>18415</wp:posOffset>
                </wp:positionH>
                <wp:positionV relativeFrom="margin">
                  <wp:posOffset>471805</wp:posOffset>
                </wp:positionV>
                <wp:extent cx="1100455" cy="786130"/>
                <wp:effectExtent l="0" t="0" r="444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F_Small_RGB"/>
                        <pic:cNvPicPr>
                          <a:picLocks noChangeAspect="1" noChangeArrowheads="1"/>
                        </pic:cNvPicPr>
                      </pic:nvPicPr>
                      <pic:blipFill>
                        <a:blip r:embed="rId1"/>
                        <a:stretch>
                          <a:fillRect/>
                        </a:stretch>
                      </pic:blipFill>
                      <pic:spPr bwMode="auto">
                        <a:xfrm>
                          <a:off x="0" y="0"/>
                          <a:ext cx="1100455" cy="786130"/>
                        </a:xfrm>
                        <a:prstGeom prst="rect">
                          <a:avLst/>
                        </a:prstGeom>
                        <a:noFill/>
                      </pic:spPr>
                    </pic:pic>
                  </a:graphicData>
                </a:graphic>
                <wp14:sizeRelH relativeFrom="margin">
                  <wp14:pctWidth>0</wp14:pctWidth>
                </wp14:sizeRelH>
              </wp:anchor>
            </w:drawing>
          </w:r>
        </w:p>
      </w:tc>
    </w:tr>
    <w:tr w:rsidR="000C7CBD" w:rsidTr="00880BBB">
      <w:trPr>
        <w:trHeight w:hRule="exact" w:val="271"/>
        <w:jc w:val="center"/>
      </w:trPr>
      <w:tc>
        <w:tcPr>
          <w:tcW w:w="7609" w:type="dxa"/>
          <w:vAlign w:val="bottom"/>
        </w:tcPr>
        <w:p w:rsidR="000C7CBD" w:rsidRDefault="000C7CBD" w:rsidP="00704333">
          <w:pPr>
            <w:pStyle w:val="VFNewsreleaseheader"/>
            <w:rPr>
              <w:noProof/>
              <w:lang w:eastAsia="en-GB"/>
            </w:rPr>
          </w:pPr>
        </w:p>
      </w:tc>
      <w:tc>
        <w:tcPr>
          <w:tcW w:w="2030" w:type="dxa"/>
          <w:vAlign w:val="bottom"/>
        </w:tcPr>
        <w:p w:rsidR="000C7CBD" w:rsidRDefault="000C7CBD" w:rsidP="005F0D1B">
          <w:pPr>
            <w:pStyle w:val="stbilgi"/>
            <w:jc w:val="center"/>
            <w:rPr>
              <w:noProof/>
              <w:lang w:eastAsia="en-GB"/>
            </w:rPr>
          </w:pPr>
        </w:p>
      </w:tc>
    </w:tr>
  </w:tbl>
  <w:p w:rsidR="000C7CBD" w:rsidRDefault="000C7C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3973"/>
    <w:multiLevelType w:val="hybridMultilevel"/>
    <w:tmpl w:val="10888064"/>
    <w:lvl w:ilvl="0" w:tplc="DEA613C6">
      <w:numFmt w:val="bullet"/>
      <w:lvlText w:val="-"/>
      <w:lvlJc w:val="left"/>
      <w:pPr>
        <w:ind w:left="720" w:hanging="360"/>
      </w:pPr>
      <w:rPr>
        <w:rFonts w:ascii="Vodafone Rg" w:eastAsia="Times New Roman" w:hAnsi="Vodafone Rg"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84"/>
    <w:multiLevelType w:val="hybridMultilevel"/>
    <w:tmpl w:val="23B42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D1F36"/>
    <w:multiLevelType w:val="hybridMultilevel"/>
    <w:tmpl w:val="16FE74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027641"/>
    <w:multiLevelType w:val="hybridMultilevel"/>
    <w:tmpl w:val="C7941F0A"/>
    <w:lvl w:ilvl="0" w:tplc="6BFE5628">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042D"/>
    <w:multiLevelType w:val="hybridMultilevel"/>
    <w:tmpl w:val="AA50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C1B93"/>
    <w:multiLevelType w:val="hybridMultilevel"/>
    <w:tmpl w:val="3B78B338"/>
    <w:lvl w:ilvl="0" w:tplc="129C3E70">
      <w:start w:val="6"/>
      <w:numFmt w:val="bullet"/>
      <w:lvlText w:val=""/>
      <w:lvlJc w:val="left"/>
      <w:pPr>
        <w:ind w:left="1080" w:hanging="7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3C4B35"/>
    <w:multiLevelType w:val="hybridMultilevel"/>
    <w:tmpl w:val="FDDEF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85F0F"/>
    <w:multiLevelType w:val="hybridMultilevel"/>
    <w:tmpl w:val="1DE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6409D"/>
    <w:multiLevelType w:val="hybridMultilevel"/>
    <w:tmpl w:val="358A35DE"/>
    <w:lvl w:ilvl="0" w:tplc="129C3E70">
      <w:start w:val="6"/>
      <w:numFmt w:val="bullet"/>
      <w:lvlText w:val=""/>
      <w:lvlJc w:val="left"/>
      <w:pPr>
        <w:ind w:left="1080" w:hanging="7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325105"/>
    <w:multiLevelType w:val="hybridMultilevel"/>
    <w:tmpl w:val="EEBA1B26"/>
    <w:lvl w:ilvl="0" w:tplc="129C3E70">
      <w:start w:val="6"/>
      <w:numFmt w:val="bullet"/>
      <w:lvlText w:val=""/>
      <w:lvlJc w:val="left"/>
      <w:pPr>
        <w:ind w:left="1080" w:hanging="7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B32EB3"/>
    <w:multiLevelType w:val="hybridMultilevel"/>
    <w:tmpl w:val="A3BE576E"/>
    <w:lvl w:ilvl="0" w:tplc="3056C9BA">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B1569"/>
    <w:multiLevelType w:val="hybridMultilevel"/>
    <w:tmpl w:val="0B44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4087D"/>
    <w:multiLevelType w:val="hybridMultilevel"/>
    <w:tmpl w:val="B7FE2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F85697"/>
    <w:multiLevelType w:val="hybridMultilevel"/>
    <w:tmpl w:val="5680EB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537B54"/>
    <w:multiLevelType w:val="hybridMultilevel"/>
    <w:tmpl w:val="8EEEB1C0"/>
    <w:lvl w:ilvl="0" w:tplc="1298926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133423"/>
    <w:multiLevelType w:val="hybridMultilevel"/>
    <w:tmpl w:val="DA521844"/>
    <w:lvl w:ilvl="0" w:tplc="129C3E70">
      <w:start w:val="6"/>
      <w:numFmt w:val="bullet"/>
      <w:lvlText w:val=""/>
      <w:lvlJc w:val="left"/>
      <w:pPr>
        <w:ind w:left="1080" w:hanging="7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200C30"/>
    <w:multiLevelType w:val="hybridMultilevel"/>
    <w:tmpl w:val="395E5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A631CD"/>
    <w:multiLevelType w:val="hybridMultilevel"/>
    <w:tmpl w:val="78DC2DE0"/>
    <w:lvl w:ilvl="0" w:tplc="129C3E70">
      <w:start w:val="6"/>
      <w:numFmt w:val="bullet"/>
      <w:lvlText w:val=""/>
      <w:lvlJc w:val="left"/>
      <w:pPr>
        <w:ind w:left="720" w:hanging="72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A0B1B3B"/>
    <w:multiLevelType w:val="hybridMultilevel"/>
    <w:tmpl w:val="D212A736"/>
    <w:lvl w:ilvl="0" w:tplc="129C3E70">
      <w:start w:val="6"/>
      <w:numFmt w:val="bullet"/>
      <w:lvlText w:val=""/>
      <w:lvlJc w:val="left"/>
      <w:pPr>
        <w:ind w:left="720" w:hanging="72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11232E8"/>
    <w:multiLevelType w:val="hybridMultilevel"/>
    <w:tmpl w:val="3ED26418"/>
    <w:lvl w:ilvl="0" w:tplc="129C3E70">
      <w:start w:val="6"/>
      <w:numFmt w:val="bullet"/>
      <w:lvlText w:val=""/>
      <w:lvlJc w:val="left"/>
      <w:pPr>
        <w:ind w:left="1080" w:hanging="72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8739EB"/>
    <w:multiLevelType w:val="hybridMultilevel"/>
    <w:tmpl w:val="4D4489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50B10DB"/>
    <w:multiLevelType w:val="hybridMultilevel"/>
    <w:tmpl w:val="CC4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653A4"/>
    <w:multiLevelType w:val="hybridMultilevel"/>
    <w:tmpl w:val="1414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E7613"/>
    <w:multiLevelType w:val="hybridMultilevel"/>
    <w:tmpl w:val="F426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443E5D"/>
    <w:multiLevelType w:val="hybridMultilevel"/>
    <w:tmpl w:val="4BAC5AC6"/>
    <w:lvl w:ilvl="0" w:tplc="129C3E70">
      <w:start w:val="6"/>
      <w:numFmt w:val="bullet"/>
      <w:lvlText w:val=""/>
      <w:lvlJc w:val="left"/>
      <w:pPr>
        <w:ind w:left="720" w:hanging="72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92E2A4A"/>
    <w:multiLevelType w:val="hybridMultilevel"/>
    <w:tmpl w:val="2F02CB72"/>
    <w:lvl w:ilvl="0" w:tplc="129C3E70">
      <w:start w:val="6"/>
      <w:numFmt w:val="bullet"/>
      <w:lvlText w:val=""/>
      <w:lvlJc w:val="left"/>
      <w:pPr>
        <w:ind w:left="720" w:hanging="72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9EB03B9"/>
    <w:multiLevelType w:val="hybridMultilevel"/>
    <w:tmpl w:val="F8D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13"/>
  </w:num>
  <w:num w:numId="5">
    <w:abstractNumId w:val="11"/>
  </w:num>
  <w:num w:numId="6">
    <w:abstractNumId w:val="2"/>
  </w:num>
  <w:num w:numId="7">
    <w:abstractNumId w:val="4"/>
  </w:num>
  <w:num w:numId="8">
    <w:abstractNumId w:val="3"/>
  </w:num>
  <w:num w:numId="9">
    <w:abstractNumId w:val="10"/>
  </w:num>
  <w:num w:numId="10">
    <w:abstractNumId w:val="1"/>
  </w:num>
  <w:num w:numId="11">
    <w:abstractNumId w:val="0"/>
  </w:num>
  <w:num w:numId="12">
    <w:abstractNumId w:val="23"/>
  </w:num>
  <w:num w:numId="13">
    <w:abstractNumId w:val="6"/>
  </w:num>
  <w:num w:numId="14">
    <w:abstractNumId w:val="26"/>
  </w:num>
  <w:num w:numId="15">
    <w:abstractNumId w:val="7"/>
  </w:num>
  <w:num w:numId="16">
    <w:abstractNumId w:val="21"/>
  </w:num>
  <w:num w:numId="17">
    <w:abstractNumId w:val="12"/>
  </w:num>
  <w:num w:numId="18">
    <w:abstractNumId w:val="16"/>
  </w:num>
  <w:num w:numId="19">
    <w:abstractNumId w:val="15"/>
  </w:num>
  <w:num w:numId="20">
    <w:abstractNumId w:val="25"/>
  </w:num>
  <w:num w:numId="21">
    <w:abstractNumId w:val="5"/>
  </w:num>
  <w:num w:numId="22">
    <w:abstractNumId w:val="19"/>
  </w:num>
  <w:num w:numId="23">
    <w:abstractNumId w:val="24"/>
  </w:num>
  <w:num w:numId="24">
    <w:abstractNumId w:val="9"/>
  </w:num>
  <w:num w:numId="25">
    <w:abstractNumId w:val="17"/>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97"/>
    <w:rsid w:val="00001167"/>
    <w:rsid w:val="00002E40"/>
    <w:rsid w:val="000038C5"/>
    <w:rsid w:val="00004581"/>
    <w:rsid w:val="00004A71"/>
    <w:rsid w:val="00010762"/>
    <w:rsid w:val="00010EA5"/>
    <w:rsid w:val="0001235D"/>
    <w:rsid w:val="00014500"/>
    <w:rsid w:val="00014978"/>
    <w:rsid w:val="00014EB0"/>
    <w:rsid w:val="000157EC"/>
    <w:rsid w:val="000158A5"/>
    <w:rsid w:val="00017719"/>
    <w:rsid w:val="0002079C"/>
    <w:rsid w:val="00021F96"/>
    <w:rsid w:val="000237D8"/>
    <w:rsid w:val="00023A92"/>
    <w:rsid w:val="00023F45"/>
    <w:rsid w:val="00023F76"/>
    <w:rsid w:val="00023FE2"/>
    <w:rsid w:val="00024980"/>
    <w:rsid w:val="00025C27"/>
    <w:rsid w:val="00026498"/>
    <w:rsid w:val="00026595"/>
    <w:rsid w:val="00026D0E"/>
    <w:rsid w:val="00026FD5"/>
    <w:rsid w:val="000276A6"/>
    <w:rsid w:val="00032E1F"/>
    <w:rsid w:val="000333CC"/>
    <w:rsid w:val="00034743"/>
    <w:rsid w:val="0003474B"/>
    <w:rsid w:val="00035AFC"/>
    <w:rsid w:val="00036721"/>
    <w:rsid w:val="000373E7"/>
    <w:rsid w:val="00037DC7"/>
    <w:rsid w:val="000406C3"/>
    <w:rsid w:val="00041CE8"/>
    <w:rsid w:val="000420B3"/>
    <w:rsid w:val="00043E96"/>
    <w:rsid w:val="000443C0"/>
    <w:rsid w:val="00046D38"/>
    <w:rsid w:val="000475D9"/>
    <w:rsid w:val="0005059B"/>
    <w:rsid w:val="00052617"/>
    <w:rsid w:val="000545AB"/>
    <w:rsid w:val="00054B42"/>
    <w:rsid w:val="00056FDF"/>
    <w:rsid w:val="00060B66"/>
    <w:rsid w:val="000626CA"/>
    <w:rsid w:val="00062897"/>
    <w:rsid w:val="0006486E"/>
    <w:rsid w:val="00064DA9"/>
    <w:rsid w:val="0006532B"/>
    <w:rsid w:val="000656DE"/>
    <w:rsid w:val="00065A3B"/>
    <w:rsid w:val="00065EA2"/>
    <w:rsid w:val="00066469"/>
    <w:rsid w:val="0006657D"/>
    <w:rsid w:val="00072DA8"/>
    <w:rsid w:val="00076E62"/>
    <w:rsid w:val="00077927"/>
    <w:rsid w:val="000825FF"/>
    <w:rsid w:val="00083B7F"/>
    <w:rsid w:val="00083BA1"/>
    <w:rsid w:val="00084693"/>
    <w:rsid w:val="00090743"/>
    <w:rsid w:val="00090C22"/>
    <w:rsid w:val="00091DE8"/>
    <w:rsid w:val="00091F1C"/>
    <w:rsid w:val="000926D0"/>
    <w:rsid w:val="00094268"/>
    <w:rsid w:val="00096028"/>
    <w:rsid w:val="000979FF"/>
    <w:rsid w:val="000A09C5"/>
    <w:rsid w:val="000A20BD"/>
    <w:rsid w:val="000A23C9"/>
    <w:rsid w:val="000A2BB2"/>
    <w:rsid w:val="000A3C01"/>
    <w:rsid w:val="000A5985"/>
    <w:rsid w:val="000A7032"/>
    <w:rsid w:val="000A7112"/>
    <w:rsid w:val="000A77DB"/>
    <w:rsid w:val="000B1124"/>
    <w:rsid w:val="000B2281"/>
    <w:rsid w:val="000B271E"/>
    <w:rsid w:val="000B33FF"/>
    <w:rsid w:val="000B4054"/>
    <w:rsid w:val="000B542E"/>
    <w:rsid w:val="000B6242"/>
    <w:rsid w:val="000B66BF"/>
    <w:rsid w:val="000B67C5"/>
    <w:rsid w:val="000B680D"/>
    <w:rsid w:val="000B6AA9"/>
    <w:rsid w:val="000B6BA8"/>
    <w:rsid w:val="000B6C41"/>
    <w:rsid w:val="000C09E1"/>
    <w:rsid w:val="000C1594"/>
    <w:rsid w:val="000C1CCC"/>
    <w:rsid w:val="000C22A4"/>
    <w:rsid w:val="000C2B55"/>
    <w:rsid w:val="000C31D4"/>
    <w:rsid w:val="000C4288"/>
    <w:rsid w:val="000C46CA"/>
    <w:rsid w:val="000C5071"/>
    <w:rsid w:val="000C71A5"/>
    <w:rsid w:val="000C71A8"/>
    <w:rsid w:val="000C7620"/>
    <w:rsid w:val="000C7CBD"/>
    <w:rsid w:val="000D0516"/>
    <w:rsid w:val="000D0DA4"/>
    <w:rsid w:val="000D5652"/>
    <w:rsid w:val="000D5AAA"/>
    <w:rsid w:val="000D6231"/>
    <w:rsid w:val="000E0255"/>
    <w:rsid w:val="000E0F57"/>
    <w:rsid w:val="000E28B5"/>
    <w:rsid w:val="000E35D9"/>
    <w:rsid w:val="000E3CC1"/>
    <w:rsid w:val="000E59CC"/>
    <w:rsid w:val="000E5E70"/>
    <w:rsid w:val="000E7F90"/>
    <w:rsid w:val="000F31A3"/>
    <w:rsid w:val="000F4930"/>
    <w:rsid w:val="000F49C0"/>
    <w:rsid w:val="000F6191"/>
    <w:rsid w:val="000F6A5B"/>
    <w:rsid w:val="000F7314"/>
    <w:rsid w:val="0010003A"/>
    <w:rsid w:val="00100C5F"/>
    <w:rsid w:val="00100FBB"/>
    <w:rsid w:val="00101CF0"/>
    <w:rsid w:val="001031D5"/>
    <w:rsid w:val="00103478"/>
    <w:rsid w:val="00103588"/>
    <w:rsid w:val="00105263"/>
    <w:rsid w:val="00105A0A"/>
    <w:rsid w:val="00106A44"/>
    <w:rsid w:val="001074F8"/>
    <w:rsid w:val="0010791F"/>
    <w:rsid w:val="00111126"/>
    <w:rsid w:val="0011138D"/>
    <w:rsid w:val="00111AFE"/>
    <w:rsid w:val="00112518"/>
    <w:rsid w:val="00112BBF"/>
    <w:rsid w:val="00112BD9"/>
    <w:rsid w:val="00112FF5"/>
    <w:rsid w:val="00115D0D"/>
    <w:rsid w:val="0011612A"/>
    <w:rsid w:val="00117942"/>
    <w:rsid w:val="00117A31"/>
    <w:rsid w:val="00117E14"/>
    <w:rsid w:val="00120BEF"/>
    <w:rsid w:val="00121278"/>
    <w:rsid w:val="00122344"/>
    <w:rsid w:val="00122387"/>
    <w:rsid w:val="00123471"/>
    <w:rsid w:val="00123C3F"/>
    <w:rsid w:val="00123DE4"/>
    <w:rsid w:val="00123E28"/>
    <w:rsid w:val="00124431"/>
    <w:rsid w:val="00130C1C"/>
    <w:rsid w:val="00130FCB"/>
    <w:rsid w:val="001332CB"/>
    <w:rsid w:val="00133E58"/>
    <w:rsid w:val="0013578D"/>
    <w:rsid w:val="0014068F"/>
    <w:rsid w:val="00140DC5"/>
    <w:rsid w:val="00143AB9"/>
    <w:rsid w:val="00143AFB"/>
    <w:rsid w:val="001448B5"/>
    <w:rsid w:val="00146158"/>
    <w:rsid w:val="00150C2A"/>
    <w:rsid w:val="001528D1"/>
    <w:rsid w:val="00153AAF"/>
    <w:rsid w:val="001548B0"/>
    <w:rsid w:val="0015497C"/>
    <w:rsid w:val="00154B3F"/>
    <w:rsid w:val="0015512B"/>
    <w:rsid w:val="001551D7"/>
    <w:rsid w:val="00156310"/>
    <w:rsid w:val="0015631F"/>
    <w:rsid w:val="00156A1B"/>
    <w:rsid w:val="001577D0"/>
    <w:rsid w:val="00161FE9"/>
    <w:rsid w:val="001629C8"/>
    <w:rsid w:val="00162F40"/>
    <w:rsid w:val="00163118"/>
    <w:rsid w:val="00163C9A"/>
    <w:rsid w:val="00163DB8"/>
    <w:rsid w:val="00164BA5"/>
    <w:rsid w:val="00164D37"/>
    <w:rsid w:val="001671C1"/>
    <w:rsid w:val="00167A90"/>
    <w:rsid w:val="00167D76"/>
    <w:rsid w:val="0017009C"/>
    <w:rsid w:val="00170DB9"/>
    <w:rsid w:val="001712C4"/>
    <w:rsid w:val="001713B3"/>
    <w:rsid w:val="00172591"/>
    <w:rsid w:val="001727D2"/>
    <w:rsid w:val="001731AD"/>
    <w:rsid w:val="001759EE"/>
    <w:rsid w:val="00175E01"/>
    <w:rsid w:val="001760D8"/>
    <w:rsid w:val="00176422"/>
    <w:rsid w:val="00176513"/>
    <w:rsid w:val="0017664F"/>
    <w:rsid w:val="00177530"/>
    <w:rsid w:val="001807B2"/>
    <w:rsid w:val="00181E93"/>
    <w:rsid w:val="001821F8"/>
    <w:rsid w:val="001826B5"/>
    <w:rsid w:val="00182DEF"/>
    <w:rsid w:val="00186D57"/>
    <w:rsid w:val="001873AD"/>
    <w:rsid w:val="001907B2"/>
    <w:rsid w:val="00190918"/>
    <w:rsid w:val="00191F8A"/>
    <w:rsid w:val="00193CE6"/>
    <w:rsid w:val="00194389"/>
    <w:rsid w:val="001945A6"/>
    <w:rsid w:val="00194B13"/>
    <w:rsid w:val="00195434"/>
    <w:rsid w:val="001962E5"/>
    <w:rsid w:val="001965D1"/>
    <w:rsid w:val="0019676A"/>
    <w:rsid w:val="001A0421"/>
    <w:rsid w:val="001A2D95"/>
    <w:rsid w:val="001A377A"/>
    <w:rsid w:val="001A3BCC"/>
    <w:rsid w:val="001A58FF"/>
    <w:rsid w:val="001A60B0"/>
    <w:rsid w:val="001A6FF6"/>
    <w:rsid w:val="001A70F8"/>
    <w:rsid w:val="001B078A"/>
    <w:rsid w:val="001B09A1"/>
    <w:rsid w:val="001B0BF0"/>
    <w:rsid w:val="001B0FD2"/>
    <w:rsid w:val="001B1EDF"/>
    <w:rsid w:val="001B2801"/>
    <w:rsid w:val="001B2AC8"/>
    <w:rsid w:val="001B2F34"/>
    <w:rsid w:val="001B5CC1"/>
    <w:rsid w:val="001B6C17"/>
    <w:rsid w:val="001B6CEB"/>
    <w:rsid w:val="001B6D2C"/>
    <w:rsid w:val="001B7121"/>
    <w:rsid w:val="001B717D"/>
    <w:rsid w:val="001C07FB"/>
    <w:rsid w:val="001C0E94"/>
    <w:rsid w:val="001C1203"/>
    <w:rsid w:val="001C2196"/>
    <w:rsid w:val="001C36D0"/>
    <w:rsid w:val="001C4837"/>
    <w:rsid w:val="001C58CB"/>
    <w:rsid w:val="001C621D"/>
    <w:rsid w:val="001C7B98"/>
    <w:rsid w:val="001D06EE"/>
    <w:rsid w:val="001D0BC1"/>
    <w:rsid w:val="001D19BC"/>
    <w:rsid w:val="001D1AD3"/>
    <w:rsid w:val="001D27C9"/>
    <w:rsid w:val="001D2AB3"/>
    <w:rsid w:val="001D4564"/>
    <w:rsid w:val="001D4A32"/>
    <w:rsid w:val="001D5A72"/>
    <w:rsid w:val="001D5AEB"/>
    <w:rsid w:val="001D5BBD"/>
    <w:rsid w:val="001D7003"/>
    <w:rsid w:val="001D7456"/>
    <w:rsid w:val="001E23C6"/>
    <w:rsid w:val="001E3210"/>
    <w:rsid w:val="001E42F0"/>
    <w:rsid w:val="001E5F89"/>
    <w:rsid w:val="001E6326"/>
    <w:rsid w:val="001E7A75"/>
    <w:rsid w:val="001F0CAA"/>
    <w:rsid w:val="001F1EE9"/>
    <w:rsid w:val="001F29B2"/>
    <w:rsid w:val="001F3B36"/>
    <w:rsid w:val="001F4A0B"/>
    <w:rsid w:val="001F4D6D"/>
    <w:rsid w:val="001F5CB6"/>
    <w:rsid w:val="001F6491"/>
    <w:rsid w:val="001F6DED"/>
    <w:rsid w:val="001F71E2"/>
    <w:rsid w:val="001F7D7E"/>
    <w:rsid w:val="00200CC0"/>
    <w:rsid w:val="00201A96"/>
    <w:rsid w:val="002024F6"/>
    <w:rsid w:val="002034B9"/>
    <w:rsid w:val="002034FD"/>
    <w:rsid w:val="00204131"/>
    <w:rsid w:val="00204246"/>
    <w:rsid w:val="00205C7B"/>
    <w:rsid w:val="002066A8"/>
    <w:rsid w:val="00207780"/>
    <w:rsid w:val="00207873"/>
    <w:rsid w:val="0021010B"/>
    <w:rsid w:val="00210295"/>
    <w:rsid w:val="00210D37"/>
    <w:rsid w:val="0021167C"/>
    <w:rsid w:val="0021232D"/>
    <w:rsid w:val="002130DD"/>
    <w:rsid w:val="002143A1"/>
    <w:rsid w:val="00215195"/>
    <w:rsid w:val="002165E5"/>
    <w:rsid w:val="002174AD"/>
    <w:rsid w:val="002203F5"/>
    <w:rsid w:val="00220C76"/>
    <w:rsid w:val="00222CC4"/>
    <w:rsid w:val="00222D79"/>
    <w:rsid w:val="002238BD"/>
    <w:rsid w:val="00223E20"/>
    <w:rsid w:val="00223EE8"/>
    <w:rsid w:val="00225C2B"/>
    <w:rsid w:val="002300A1"/>
    <w:rsid w:val="00232958"/>
    <w:rsid w:val="00234E7E"/>
    <w:rsid w:val="00234EA8"/>
    <w:rsid w:val="00237359"/>
    <w:rsid w:val="00237C4A"/>
    <w:rsid w:val="00240405"/>
    <w:rsid w:val="00241FBA"/>
    <w:rsid w:val="00243C53"/>
    <w:rsid w:val="002442EF"/>
    <w:rsid w:val="00244912"/>
    <w:rsid w:val="00244A96"/>
    <w:rsid w:val="00245E58"/>
    <w:rsid w:val="00246F43"/>
    <w:rsid w:val="0025156F"/>
    <w:rsid w:val="00251E70"/>
    <w:rsid w:val="00260A40"/>
    <w:rsid w:val="0026111A"/>
    <w:rsid w:val="00261859"/>
    <w:rsid w:val="00262779"/>
    <w:rsid w:val="00263D6C"/>
    <w:rsid w:val="00264AD9"/>
    <w:rsid w:val="002658DC"/>
    <w:rsid w:val="00265E05"/>
    <w:rsid w:val="00267891"/>
    <w:rsid w:val="00267CC2"/>
    <w:rsid w:val="00270CCB"/>
    <w:rsid w:val="00270E41"/>
    <w:rsid w:val="00271122"/>
    <w:rsid w:val="0027127A"/>
    <w:rsid w:val="00271718"/>
    <w:rsid w:val="00272B4C"/>
    <w:rsid w:val="00272BAE"/>
    <w:rsid w:val="0027335F"/>
    <w:rsid w:val="00273750"/>
    <w:rsid w:val="00273FA7"/>
    <w:rsid w:val="002747EF"/>
    <w:rsid w:val="00276200"/>
    <w:rsid w:val="002768F7"/>
    <w:rsid w:val="00281E5E"/>
    <w:rsid w:val="0028368B"/>
    <w:rsid w:val="0028442E"/>
    <w:rsid w:val="00284B92"/>
    <w:rsid w:val="002855E3"/>
    <w:rsid w:val="002863B6"/>
    <w:rsid w:val="0028649C"/>
    <w:rsid w:val="00286E50"/>
    <w:rsid w:val="00287393"/>
    <w:rsid w:val="002873E0"/>
    <w:rsid w:val="00287E0A"/>
    <w:rsid w:val="00290195"/>
    <w:rsid w:val="00291767"/>
    <w:rsid w:val="00293552"/>
    <w:rsid w:val="0029565D"/>
    <w:rsid w:val="00295EC4"/>
    <w:rsid w:val="00297F7D"/>
    <w:rsid w:val="002A05B5"/>
    <w:rsid w:val="002A0D7C"/>
    <w:rsid w:val="002A1F47"/>
    <w:rsid w:val="002A22C0"/>
    <w:rsid w:val="002A26D5"/>
    <w:rsid w:val="002A2891"/>
    <w:rsid w:val="002A28AD"/>
    <w:rsid w:val="002A503D"/>
    <w:rsid w:val="002A5729"/>
    <w:rsid w:val="002A6242"/>
    <w:rsid w:val="002A6781"/>
    <w:rsid w:val="002A6E13"/>
    <w:rsid w:val="002A794E"/>
    <w:rsid w:val="002B12C5"/>
    <w:rsid w:val="002B4B8B"/>
    <w:rsid w:val="002B4ED3"/>
    <w:rsid w:val="002B4ED8"/>
    <w:rsid w:val="002B77B3"/>
    <w:rsid w:val="002C1775"/>
    <w:rsid w:val="002C2441"/>
    <w:rsid w:val="002C3B0C"/>
    <w:rsid w:val="002C3B2D"/>
    <w:rsid w:val="002C3C8B"/>
    <w:rsid w:val="002C7F55"/>
    <w:rsid w:val="002D36AB"/>
    <w:rsid w:val="002D436E"/>
    <w:rsid w:val="002D5545"/>
    <w:rsid w:val="002D63F5"/>
    <w:rsid w:val="002D6413"/>
    <w:rsid w:val="002D7320"/>
    <w:rsid w:val="002D74AB"/>
    <w:rsid w:val="002E0C17"/>
    <w:rsid w:val="002E0EAB"/>
    <w:rsid w:val="002E1451"/>
    <w:rsid w:val="002E1CA6"/>
    <w:rsid w:val="002E2D70"/>
    <w:rsid w:val="002E4E65"/>
    <w:rsid w:val="002E53DB"/>
    <w:rsid w:val="002E54E5"/>
    <w:rsid w:val="002E755D"/>
    <w:rsid w:val="002F0C4D"/>
    <w:rsid w:val="002F0E8C"/>
    <w:rsid w:val="002F0EE4"/>
    <w:rsid w:val="002F1511"/>
    <w:rsid w:val="002F35A3"/>
    <w:rsid w:val="002F39E9"/>
    <w:rsid w:val="002F48ED"/>
    <w:rsid w:val="002F5588"/>
    <w:rsid w:val="002F77FB"/>
    <w:rsid w:val="002F7CCC"/>
    <w:rsid w:val="003018E3"/>
    <w:rsid w:val="00302FBC"/>
    <w:rsid w:val="003044A3"/>
    <w:rsid w:val="00307FE9"/>
    <w:rsid w:val="003100EE"/>
    <w:rsid w:val="00310422"/>
    <w:rsid w:val="00310489"/>
    <w:rsid w:val="00310C70"/>
    <w:rsid w:val="0031157D"/>
    <w:rsid w:val="00311712"/>
    <w:rsid w:val="003120AF"/>
    <w:rsid w:val="00312DD5"/>
    <w:rsid w:val="00313360"/>
    <w:rsid w:val="00313EDB"/>
    <w:rsid w:val="0031477D"/>
    <w:rsid w:val="00314FCF"/>
    <w:rsid w:val="0031599C"/>
    <w:rsid w:val="0031691F"/>
    <w:rsid w:val="003200B0"/>
    <w:rsid w:val="003208EE"/>
    <w:rsid w:val="00320BAD"/>
    <w:rsid w:val="00321469"/>
    <w:rsid w:val="0032177B"/>
    <w:rsid w:val="00321D0F"/>
    <w:rsid w:val="0032356D"/>
    <w:rsid w:val="00326234"/>
    <w:rsid w:val="00326D67"/>
    <w:rsid w:val="00327436"/>
    <w:rsid w:val="0033045C"/>
    <w:rsid w:val="00331078"/>
    <w:rsid w:val="003316AE"/>
    <w:rsid w:val="00331FD5"/>
    <w:rsid w:val="0033272D"/>
    <w:rsid w:val="00332AE9"/>
    <w:rsid w:val="00332F22"/>
    <w:rsid w:val="0033372C"/>
    <w:rsid w:val="00334D98"/>
    <w:rsid w:val="00335081"/>
    <w:rsid w:val="00336DF7"/>
    <w:rsid w:val="00336E02"/>
    <w:rsid w:val="00337494"/>
    <w:rsid w:val="003406D3"/>
    <w:rsid w:val="00341CB6"/>
    <w:rsid w:val="00344844"/>
    <w:rsid w:val="00345EBB"/>
    <w:rsid w:val="00346605"/>
    <w:rsid w:val="0034761F"/>
    <w:rsid w:val="00347709"/>
    <w:rsid w:val="003510C5"/>
    <w:rsid w:val="00351388"/>
    <w:rsid w:val="003515C3"/>
    <w:rsid w:val="003533A4"/>
    <w:rsid w:val="00355BE5"/>
    <w:rsid w:val="00360E6C"/>
    <w:rsid w:val="00361D36"/>
    <w:rsid w:val="00362B65"/>
    <w:rsid w:val="00363663"/>
    <w:rsid w:val="003641FA"/>
    <w:rsid w:val="00364597"/>
    <w:rsid w:val="003650EC"/>
    <w:rsid w:val="0036515E"/>
    <w:rsid w:val="00365678"/>
    <w:rsid w:val="0036572A"/>
    <w:rsid w:val="00366E79"/>
    <w:rsid w:val="00373F6F"/>
    <w:rsid w:val="003743AE"/>
    <w:rsid w:val="00374E09"/>
    <w:rsid w:val="00375340"/>
    <w:rsid w:val="00375BE9"/>
    <w:rsid w:val="003765A8"/>
    <w:rsid w:val="00376705"/>
    <w:rsid w:val="00377241"/>
    <w:rsid w:val="0037777B"/>
    <w:rsid w:val="00377AAD"/>
    <w:rsid w:val="00380E57"/>
    <w:rsid w:val="00383435"/>
    <w:rsid w:val="00384D4A"/>
    <w:rsid w:val="00386CC5"/>
    <w:rsid w:val="00386F93"/>
    <w:rsid w:val="00387A33"/>
    <w:rsid w:val="003905EE"/>
    <w:rsid w:val="00390F55"/>
    <w:rsid w:val="00391474"/>
    <w:rsid w:val="00391C73"/>
    <w:rsid w:val="00392575"/>
    <w:rsid w:val="003937E1"/>
    <w:rsid w:val="00393BDD"/>
    <w:rsid w:val="00393FB8"/>
    <w:rsid w:val="003943F3"/>
    <w:rsid w:val="00396F17"/>
    <w:rsid w:val="003A0F0E"/>
    <w:rsid w:val="003A1701"/>
    <w:rsid w:val="003A1A42"/>
    <w:rsid w:val="003A23D9"/>
    <w:rsid w:val="003A2683"/>
    <w:rsid w:val="003A4A48"/>
    <w:rsid w:val="003A5276"/>
    <w:rsid w:val="003A596E"/>
    <w:rsid w:val="003A7973"/>
    <w:rsid w:val="003A7C55"/>
    <w:rsid w:val="003B0F32"/>
    <w:rsid w:val="003B1265"/>
    <w:rsid w:val="003B13FD"/>
    <w:rsid w:val="003B3674"/>
    <w:rsid w:val="003B3E69"/>
    <w:rsid w:val="003B4B79"/>
    <w:rsid w:val="003B4B92"/>
    <w:rsid w:val="003B524B"/>
    <w:rsid w:val="003B5443"/>
    <w:rsid w:val="003B5BCD"/>
    <w:rsid w:val="003B6065"/>
    <w:rsid w:val="003B642A"/>
    <w:rsid w:val="003B6C7B"/>
    <w:rsid w:val="003B6F83"/>
    <w:rsid w:val="003B7DC3"/>
    <w:rsid w:val="003C12FD"/>
    <w:rsid w:val="003C1B70"/>
    <w:rsid w:val="003C44DA"/>
    <w:rsid w:val="003C51F0"/>
    <w:rsid w:val="003C5418"/>
    <w:rsid w:val="003C5858"/>
    <w:rsid w:val="003C5DAE"/>
    <w:rsid w:val="003C5E48"/>
    <w:rsid w:val="003C6537"/>
    <w:rsid w:val="003D15FA"/>
    <w:rsid w:val="003D2117"/>
    <w:rsid w:val="003D24E1"/>
    <w:rsid w:val="003D2B4E"/>
    <w:rsid w:val="003D2BF5"/>
    <w:rsid w:val="003D60A6"/>
    <w:rsid w:val="003D61C8"/>
    <w:rsid w:val="003D6EC8"/>
    <w:rsid w:val="003E0009"/>
    <w:rsid w:val="003E0DA0"/>
    <w:rsid w:val="003E133C"/>
    <w:rsid w:val="003E2B8D"/>
    <w:rsid w:val="003E3141"/>
    <w:rsid w:val="003E3245"/>
    <w:rsid w:val="003E332F"/>
    <w:rsid w:val="003E3F6D"/>
    <w:rsid w:val="003E6103"/>
    <w:rsid w:val="003E6300"/>
    <w:rsid w:val="003E772F"/>
    <w:rsid w:val="003F0211"/>
    <w:rsid w:val="003F0AF1"/>
    <w:rsid w:val="003F0E57"/>
    <w:rsid w:val="003F0F57"/>
    <w:rsid w:val="003F148B"/>
    <w:rsid w:val="003F1943"/>
    <w:rsid w:val="003F1F7D"/>
    <w:rsid w:val="003F201A"/>
    <w:rsid w:val="003F2E3A"/>
    <w:rsid w:val="003F363B"/>
    <w:rsid w:val="003F3CF0"/>
    <w:rsid w:val="003F4A49"/>
    <w:rsid w:val="003F4FB8"/>
    <w:rsid w:val="003F557D"/>
    <w:rsid w:val="003F5AFA"/>
    <w:rsid w:val="003F6023"/>
    <w:rsid w:val="003F61BF"/>
    <w:rsid w:val="00400716"/>
    <w:rsid w:val="00402956"/>
    <w:rsid w:val="00402B1E"/>
    <w:rsid w:val="00403054"/>
    <w:rsid w:val="004044D1"/>
    <w:rsid w:val="00404B51"/>
    <w:rsid w:val="00406309"/>
    <w:rsid w:val="00406926"/>
    <w:rsid w:val="0040772B"/>
    <w:rsid w:val="00407A69"/>
    <w:rsid w:val="00407AC9"/>
    <w:rsid w:val="004107C9"/>
    <w:rsid w:val="00411C6E"/>
    <w:rsid w:val="00412E81"/>
    <w:rsid w:val="00414F80"/>
    <w:rsid w:val="00415DCE"/>
    <w:rsid w:val="00415F41"/>
    <w:rsid w:val="00416F12"/>
    <w:rsid w:val="00420737"/>
    <w:rsid w:val="00422576"/>
    <w:rsid w:val="0042379A"/>
    <w:rsid w:val="0042409D"/>
    <w:rsid w:val="00425C7A"/>
    <w:rsid w:val="00426097"/>
    <w:rsid w:val="00426426"/>
    <w:rsid w:val="004266F9"/>
    <w:rsid w:val="0042678F"/>
    <w:rsid w:val="00426956"/>
    <w:rsid w:val="0042701B"/>
    <w:rsid w:val="004276F7"/>
    <w:rsid w:val="00430A3C"/>
    <w:rsid w:val="00430C4D"/>
    <w:rsid w:val="00431B45"/>
    <w:rsid w:val="004321B9"/>
    <w:rsid w:val="00432B85"/>
    <w:rsid w:val="00433928"/>
    <w:rsid w:val="00434034"/>
    <w:rsid w:val="00434367"/>
    <w:rsid w:val="00434FA9"/>
    <w:rsid w:val="00435059"/>
    <w:rsid w:val="004375D1"/>
    <w:rsid w:val="00440120"/>
    <w:rsid w:val="004403BF"/>
    <w:rsid w:val="004419E1"/>
    <w:rsid w:val="0044253A"/>
    <w:rsid w:val="00442769"/>
    <w:rsid w:val="00442F52"/>
    <w:rsid w:val="00443806"/>
    <w:rsid w:val="004447CD"/>
    <w:rsid w:val="00444866"/>
    <w:rsid w:val="00444B51"/>
    <w:rsid w:val="00444ECC"/>
    <w:rsid w:val="0044564F"/>
    <w:rsid w:val="00446D45"/>
    <w:rsid w:val="004470D4"/>
    <w:rsid w:val="0044711E"/>
    <w:rsid w:val="00450862"/>
    <w:rsid w:val="00450991"/>
    <w:rsid w:val="00451395"/>
    <w:rsid w:val="0045212A"/>
    <w:rsid w:val="004521C4"/>
    <w:rsid w:val="00452249"/>
    <w:rsid w:val="00452558"/>
    <w:rsid w:val="00452DFB"/>
    <w:rsid w:val="004538E9"/>
    <w:rsid w:val="0045436E"/>
    <w:rsid w:val="004545A9"/>
    <w:rsid w:val="0045683D"/>
    <w:rsid w:val="0045684B"/>
    <w:rsid w:val="00457096"/>
    <w:rsid w:val="00462024"/>
    <w:rsid w:val="0046343A"/>
    <w:rsid w:val="00464845"/>
    <w:rsid w:val="004660C2"/>
    <w:rsid w:val="00467134"/>
    <w:rsid w:val="004678D8"/>
    <w:rsid w:val="00467B55"/>
    <w:rsid w:val="00474692"/>
    <w:rsid w:val="00474E39"/>
    <w:rsid w:val="00475094"/>
    <w:rsid w:val="00476A59"/>
    <w:rsid w:val="00480AB2"/>
    <w:rsid w:val="004827FB"/>
    <w:rsid w:val="00485333"/>
    <w:rsid w:val="00485F14"/>
    <w:rsid w:val="00486471"/>
    <w:rsid w:val="004874DF"/>
    <w:rsid w:val="00490F12"/>
    <w:rsid w:val="004921F3"/>
    <w:rsid w:val="0049250A"/>
    <w:rsid w:val="00493D7E"/>
    <w:rsid w:val="00495A9B"/>
    <w:rsid w:val="0049783A"/>
    <w:rsid w:val="004A0F72"/>
    <w:rsid w:val="004A1AB3"/>
    <w:rsid w:val="004A4C63"/>
    <w:rsid w:val="004A7876"/>
    <w:rsid w:val="004A7FFA"/>
    <w:rsid w:val="004B0680"/>
    <w:rsid w:val="004B0A66"/>
    <w:rsid w:val="004B0DC0"/>
    <w:rsid w:val="004B3E75"/>
    <w:rsid w:val="004B44B4"/>
    <w:rsid w:val="004B57B0"/>
    <w:rsid w:val="004B5BF7"/>
    <w:rsid w:val="004B7555"/>
    <w:rsid w:val="004B784F"/>
    <w:rsid w:val="004B7B68"/>
    <w:rsid w:val="004C1D5D"/>
    <w:rsid w:val="004C2381"/>
    <w:rsid w:val="004C2722"/>
    <w:rsid w:val="004C2907"/>
    <w:rsid w:val="004C4A82"/>
    <w:rsid w:val="004C4C52"/>
    <w:rsid w:val="004C562F"/>
    <w:rsid w:val="004C5644"/>
    <w:rsid w:val="004C5D1F"/>
    <w:rsid w:val="004C685C"/>
    <w:rsid w:val="004C7A06"/>
    <w:rsid w:val="004C7BEA"/>
    <w:rsid w:val="004D0A55"/>
    <w:rsid w:val="004D0B85"/>
    <w:rsid w:val="004D10B5"/>
    <w:rsid w:val="004D1658"/>
    <w:rsid w:val="004D1B9B"/>
    <w:rsid w:val="004D2C81"/>
    <w:rsid w:val="004D2CB5"/>
    <w:rsid w:val="004D6733"/>
    <w:rsid w:val="004D7280"/>
    <w:rsid w:val="004D781B"/>
    <w:rsid w:val="004D7C06"/>
    <w:rsid w:val="004E056D"/>
    <w:rsid w:val="004E08E7"/>
    <w:rsid w:val="004E5733"/>
    <w:rsid w:val="004E5FB8"/>
    <w:rsid w:val="004E5FB9"/>
    <w:rsid w:val="004E645B"/>
    <w:rsid w:val="004E6BA5"/>
    <w:rsid w:val="004E7ADA"/>
    <w:rsid w:val="004F2FFB"/>
    <w:rsid w:val="004F4926"/>
    <w:rsid w:val="004F54E2"/>
    <w:rsid w:val="004F60CC"/>
    <w:rsid w:val="004F749B"/>
    <w:rsid w:val="004F7583"/>
    <w:rsid w:val="004F7CAE"/>
    <w:rsid w:val="00500EF3"/>
    <w:rsid w:val="0050213E"/>
    <w:rsid w:val="00502B95"/>
    <w:rsid w:val="00504151"/>
    <w:rsid w:val="005048F1"/>
    <w:rsid w:val="00507888"/>
    <w:rsid w:val="005111EB"/>
    <w:rsid w:val="0051131D"/>
    <w:rsid w:val="00511E89"/>
    <w:rsid w:val="00511E8D"/>
    <w:rsid w:val="00512B18"/>
    <w:rsid w:val="00514806"/>
    <w:rsid w:val="00514BE1"/>
    <w:rsid w:val="00515F31"/>
    <w:rsid w:val="005162C8"/>
    <w:rsid w:val="005176DB"/>
    <w:rsid w:val="00517EB7"/>
    <w:rsid w:val="00520448"/>
    <w:rsid w:val="0052124F"/>
    <w:rsid w:val="005219EA"/>
    <w:rsid w:val="00524896"/>
    <w:rsid w:val="00524D7B"/>
    <w:rsid w:val="00524F6F"/>
    <w:rsid w:val="0052676E"/>
    <w:rsid w:val="005302F9"/>
    <w:rsid w:val="00531966"/>
    <w:rsid w:val="0053307C"/>
    <w:rsid w:val="00534CE5"/>
    <w:rsid w:val="005351B3"/>
    <w:rsid w:val="005352B8"/>
    <w:rsid w:val="005354DA"/>
    <w:rsid w:val="00535B5A"/>
    <w:rsid w:val="0053636E"/>
    <w:rsid w:val="00536A40"/>
    <w:rsid w:val="005408D1"/>
    <w:rsid w:val="00542C53"/>
    <w:rsid w:val="00544234"/>
    <w:rsid w:val="00544765"/>
    <w:rsid w:val="00547B94"/>
    <w:rsid w:val="00550482"/>
    <w:rsid w:val="0055062C"/>
    <w:rsid w:val="0055124A"/>
    <w:rsid w:val="00551716"/>
    <w:rsid w:val="005529C1"/>
    <w:rsid w:val="0055305C"/>
    <w:rsid w:val="00553390"/>
    <w:rsid w:val="00553C28"/>
    <w:rsid w:val="005546F7"/>
    <w:rsid w:val="00555DD7"/>
    <w:rsid w:val="00555E4F"/>
    <w:rsid w:val="005560E5"/>
    <w:rsid w:val="00556AE3"/>
    <w:rsid w:val="00557731"/>
    <w:rsid w:val="00557757"/>
    <w:rsid w:val="005607BC"/>
    <w:rsid w:val="00561917"/>
    <w:rsid w:val="0056195A"/>
    <w:rsid w:val="005628DA"/>
    <w:rsid w:val="00562F1E"/>
    <w:rsid w:val="00563944"/>
    <w:rsid w:val="00563C71"/>
    <w:rsid w:val="00564A2A"/>
    <w:rsid w:val="00565850"/>
    <w:rsid w:val="00565FEE"/>
    <w:rsid w:val="0056614D"/>
    <w:rsid w:val="005674BF"/>
    <w:rsid w:val="00570925"/>
    <w:rsid w:val="00571553"/>
    <w:rsid w:val="00572983"/>
    <w:rsid w:val="00572D7C"/>
    <w:rsid w:val="005747C4"/>
    <w:rsid w:val="00574AB2"/>
    <w:rsid w:val="00575C7A"/>
    <w:rsid w:val="00575E28"/>
    <w:rsid w:val="00575E60"/>
    <w:rsid w:val="00576188"/>
    <w:rsid w:val="00576290"/>
    <w:rsid w:val="00576B83"/>
    <w:rsid w:val="00577E49"/>
    <w:rsid w:val="00582447"/>
    <w:rsid w:val="00582524"/>
    <w:rsid w:val="005840A0"/>
    <w:rsid w:val="00584E37"/>
    <w:rsid w:val="00586500"/>
    <w:rsid w:val="0058701B"/>
    <w:rsid w:val="0058753A"/>
    <w:rsid w:val="005906F6"/>
    <w:rsid w:val="00590E28"/>
    <w:rsid w:val="005936B3"/>
    <w:rsid w:val="00593E47"/>
    <w:rsid w:val="0059512D"/>
    <w:rsid w:val="005955F8"/>
    <w:rsid w:val="00595F0D"/>
    <w:rsid w:val="005963E3"/>
    <w:rsid w:val="005A0DD2"/>
    <w:rsid w:val="005A1FD3"/>
    <w:rsid w:val="005A21FC"/>
    <w:rsid w:val="005A63FF"/>
    <w:rsid w:val="005A7262"/>
    <w:rsid w:val="005A742F"/>
    <w:rsid w:val="005A770C"/>
    <w:rsid w:val="005B0074"/>
    <w:rsid w:val="005B0182"/>
    <w:rsid w:val="005B08EC"/>
    <w:rsid w:val="005B34B3"/>
    <w:rsid w:val="005B3B1D"/>
    <w:rsid w:val="005B560B"/>
    <w:rsid w:val="005B57BA"/>
    <w:rsid w:val="005B5AEB"/>
    <w:rsid w:val="005B65B8"/>
    <w:rsid w:val="005B6FB4"/>
    <w:rsid w:val="005B7148"/>
    <w:rsid w:val="005B7E8D"/>
    <w:rsid w:val="005C1DBB"/>
    <w:rsid w:val="005C2C64"/>
    <w:rsid w:val="005C3D31"/>
    <w:rsid w:val="005C462B"/>
    <w:rsid w:val="005C56FF"/>
    <w:rsid w:val="005D0911"/>
    <w:rsid w:val="005D3171"/>
    <w:rsid w:val="005D3716"/>
    <w:rsid w:val="005D3C12"/>
    <w:rsid w:val="005D409D"/>
    <w:rsid w:val="005D427E"/>
    <w:rsid w:val="005D5F42"/>
    <w:rsid w:val="005D774A"/>
    <w:rsid w:val="005E0327"/>
    <w:rsid w:val="005E0969"/>
    <w:rsid w:val="005E0E5B"/>
    <w:rsid w:val="005E1EDB"/>
    <w:rsid w:val="005E3FA3"/>
    <w:rsid w:val="005E46A9"/>
    <w:rsid w:val="005E5E7B"/>
    <w:rsid w:val="005E6363"/>
    <w:rsid w:val="005F0D1B"/>
    <w:rsid w:val="005F1B49"/>
    <w:rsid w:val="005F3FEB"/>
    <w:rsid w:val="005F5B0B"/>
    <w:rsid w:val="005F63FE"/>
    <w:rsid w:val="005F6932"/>
    <w:rsid w:val="005F7B61"/>
    <w:rsid w:val="0060131D"/>
    <w:rsid w:val="00603D87"/>
    <w:rsid w:val="00604659"/>
    <w:rsid w:val="006063FB"/>
    <w:rsid w:val="00606B8F"/>
    <w:rsid w:val="00607079"/>
    <w:rsid w:val="006119D6"/>
    <w:rsid w:val="00611E71"/>
    <w:rsid w:val="006131D4"/>
    <w:rsid w:val="006142D6"/>
    <w:rsid w:val="00614811"/>
    <w:rsid w:val="00614860"/>
    <w:rsid w:val="00614B7D"/>
    <w:rsid w:val="00616356"/>
    <w:rsid w:val="00616E0C"/>
    <w:rsid w:val="00617462"/>
    <w:rsid w:val="00620E42"/>
    <w:rsid w:val="0062167F"/>
    <w:rsid w:val="006224D9"/>
    <w:rsid w:val="006227D6"/>
    <w:rsid w:val="00622DDC"/>
    <w:rsid w:val="00624C84"/>
    <w:rsid w:val="00625880"/>
    <w:rsid w:val="00626776"/>
    <w:rsid w:val="0062703C"/>
    <w:rsid w:val="006401CB"/>
    <w:rsid w:val="00640528"/>
    <w:rsid w:val="006409C7"/>
    <w:rsid w:val="00641B38"/>
    <w:rsid w:val="0064355A"/>
    <w:rsid w:val="00643872"/>
    <w:rsid w:val="006450B4"/>
    <w:rsid w:val="00645438"/>
    <w:rsid w:val="00646C6B"/>
    <w:rsid w:val="00646CD8"/>
    <w:rsid w:val="006471AA"/>
    <w:rsid w:val="006475F3"/>
    <w:rsid w:val="00647B28"/>
    <w:rsid w:val="00653215"/>
    <w:rsid w:val="006533CB"/>
    <w:rsid w:val="006555F0"/>
    <w:rsid w:val="00660BB2"/>
    <w:rsid w:val="00661D04"/>
    <w:rsid w:val="006645AC"/>
    <w:rsid w:val="00665C05"/>
    <w:rsid w:val="006669CC"/>
    <w:rsid w:val="00666F9F"/>
    <w:rsid w:val="0067160F"/>
    <w:rsid w:val="00673A52"/>
    <w:rsid w:val="00673EB1"/>
    <w:rsid w:val="0067747C"/>
    <w:rsid w:val="00677A51"/>
    <w:rsid w:val="0068176F"/>
    <w:rsid w:val="006825F5"/>
    <w:rsid w:val="0068371E"/>
    <w:rsid w:val="00684DFB"/>
    <w:rsid w:val="0068515B"/>
    <w:rsid w:val="006863E0"/>
    <w:rsid w:val="00686613"/>
    <w:rsid w:val="00687AAD"/>
    <w:rsid w:val="00687D3E"/>
    <w:rsid w:val="00687F0D"/>
    <w:rsid w:val="006914AA"/>
    <w:rsid w:val="00692061"/>
    <w:rsid w:val="0069226E"/>
    <w:rsid w:val="00692EDA"/>
    <w:rsid w:val="006931A4"/>
    <w:rsid w:val="00693313"/>
    <w:rsid w:val="00694684"/>
    <w:rsid w:val="0069478E"/>
    <w:rsid w:val="00694ADA"/>
    <w:rsid w:val="00696702"/>
    <w:rsid w:val="006972A4"/>
    <w:rsid w:val="006A1F3A"/>
    <w:rsid w:val="006A5144"/>
    <w:rsid w:val="006A5438"/>
    <w:rsid w:val="006A6209"/>
    <w:rsid w:val="006A662D"/>
    <w:rsid w:val="006A6C88"/>
    <w:rsid w:val="006A7025"/>
    <w:rsid w:val="006B113F"/>
    <w:rsid w:val="006B1A92"/>
    <w:rsid w:val="006B26D4"/>
    <w:rsid w:val="006B321C"/>
    <w:rsid w:val="006B4458"/>
    <w:rsid w:val="006B44FA"/>
    <w:rsid w:val="006B48D3"/>
    <w:rsid w:val="006B4BCB"/>
    <w:rsid w:val="006B4D19"/>
    <w:rsid w:val="006B543D"/>
    <w:rsid w:val="006B5AD4"/>
    <w:rsid w:val="006B5B88"/>
    <w:rsid w:val="006B6E9F"/>
    <w:rsid w:val="006B7D36"/>
    <w:rsid w:val="006C134F"/>
    <w:rsid w:val="006C1651"/>
    <w:rsid w:val="006C47F2"/>
    <w:rsid w:val="006C59E2"/>
    <w:rsid w:val="006D1FE4"/>
    <w:rsid w:val="006D43F2"/>
    <w:rsid w:val="006D733F"/>
    <w:rsid w:val="006E035A"/>
    <w:rsid w:val="006E0F6F"/>
    <w:rsid w:val="006E2FB1"/>
    <w:rsid w:val="006E3CD1"/>
    <w:rsid w:val="006E6849"/>
    <w:rsid w:val="006E6978"/>
    <w:rsid w:val="006E6A24"/>
    <w:rsid w:val="006E7EFF"/>
    <w:rsid w:val="006F4289"/>
    <w:rsid w:val="006F482A"/>
    <w:rsid w:val="006F522C"/>
    <w:rsid w:val="006F5DD8"/>
    <w:rsid w:val="006F5E01"/>
    <w:rsid w:val="006F6185"/>
    <w:rsid w:val="006F73B0"/>
    <w:rsid w:val="006F769E"/>
    <w:rsid w:val="00701C09"/>
    <w:rsid w:val="00701D22"/>
    <w:rsid w:val="007027F1"/>
    <w:rsid w:val="00703B26"/>
    <w:rsid w:val="00704333"/>
    <w:rsid w:val="00704FE3"/>
    <w:rsid w:val="007052A3"/>
    <w:rsid w:val="0070537F"/>
    <w:rsid w:val="00705E08"/>
    <w:rsid w:val="00705E2D"/>
    <w:rsid w:val="00706DD1"/>
    <w:rsid w:val="0071035B"/>
    <w:rsid w:val="0071351C"/>
    <w:rsid w:val="0071443B"/>
    <w:rsid w:val="0071752D"/>
    <w:rsid w:val="00720AB8"/>
    <w:rsid w:val="00720E97"/>
    <w:rsid w:val="00721FF6"/>
    <w:rsid w:val="007225B7"/>
    <w:rsid w:val="00722E25"/>
    <w:rsid w:val="007238A4"/>
    <w:rsid w:val="00725C49"/>
    <w:rsid w:val="00730E7E"/>
    <w:rsid w:val="00730F03"/>
    <w:rsid w:val="007315AB"/>
    <w:rsid w:val="00731616"/>
    <w:rsid w:val="00731A7C"/>
    <w:rsid w:val="0073233D"/>
    <w:rsid w:val="00732635"/>
    <w:rsid w:val="007354E6"/>
    <w:rsid w:val="00736C2E"/>
    <w:rsid w:val="00737B44"/>
    <w:rsid w:val="00740411"/>
    <w:rsid w:val="00741F60"/>
    <w:rsid w:val="007428F1"/>
    <w:rsid w:val="007436B0"/>
    <w:rsid w:val="00743A4F"/>
    <w:rsid w:val="00744601"/>
    <w:rsid w:val="00744CC1"/>
    <w:rsid w:val="00745210"/>
    <w:rsid w:val="007455D4"/>
    <w:rsid w:val="00746371"/>
    <w:rsid w:val="00746ADE"/>
    <w:rsid w:val="00752231"/>
    <w:rsid w:val="00752906"/>
    <w:rsid w:val="00752CE5"/>
    <w:rsid w:val="007548DC"/>
    <w:rsid w:val="007550E7"/>
    <w:rsid w:val="007557DC"/>
    <w:rsid w:val="00756113"/>
    <w:rsid w:val="00757A29"/>
    <w:rsid w:val="00761D88"/>
    <w:rsid w:val="00762FC6"/>
    <w:rsid w:val="007635ED"/>
    <w:rsid w:val="00765096"/>
    <w:rsid w:val="007653C1"/>
    <w:rsid w:val="00766284"/>
    <w:rsid w:val="00770320"/>
    <w:rsid w:val="00771268"/>
    <w:rsid w:val="00771BB2"/>
    <w:rsid w:val="00771F3C"/>
    <w:rsid w:val="00772BC2"/>
    <w:rsid w:val="00773B5B"/>
    <w:rsid w:val="0077666E"/>
    <w:rsid w:val="00776E57"/>
    <w:rsid w:val="00777F8A"/>
    <w:rsid w:val="00780243"/>
    <w:rsid w:val="00780634"/>
    <w:rsid w:val="007828A7"/>
    <w:rsid w:val="00782A61"/>
    <w:rsid w:val="00784087"/>
    <w:rsid w:val="007848BD"/>
    <w:rsid w:val="00784D8A"/>
    <w:rsid w:val="0078571B"/>
    <w:rsid w:val="00787696"/>
    <w:rsid w:val="00787889"/>
    <w:rsid w:val="007939B5"/>
    <w:rsid w:val="007942D4"/>
    <w:rsid w:val="00794F1D"/>
    <w:rsid w:val="0079566E"/>
    <w:rsid w:val="007959A4"/>
    <w:rsid w:val="00796987"/>
    <w:rsid w:val="00797C40"/>
    <w:rsid w:val="007A35E5"/>
    <w:rsid w:val="007A5348"/>
    <w:rsid w:val="007A5A06"/>
    <w:rsid w:val="007A5C2A"/>
    <w:rsid w:val="007A5D3F"/>
    <w:rsid w:val="007A7F48"/>
    <w:rsid w:val="007B002F"/>
    <w:rsid w:val="007B00D5"/>
    <w:rsid w:val="007B14BF"/>
    <w:rsid w:val="007B1B09"/>
    <w:rsid w:val="007B1E85"/>
    <w:rsid w:val="007B2B0B"/>
    <w:rsid w:val="007B31C1"/>
    <w:rsid w:val="007B3617"/>
    <w:rsid w:val="007B3C94"/>
    <w:rsid w:val="007B3E06"/>
    <w:rsid w:val="007B5BAC"/>
    <w:rsid w:val="007B71E0"/>
    <w:rsid w:val="007B7819"/>
    <w:rsid w:val="007C02E0"/>
    <w:rsid w:val="007C0820"/>
    <w:rsid w:val="007C2DE5"/>
    <w:rsid w:val="007C3948"/>
    <w:rsid w:val="007C4289"/>
    <w:rsid w:val="007D07E7"/>
    <w:rsid w:val="007D4B08"/>
    <w:rsid w:val="007D52C1"/>
    <w:rsid w:val="007D576A"/>
    <w:rsid w:val="007D651A"/>
    <w:rsid w:val="007D664E"/>
    <w:rsid w:val="007D6CCA"/>
    <w:rsid w:val="007D776B"/>
    <w:rsid w:val="007E04A6"/>
    <w:rsid w:val="007E068A"/>
    <w:rsid w:val="007E082D"/>
    <w:rsid w:val="007E0E78"/>
    <w:rsid w:val="007E10A2"/>
    <w:rsid w:val="007E2600"/>
    <w:rsid w:val="007E4223"/>
    <w:rsid w:val="007E427B"/>
    <w:rsid w:val="007E52AA"/>
    <w:rsid w:val="007E55D6"/>
    <w:rsid w:val="007E60B6"/>
    <w:rsid w:val="007E78CF"/>
    <w:rsid w:val="007E7F5F"/>
    <w:rsid w:val="007F0484"/>
    <w:rsid w:val="007F15B3"/>
    <w:rsid w:val="007F16E2"/>
    <w:rsid w:val="007F1CCA"/>
    <w:rsid w:val="007F2FC1"/>
    <w:rsid w:val="007F4546"/>
    <w:rsid w:val="007F5CEA"/>
    <w:rsid w:val="007F748C"/>
    <w:rsid w:val="007F77AE"/>
    <w:rsid w:val="00800758"/>
    <w:rsid w:val="00800FFA"/>
    <w:rsid w:val="008022A3"/>
    <w:rsid w:val="008023B2"/>
    <w:rsid w:val="00802907"/>
    <w:rsid w:val="00802A77"/>
    <w:rsid w:val="00804FB1"/>
    <w:rsid w:val="008050B2"/>
    <w:rsid w:val="008110C6"/>
    <w:rsid w:val="00811736"/>
    <w:rsid w:val="008128E9"/>
    <w:rsid w:val="00813148"/>
    <w:rsid w:val="00813A89"/>
    <w:rsid w:val="0081497F"/>
    <w:rsid w:val="00815959"/>
    <w:rsid w:val="00817206"/>
    <w:rsid w:val="00817D56"/>
    <w:rsid w:val="00817ED6"/>
    <w:rsid w:val="00820112"/>
    <w:rsid w:val="00820159"/>
    <w:rsid w:val="0082029C"/>
    <w:rsid w:val="00823E93"/>
    <w:rsid w:val="00824431"/>
    <w:rsid w:val="00824B97"/>
    <w:rsid w:val="008261A7"/>
    <w:rsid w:val="0082717E"/>
    <w:rsid w:val="008271A8"/>
    <w:rsid w:val="00827300"/>
    <w:rsid w:val="0083166B"/>
    <w:rsid w:val="00832573"/>
    <w:rsid w:val="0083269B"/>
    <w:rsid w:val="008330EC"/>
    <w:rsid w:val="00833395"/>
    <w:rsid w:val="008334FE"/>
    <w:rsid w:val="008347AC"/>
    <w:rsid w:val="00835689"/>
    <w:rsid w:val="00835745"/>
    <w:rsid w:val="00836F0B"/>
    <w:rsid w:val="00841499"/>
    <w:rsid w:val="008418D1"/>
    <w:rsid w:val="00841C81"/>
    <w:rsid w:val="00841EF4"/>
    <w:rsid w:val="008425D7"/>
    <w:rsid w:val="008427AD"/>
    <w:rsid w:val="0084468C"/>
    <w:rsid w:val="0084469A"/>
    <w:rsid w:val="00845834"/>
    <w:rsid w:val="00850546"/>
    <w:rsid w:val="0085381B"/>
    <w:rsid w:val="00853859"/>
    <w:rsid w:val="008539C9"/>
    <w:rsid w:val="00853B8D"/>
    <w:rsid w:val="00855009"/>
    <w:rsid w:val="008571B1"/>
    <w:rsid w:val="008579B4"/>
    <w:rsid w:val="00861ACE"/>
    <w:rsid w:val="00861C1D"/>
    <w:rsid w:val="0086230F"/>
    <w:rsid w:val="00863693"/>
    <w:rsid w:val="008638F2"/>
    <w:rsid w:val="00864A04"/>
    <w:rsid w:val="008666E8"/>
    <w:rsid w:val="0086683C"/>
    <w:rsid w:val="00866AEB"/>
    <w:rsid w:val="00870B17"/>
    <w:rsid w:val="00870C4B"/>
    <w:rsid w:val="00871517"/>
    <w:rsid w:val="008720F4"/>
    <w:rsid w:val="008743B6"/>
    <w:rsid w:val="0087453A"/>
    <w:rsid w:val="00874ABE"/>
    <w:rsid w:val="00874F5C"/>
    <w:rsid w:val="00877551"/>
    <w:rsid w:val="00880825"/>
    <w:rsid w:val="00880BBB"/>
    <w:rsid w:val="00882E3B"/>
    <w:rsid w:val="00884623"/>
    <w:rsid w:val="00884B59"/>
    <w:rsid w:val="00884B97"/>
    <w:rsid w:val="00884CBE"/>
    <w:rsid w:val="00885298"/>
    <w:rsid w:val="0088531F"/>
    <w:rsid w:val="008855A1"/>
    <w:rsid w:val="00886660"/>
    <w:rsid w:val="0088737E"/>
    <w:rsid w:val="00890254"/>
    <w:rsid w:val="0089035D"/>
    <w:rsid w:val="008910BE"/>
    <w:rsid w:val="00891CF4"/>
    <w:rsid w:val="00891F19"/>
    <w:rsid w:val="00892544"/>
    <w:rsid w:val="008935F4"/>
    <w:rsid w:val="00894AF6"/>
    <w:rsid w:val="00895E18"/>
    <w:rsid w:val="00896731"/>
    <w:rsid w:val="00896892"/>
    <w:rsid w:val="008971F1"/>
    <w:rsid w:val="008A1EB8"/>
    <w:rsid w:val="008A322C"/>
    <w:rsid w:val="008A3302"/>
    <w:rsid w:val="008A52C5"/>
    <w:rsid w:val="008A5379"/>
    <w:rsid w:val="008A6B57"/>
    <w:rsid w:val="008A757C"/>
    <w:rsid w:val="008B0EED"/>
    <w:rsid w:val="008B1A9C"/>
    <w:rsid w:val="008B79E5"/>
    <w:rsid w:val="008B7B41"/>
    <w:rsid w:val="008C183B"/>
    <w:rsid w:val="008C2EC5"/>
    <w:rsid w:val="008C3B2A"/>
    <w:rsid w:val="008C4514"/>
    <w:rsid w:val="008C623B"/>
    <w:rsid w:val="008C71AA"/>
    <w:rsid w:val="008C7597"/>
    <w:rsid w:val="008D01CB"/>
    <w:rsid w:val="008D0D46"/>
    <w:rsid w:val="008D147D"/>
    <w:rsid w:val="008D15F1"/>
    <w:rsid w:val="008D1D8B"/>
    <w:rsid w:val="008D25AD"/>
    <w:rsid w:val="008D323E"/>
    <w:rsid w:val="008D3D7B"/>
    <w:rsid w:val="008D413A"/>
    <w:rsid w:val="008D4C0A"/>
    <w:rsid w:val="008D5588"/>
    <w:rsid w:val="008D608B"/>
    <w:rsid w:val="008D60BA"/>
    <w:rsid w:val="008E023F"/>
    <w:rsid w:val="008E0744"/>
    <w:rsid w:val="008E2FC7"/>
    <w:rsid w:val="008E36FE"/>
    <w:rsid w:val="008E3FF9"/>
    <w:rsid w:val="008E4435"/>
    <w:rsid w:val="008E5136"/>
    <w:rsid w:val="008E5777"/>
    <w:rsid w:val="008E59A5"/>
    <w:rsid w:val="008E6097"/>
    <w:rsid w:val="008E629D"/>
    <w:rsid w:val="008F1E83"/>
    <w:rsid w:val="008F217E"/>
    <w:rsid w:val="008F29E2"/>
    <w:rsid w:val="008F2DAD"/>
    <w:rsid w:val="008F31B3"/>
    <w:rsid w:val="008F3F9B"/>
    <w:rsid w:val="008F561E"/>
    <w:rsid w:val="008F5B52"/>
    <w:rsid w:val="008F621A"/>
    <w:rsid w:val="008F6B22"/>
    <w:rsid w:val="008F7252"/>
    <w:rsid w:val="009001D8"/>
    <w:rsid w:val="00901783"/>
    <w:rsid w:val="00901FE7"/>
    <w:rsid w:val="00902D4C"/>
    <w:rsid w:val="009043AE"/>
    <w:rsid w:val="00905B26"/>
    <w:rsid w:val="00905C6F"/>
    <w:rsid w:val="009065E6"/>
    <w:rsid w:val="00906BD1"/>
    <w:rsid w:val="009100AE"/>
    <w:rsid w:val="00911262"/>
    <w:rsid w:val="00911F72"/>
    <w:rsid w:val="009138A3"/>
    <w:rsid w:val="009165AB"/>
    <w:rsid w:val="00916639"/>
    <w:rsid w:val="00916B13"/>
    <w:rsid w:val="00917E51"/>
    <w:rsid w:val="0092006C"/>
    <w:rsid w:val="00920400"/>
    <w:rsid w:val="00921AA4"/>
    <w:rsid w:val="00921AFA"/>
    <w:rsid w:val="00922533"/>
    <w:rsid w:val="009225B5"/>
    <w:rsid w:val="00922B09"/>
    <w:rsid w:val="00924B97"/>
    <w:rsid w:val="00924BA9"/>
    <w:rsid w:val="0092537C"/>
    <w:rsid w:val="00925BA5"/>
    <w:rsid w:val="00925E30"/>
    <w:rsid w:val="00925E45"/>
    <w:rsid w:val="0092724B"/>
    <w:rsid w:val="009274C7"/>
    <w:rsid w:val="009300CF"/>
    <w:rsid w:val="0093101A"/>
    <w:rsid w:val="00931638"/>
    <w:rsid w:val="00931C64"/>
    <w:rsid w:val="00931D18"/>
    <w:rsid w:val="00934E16"/>
    <w:rsid w:val="00935510"/>
    <w:rsid w:val="00935F43"/>
    <w:rsid w:val="00937968"/>
    <w:rsid w:val="00942189"/>
    <w:rsid w:val="00943B91"/>
    <w:rsid w:val="00944585"/>
    <w:rsid w:val="00947792"/>
    <w:rsid w:val="00950B11"/>
    <w:rsid w:val="00950D5A"/>
    <w:rsid w:val="00950DDE"/>
    <w:rsid w:val="009518CE"/>
    <w:rsid w:val="00952846"/>
    <w:rsid w:val="00952D59"/>
    <w:rsid w:val="009537EC"/>
    <w:rsid w:val="00953D57"/>
    <w:rsid w:val="009574F0"/>
    <w:rsid w:val="00961653"/>
    <w:rsid w:val="0096197B"/>
    <w:rsid w:val="009632B1"/>
    <w:rsid w:val="0096339A"/>
    <w:rsid w:val="0096598D"/>
    <w:rsid w:val="00967374"/>
    <w:rsid w:val="00970F68"/>
    <w:rsid w:val="00970FAA"/>
    <w:rsid w:val="009729DA"/>
    <w:rsid w:val="009730D5"/>
    <w:rsid w:val="009733FB"/>
    <w:rsid w:val="0097370C"/>
    <w:rsid w:val="009737C4"/>
    <w:rsid w:val="00973E4E"/>
    <w:rsid w:val="00974419"/>
    <w:rsid w:val="00977B52"/>
    <w:rsid w:val="00977D48"/>
    <w:rsid w:val="00980054"/>
    <w:rsid w:val="009800FE"/>
    <w:rsid w:val="00980CF5"/>
    <w:rsid w:val="00985019"/>
    <w:rsid w:val="0098577A"/>
    <w:rsid w:val="009903AE"/>
    <w:rsid w:val="00990599"/>
    <w:rsid w:val="00990DF6"/>
    <w:rsid w:val="00992D04"/>
    <w:rsid w:val="009966C3"/>
    <w:rsid w:val="00996E0B"/>
    <w:rsid w:val="009978BF"/>
    <w:rsid w:val="009A1CD3"/>
    <w:rsid w:val="009A29A6"/>
    <w:rsid w:val="009A5D2E"/>
    <w:rsid w:val="009A61CA"/>
    <w:rsid w:val="009A6614"/>
    <w:rsid w:val="009B10A5"/>
    <w:rsid w:val="009B1B65"/>
    <w:rsid w:val="009B208E"/>
    <w:rsid w:val="009B3496"/>
    <w:rsid w:val="009B5529"/>
    <w:rsid w:val="009C1BAC"/>
    <w:rsid w:val="009C2989"/>
    <w:rsid w:val="009C2E03"/>
    <w:rsid w:val="009C5282"/>
    <w:rsid w:val="009C60F6"/>
    <w:rsid w:val="009C671F"/>
    <w:rsid w:val="009C78AE"/>
    <w:rsid w:val="009D0838"/>
    <w:rsid w:val="009D0DE2"/>
    <w:rsid w:val="009D18C6"/>
    <w:rsid w:val="009D1EE6"/>
    <w:rsid w:val="009D2670"/>
    <w:rsid w:val="009D5CA3"/>
    <w:rsid w:val="009D6268"/>
    <w:rsid w:val="009E076D"/>
    <w:rsid w:val="009E0971"/>
    <w:rsid w:val="009E22DC"/>
    <w:rsid w:val="009E278C"/>
    <w:rsid w:val="009E3D4A"/>
    <w:rsid w:val="009E5E5A"/>
    <w:rsid w:val="009E752A"/>
    <w:rsid w:val="009F0C8C"/>
    <w:rsid w:val="009F141C"/>
    <w:rsid w:val="009F14BB"/>
    <w:rsid w:val="009F2E88"/>
    <w:rsid w:val="009F3753"/>
    <w:rsid w:val="009F4394"/>
    <w:rsid w:val="009F53EC"/>
    <w:rsid w:val="009F6AED"/>
    <w:rsid w:val="009F7BE5"/>
    <w:rsid w:val="00A01039"/>
    <w:rsid w:val="00A0131A"/>
    <w:rsid w:val="00A01954"/>
    <w:rsid w:val="00A0240D"/>
    <w:rsid w:val="00A0464A"/>
    <w:rsid w:val="00A048B9"/>
    <w:rsid w:val="00A04E39"/>
    <w:rsid w:val="00A0569B"/>
    <w:rsid w:val="00A05809"/>
    <w:rsid w:val="00A05F89"/>
    <w:rsid w:val="00A0645C"/>
    <w:rsid w:val="00A06F4F"/>
    <w:rsid w:val="00A07984"/>
    <w:rsid w:val="00A10062"/>
    <w:rsid w:val="00A10FCA"/>
    <w:rsid w:val="00A12195"/>
    <w:rsid w:val="00A1267A"/>
    <w:rsid w:val="00A12DCA"/>
    <w:rsid w:val="00A14735"/>
    <w:rsid w:val="00A173DF"/>
    <w:rsid w:val="00A179AC"/>
    <w:rsid w:val="00A21044"/>
    <w:rsid w:val="00A21ADD"/>
    <w:rsid w:val="00A22497"/>
    <w:rsid w:val="00A22BCB"/>
    <w:rsid w:val="00A23730"/>
    <w:rsid w:val="00A2393E"/>
    <w:rsid w:val="00A242CA"/>
    <w:rsid w:val="00A25283"/>
    <w:rsid w:val="00A26AA2"/>
    <w:rsid w:val="00A31E55"/>
    <w:rsid w:val="00A3380B"/>
    <w:rsid w:val="00A36FC4"/>
    <w:rsid w:val="00A37C93"/>
    <w:rsid w:val="00A40EB8"/>
    <w:rsid w:val="00A42FD3"/>
    <w:rsid w:val="00A44D3F"/>
    <w:rsid w:val="00A46D94"/>
    <w:rsid w:val="00A4741B"/>
    <w:rsid w:val="00A475F6"/>
    <w:rsid w:val="00A505FB"/>
    <w:rsid w:val="00A511AD"/>
    <w:rsid w:val="00A51308"/>
    <w:rsid w:val="00A51675"/>
    <w:rsid w:val="00A51F3D"/>
    <w:rsid w:val="00A53017"/>
    <w:rsid w:val="00A53950"/>
    <w:rsid w:val="00A53DF9"/>
    <w:rsid w:val="00A5441F"/>
    <w:rsid w:val="00A5452C"/>
    <w:rsid w:val="00A5504A"/>
    <w:rsid w:val="00A5556F"/>
    <w:rsid w:val="00A5580E"/>
    <w:rsid w:val="00A5657B"/>
    <w:rsid w:val="00A57760"/>
    <w:rsid w:val="00A62715"/>
    <w:rsid w:val="00A6316B"/>
    <w:rsid w:val="00A67D09"/>
    <w:rsid w:val="00A70D16"/>
    <w:rsid w:val="00A70EA6"/>
    <w:rsid w:val="00A711DE"/>
    <w:rsid w:val="00A716C6"/>
    <w:rsid w:val="00A732EB"/>
    <w:rsid w:val="00A7346B"/>
    <w:rsid w:val="00A741A8"/>
    <w:rsid w:val="00A74D70"/>
    <w:rsid w:val="00A800D9"/>
    <w:rsid w:val="00A802AB"/>
    <w:rsid w:val="00A8090E"/>
    <w:rsid w:val="00A821C9"/>
    <w:rsid w:val="00A83566"/>
    <w:rsid w:val="00A83C49"/>
    <w:rsid w:val="00A8557D"/>
    <w:rsid w:val="00A855B4"/>
    <w:rsid w:val="00A87139"/>
    <w:rsid w:val="00A9069D"/>
    <w:rsid w:val="00A90D3A"/>
    <w:rsid w:val="00A94058"/>
    <w:rsid w:val="00A942FC"/>
    <w:rsid w:val="00AA0C01"/>
    <w:rsid w:val="00AA3C25"/>
    <w:rsid w:val="00AA3FB5"/>
    <w:rsid w:val="00AA40DB"/>
    <w:rsid w:val="00AA4CE9"/>
    <w:rsid w:val="00AA4F56"/>
    <w:rsid w:val="00AA79F1"/>
    <w:rsid w:val="00AB08F3"/>
    <w:rsid w:val="00AB1EB3"/>
    <w:rsid w:val="00AB44CB"/>
    <w:rsid w:val="00AB5474"/>
    <w:rsid w:val="00AB5F7D"/>
    <w:rsid w:val="00AB7592"/>
    <w:rsid w:val="00AB76C4"/>
    <w:rsid w:val="00AB7A0F"/>
    <w:rsid w:val="00AC10B1"/>
    <w:rsid w:val="00AC2891"/>
    <w:rsid w:val="00AC3FB6"/>
    <w:rsid w:val="00AC4CF5"/>
    <w:rsid w:val="00AC7469"/>
    <w:rsid w:val="00AD017E"/>
    <w:rsid w:val="00AD1AF1"/>
    <w:rsid w:val="00AD365F"/>
    <w:rsid w:val="00AD43DB"/>
    <w:rsid w:val="00AD4741"/>
    <w:rsid w:val="00AD6862"/>
    <w:rsid w:val="00AD6B99"/>
    <w:rsid w:val="00AD6EDF"/>
    <w:rsid w:val="00AD734A"/>
    <w:rsid w:val="00AD74C3"/>
    <w:rsid w:val="00AE062A"/>
    <w:rsid w:val="00AE189E"/>
    <w:rsid w:val="00AE249D"/>
    <w:rsid w:val="00AE2D6A"/>
    <w:rsid w:val="00AE2EE6"/>
    <w:rsid w:val="00AE3F38"/>
    <w:rsid w:val="00AE48B6"/>
    <w:rsid w:val="00AE4BB3"/>
    <w:rsid w:val="00AE6ECF"/>
    <w:rsid w:val="00AE7134"/>
    <w:rsid w:val="00AF1AEA"/>
    <w:rsid w:val="00AF1D46"/>
    <w:rsid w:val="00AF2642"/>
    <w:rsid w:val="00AF2A8B"/>
    <w:rsid w:val="00AF2AE6"/>
    <w:rsid w:val="00AF2BDF"/>
    <w:rsid w:val="00AF3FD5"/>
    <w:rsid w:val="00AF4004"/>
    <w:rsid w:val="00AF4194"/>
    <w:rsid w:val="00AF4767"/>
    <w:rsid w:val="00AF51DE"/>
    <w:rsid w:val="00AF7584"/>
    <w:rsid w:val="00AF7CE9"/>
    <w:rsid w:val="00B01CBE"/>
    <w:rsid w:val="00B027C1"/>
    <w:rsid w:val="00B043C6"/>
    <w:rsid w:val="00B05627"/>
    <w:rsid w:val="00B06891"/>
    <w:rsid w:val="00B0713B"/>
    <w:rsid w:val="00B1026A"/>
    <w:rsid w:val="00B115A6"/>
    <w:rsid w:val="00B1166E"/>
    <w:rsid w:val="00B12381"/>
    <w:rsid w:val="00B12952"/>
    <w:rsid w:val="00B13285"/>
    <w:rsid w:val="00B151F2"/>
    <w:rsid w:val="00B1560F"/>
    <w:rsid w:val="00B15D86"/>
    <w:rsid w:val="00B1707D"/>
    <w:rsid w:val="00B179A9"/>
    <w:rsid w:val="00B20333"/>
    <w:rsid w:val="00B21101"/>
    <w:rsid w:val="00B21DAB"/>
    <w:rsid w:val="00B225C1"/>
    <w:rsid w:val="00B22B89"/>
    <w:rsid w:val="00B2391E"/>
    <w:rsid w:val="00B23CAE"/>
    <w:rsid w:val="00B24528"/>
    <w:rsid w:val="00B2517C"/>
    <w:rsid w:val="00B25FE3"/>
    <w:rsid w:val="00B2650E"/>
    <w:rsid w:val="00B31083"/>
    <w:rsid w:val="00B31776"/>
    <w:rsid w:val="00B3343A"/>
    <w:rsid w:val="00B33844"/>
    <w:rsid w:val="00B33C90"/>
    <w:rsid w:val="00B34570"/>
    <w:rsid w:val="00B348AE"/>
    <w:rsid w:val="00B34933"/>
    <w:rsid w:val="00B35AAD"/>
    <w:rsid w:val="00B37314"/>
    <w:rsid w:val="00B37585"/>
    <w:rsid w:val="00B37EAB"/>
    <w:rsid w:val="00B403B9"/>
    <w:rsid w:val="00B412F4"/>
    <w:rsid w:val="00B41A27"/>
    <w:rsid w:val="00B42405"/>
    <w:rsid w:val="00B4303C"/>
    <w:rsid w:val="00B433A4"/>
    <w:rsid w:val="00B43D7D"/>
    <w:rsid w:val="00B4539F"/>
    <w:rsid w:val="00B47068"/>
    <w:rsid w:val="00B5057E"/>
    <w:rsid w:val="00B50C87"/>
    <w:rsid w:val="00B50D18"/>
    <w:rsid w:val="00B51B11"/>
    <w:rsid w:val="00B52BDE"/>
    <w:rsid w:val="00B55468"/>
    <w:rsid w:val="00B55793"/>
    <w:rsid w:val="00B5582D"/>
    <w:rsid w:val="00B6016D"/>
    <w:rsid w:val="00B60439"/>
    <w:rsid w:val="00B62425"/>
    <w:rsid w:val="00B62E0C"/>
    <w:rsid w:val="00B632CE"/>
    <w:rsid w:val="00B6442D"/>
    <w:rsid w:val="00B64D3F"/>
    <w:rsid w:val="00B66133"/>
    <w:rsid w:val="00B6637F"/>
    <w:rsid w:val="00B6714C"/>
    <w:rsid w:val="00B71016"/>
    <w:rsid w:val="00B71180"/>
    <w:rsid w:val="00B718BD"/>
    <w:rsid w:val="00B738B5"/>
    <w:rsid w:val="00B74306"/>
    <w:rsid w:val="00B74539"/>
    <w:rsid w:val="00B74EDF"/>
    <w:rsid w:val="00B772EE"/>
    <w:rsid w:val="00B77FC7"/>
    <w:rsid w:val="00B80675"/>
    <w:rsid w:val="00B806BD"/>
    <w:rsid w:val="00B82439"/>
    <w:rsid w:val="00B84708"/>
    <w:rsid w:val="00B84D94"/>
    <w:rsid w:val="00B85CFF"/>
    <w:rsid w:val="00B86DF3"/>
    <w:rsid w:val="00B90878"/>
    <w:rsid w:val="00B909D5"/>
    <w:rsid w:val="00B92952"/>
    <w:rsid w:val="00B93E36"/>
    <w:rsid w:val="00B976E7"/>
    <w:rsid w:val="00BA0695"/>
    <w:rsid w:val="00BA08AE"/>
    <w:rsid w:val="00BA0A36"/>
    <w:rsid w:val="00BA0B1A"/>
    <w:rsid w:val="00BA1559"/>
    <w:rsid w:val="00BA2C65"/>
    <w:rsid w:val="00BA3BC3"/>
    <w:rsid w:val="00BA5267"/>
    <w:rsid w:val="00BA5BC5"/>
    <w:rsid w:val="00BA70FB"/>
    <w:rsid w:val="00BA73CE"/>
    <w:rsid w:val="00BA7712"/>
    <w:rsid w:val="00BB01C1"/>
    <w:rsid w:val="00BB08D6"/>
    <w:rsid w:val="00BB16F5"/>
    <w:rsid w:val="00BB1740"/>
    <w:rsid w:val="00BB1868"/>
    <w:rsid w:val="00BB3812"/>
    <w:rsid w:val="00BC140E"/>
    <w:rsid w:val="00BC1C76"/>
    <w:rsid w:val="00BC1F94"/>
    <w:rsid w:val="00BC2B61"/>
    <w:rsid w:val="00BC3F99"/>
    <w:rsid w:val="00BC491A"/>
    <w:rsid w:val="00BC4D35"/>
    <w:rsid w:val="00BC61E7"/>
    <w:rsid w:val="00BC6427"/>
    <w:rsid w:val="00BD010A"/>
    <w:rsid w:val="00BD0218"/>
    <w:rsid w:val="00BD08E4"/>
    <w:rsid w:val="00BD0CA8"/>
    <w:rsid w:val="00BD1764"/>
    <w:rsid w:val="00BD2AE0"/>
    <w:rsid w:val="00BD40C5"/>
    <w:rsid w:val="00BD44B9"/>
    <w:rsid w:val="00BD56E3"/>
    <w:rsid w:val="00BD5E8C"/>
    <w:rsid w:val="00BD75B1"/>
    <w:rsid w:val="00BE05B6"/>
    <w:rsid w:val="00BE0961"/>
    <w:rsid w:val="00BE1109"/>
    <w:rsid w:val="00BE1B82"/>
    <w:rsid w:val="00BE1CED"/>
    <w:rsid w:val="00BE2928"/>
    <w:rsid w:val="00BE2FFD"/>
    <w:rsid w:val="00BE5CE9"/>
    <w:rsid w:val="00BE5DE6"/>
    <w:rsid w:val="00BE649E"/>
    <w:rsid w:val="00BE652B"/>
    <w:rsid w:val="00BE78C8"/>
    <w:rsid w:val="00BE78DB"/>
    <w:rsid w:val="00BE79A1"/>
    <w:rsid w:val="00BF0285"/>
    <w:rsid w:val="00BF187C"/>
    <w:rsid w:val="00BF2ADF"/>
    <w:rsid w:val="00BF2DB7"/>
    <w:rsid w:val="00BF3471"/>
    <w:rsid w:val="00BF3BD0"/>
    <w:rsid w:val="00BF408A"/>
    <w:rsid w:val="00BF489A"/>
    <w:rsid w:val="00BF6EF2"/>
    <w:rsid w:val="00BF7333"/>
    <w:rsid w:val="00C00109"/>
    <w:rsid w:val="00C003E8"/>
    <w:rsid w:val="00C0125F"/>
    <w:rsid w:val="00C03F27"/>
    <w:rsid w:val="00C041E5"/>
    <w:rsid w:val="00C06381"/>
    <w:rsid w:val="00C07ADB"/>
    <w:rsid w:val="00C10AC9"/>
    <w:rsid w:val="00C1387E"/>
    <w:rsid w:val="00C13BA0"/>
    <w:rsid w:val="00C17E39"/>
    <w:rsid w:val="00C20119"/>
    <w:rsid w:val="00C2013F"/>
    <w:rsid w:val="00C201C9"/>
    <w:rsid w:val="00C2103B"/>
    <w:rsid w:val="00C21386"/>
    <w:rsid w:val="00C22005"/>
    <w:rsid w:val="00C226AB"/>
    <w:rsid w:val="00C249DB"/>
    <w:rsid w:val="00C24FAE"/>
    <w:rsid w:val="00C25136"/>
    <w:rsid w:val="00C25577"/>
    <w:rsid w:val="00C276DC"/>
    <w:rsid w:val="00C30CC9"/>
    <w:rsid w:val="00C355B6"/>
    <w:rsid w:val="00C35A43"/>
    <w:rsid w:val="00C35A81"/>
    <w:rsid w:val="00C37F39"/>
    <w:rsid w:val="00C41EB8"/>
    <w:rsid w:val="00C420E8"/>
    <w:rsid w:val="00C4305B"/>
    <w:rsid w:val="00C4611D"/>
    <w:rsid w:val="00C46E32"/>
    <w:rsid w:val="00C47476"/>
    <w:rsid w:val="00C5225A"/>
    <w:rsid w:val="00C52A9D"/>
    <w:rsid w:val="00C53EB6"/>
    <w:rsid w:val="00C548EB"/>
    <w:rsid w:val="00C55812"/>
    <w:rsid w:val="00C600E1"/>
    <w:rsid w:val="00C60E00"/>
    <w:rsid w:val="00C627D5"/>
    <w:rsid w:val="00C63BFF"/>
    <w:rsid w:val="00C63DC6"/>
    <w:rsid w:val="00C642D9"/>
    <w:rsid w:val="00C647EC"/>
    <w:rsid w:val="00C64CAA"/>
    <w:rsid w:val="00C64E52"/>
    <w:rsid w:val="00C66269"/>
    <w:rsid w:val="00C669C9"/>
    <w:rsid w:val="00C71400"/>
    <w:rsid w:val="00C71499"/>
    <w:rsid w:val="00C72C08"/>
    <w:rsid w:val="00C73AEB"/>
    <w:rsid w:val="00C73BF3"/>
    <w:rsid w:val="00C75370"/>
    <w:rsid w:val="00C769CC"/>
    <w:rsid w:val="00C76DF6"/>
    <w:rsid w:val="00C82FD5"/>
    <w:rsid w:val="00C83203"/>
    <w:rsid w:val="00C8483D"/>
    <w:rsid w:val="00C85212"/>
    <w:rsid w:val="00C85C7B"/>
    <w:rsid w:val="00C86267"/>
    <w:rsid w:val="00C86532"/>
    <w:rsid w:val="00C869C6"/>
    <w:rsid w:val="00C86A4A"/>
    <w:rsid w:val="00C90175"/>
    <w:rsid w:val="00C91410"/>
    <w:rsid w:val="00C917CD"/>
    <w:rsid w:val="00C91BDA"/>
    <w:rsid w:val="00C93DB9"/>
    <w:rsid w:val="00C940EE"/>
    <w:rsid w:val="00C942F6"/>
    <w:rsid w:val="00C943C5"/>
    <w:rsid w:val="00C94D81"/>
    <w:rsid w:val="00CA004F"/>
    <w:rsid w:val="00CA0E30"/>
    <w:rsid w:val="00CA3032"/>
    <w:rsid w:val="00CA3507"/>
    <w:rsid w:val="00CA4072"/>
    <w:rsid w:val="00CA446C"/>
    <w:rsid w:val="00CA55A9"/>
    <w:rsid w:val="00CA5DC0"/>
    <w:rsid w:val="00CA6A19"/>
    <w:rsid w:val="00CB1A5B"/>
    <w:rsid w:val="00CB7220"/>
    <w:rsid w:val="00CB72C3"/>
    <w:rsid w:val="00CC291D"/>
    <w:rsid w:val="00CC44EB"/>
    <w:rsid w:val="00CC5DBE"/>
    <w:rsid w:val="00CC66E2"/>
    <w:rsid w:val="00CC6CF1"/>
    <w:rsid w:val="00CD2B1A"/>
    <w:rsid w:val="00CD3D83"/>
    <w:rsid w:val="00CD4E6A"/>
    <w:rsid w:val="00CD5395"/>
    <w:rsid w:val="00CD6A26"/>
    <w:rsid w:val="00CE157D"/>
    <w:rsid w:val="00CE2588"/>
    <w:rsid w:val="00CE26D7"/>
    <w:rsid w:val="00CE44A0"/>
    <w:rsid w:val="00CE48E3"/>
    <w:rsid w:val="00CE78B1"/>
    <w:rsid w:val="00CE7F63"/>
    <w:rsid w:val="00CF0F8C"/>
    <w:rsid w:val="00CF1294"/>
    <w:rsid w:val="00CF351F"/>
    <w:rsid w:val="00CF39F8"/>
    <w:rsid w:val="00CF3C16"/>
    <w:rsid w:val="00CF6C82"/>
    <w:rsid w:val="00CF75D0"/>
    <w:rsid w:val="00CF7D5E"/>
    <w:rsid w:val="00D00489"/>
    <w:rsid w:val="00D009AD"/>
    <w:rsid w:val="00D01666"/>
    <w:rsid w:val="00D019D2"/>
    <w:rsid w:val="00D02CF0"/>
    <w:rsid w:val="00D05D59"/>
    <w:rsid w:val="00D0657B"/>
    <w:rsid w:val="00D10931"/>
    <w:rsid w:val="00D11C02"/>
    <w:rsid w:val="00D1223A"/>
    <w:rsid w:val="00D12654"/>
    <w:rsid w:val="00D12E5B"/>
    <w:rsid w:val="00D12FCC"/>
    <w:rsid w:val="00D133AA"/>
    <w:rsid w:val="00D14014"/>
    <w:rsid w:val="00D14181"/>
    <w:rsid w:val="00D15767"/>
    <w:rsid w:val="00D1759C"/>
    <w:rsid w:val="00D20AFE"/>
    <w:rsid w:val="00D215AE"/>
    <w:rsid w:val="00D21B69"/>
    <w:rsid w:val="00D21C57"/>
    <w:rsid w:val="00D21E8A"/>
    <w:rsid w:val="00D2261A"/>
    <w:rsid w:val="00D22CE7"/>
    <w:rsid w:val="00D25398"/>
    <w:rsid w:val="00D26DE3"/>
    <w:rsid w:val="00D26F61"/>
    <w:rsid w:val="00D2703C"/>
    <w:rsid w:val="00D2793D"/>
    <w:rsid w:val="00D305C5"/>
    <w:rsid w:val="00D31799"/>
    <w:rsid w:val="00D320D5"/>
    <w:rsid w:val="00D3233D"/>
    <w:rsid w:val="00D340BD"/>
    <w:rsid w:val="00D34C8E"/>
    <w:rsid w:val="00D40569"/>
    <w:rsid w:val="00D41718"/>
    <w:rsid w:val="00D41F61"/>
    <w:rsid w:val="00D431B6"/>
    <w:rsid w:val="00D4388A"/>
    <w:rsid w:val="00D45815"/>
    <w:rsid w:val="00D461E5"/>
    <w:rsid w:val="00D50006"/>
    <w:rsid w:val="00D50A55"/>
    <w:rsid w:val="00D50C96"/>
    <w:rsid w:val="00D52751"/>
    <w:rsid w:val="00D55231"/>
    <w:rsid w:val="00D552E1"/>
    <w:rsid w:val="00D603AA"/>
    <w:rsid w:val="00D6059E"/>
    <w:rsid w:val="00D60939"/>
    <w:rsid w:val="00D61F72"/>
    <w:rsid w:val="00D6227B"/>
    <w:rsid w:val="00D62BDA"/>
    <w:rsid w:val="00D62ECD"/>
    <w:rsid w:val="00D66CED"/>
    <w:rsid w:val="00D7027A"/>
    <w:rsid w:val="00D70F25"/>
    <w:rsid w:val="00D72075"/>
    <w:rsid w:val="00D760E3"/>
    <w:rsid w:val="00D77FC4"/>
    <w:rsid w:val="00D80DCB"/>
    <w:rsid w:val="00D81505"/>
    <w:rsid w:val="00D815E7"/>
    <w:rsid w:val="00D83040"/>
    <w:rsid w:val="00D85680"/>
    <w:rsid w:val="00D85908"/>
    <w:rsid w:val="00D879B2"/>
    <w:rsid w:val="00D906E7"/>
    <w:rsid w:val="00D912FB"/>
    <w:rsid w:val="00D92D10"/>
    <w:rsid w:val="00D94258"/>
    <w:rsid w:val="00D95B5F"/>
    <w:rsid w:val="00D96468"/>
    <w:rsid w:val="00D97FAF"/>
    <w:rsid w:val="00DA2867"/>
    <w:rsid w:val="00DA31BC"/>
    <w:rsid w:val="00DA537C"/>
    <w:rsid w:val="00DA5387"/>
    <w:rsid w:val="00DB0E3D"/>
    <w:rsid w:val="00DB4E26"/>
    <w:rsid w:val="00DB6AA3"/>
    <w:rsid w:val="00DB6C03"/>
    <w:rsid w:val="00DC02B3"/>
    <w:rsid w:val="00DC0CB8"/>
    <w:rsid w:val="00DC1874"/>
    <w:rsid w:val="00DC1FDC"/>
    <w:rsid w:val="00DC3A47"/>
    <w:rsid w:val="00DC4EF7"/>
    <w:rsid w:val="00DC5432"/>
    <w:rsid w:val="00DC584A"/>
    <w:rsid w:val="00DC7477"/>
    <w:rsid w:val="00DD0850"/>
    <w:rsid w:val="00DD12A6"/>
    <w:rsid w:val="00DD1386"/>
    <w:rsid w:val="00DD20EB"/>
    <w:rsid w:val="00DD2ECC"/>
    <w:rsid w:val="00DD3782"/>
    <w:rsid w:val="00DD517A"/>
    <w:rsid w:val="00DD7D05"/>
    <w:rsid w:val="00DE0C66"/>
    <w:rsid w:val="00DE0F20"/>
    <w:rsid w:val="00DE1C10"/>
    <w:rsid w:val="00DE26ED"/>
    <w:rsid w:val="00DE2EC1"/>
    <w:rsid w:val="00DE36ED"/>
    <w:rsid w:val="00DE4D96"/>
    <w:rsid w:val="00DE5868"/>
    <w:rsid w:val="00DE661E"/>
    <w:rsid w:val="00DF076B"/>
    <w:rsid w:val="00DF0DC6"/>
    <w:rsid w:val="00DF0E7C"/>
    <w:rsid w:val="00DF3677"/>
    <w:rsid w:val="00DF3B93"/>
    <w:rsid w:val="00DF4508"/>
    <w:rsid w:val="00DF4B5C"/>
    <w:rsid w:val="00DF5ADA"/>
    <w:rsid w:val="00DF6B82"/>
    <w:rsid w:val="00E02336"/>
    <w:rsid w:val="00E034E5"/>
    <w:rsid w:val="00E034FC"/>
    <w:rsid w:val="00E0399A"/>
    <w:rsid w:val="00E03D3F"/>
    <w:rsid w:val="00E10ADE"/>
    <w:rsid w:val="00E13F50"/>
    <w:rsid w:val="00E14064"/>
    <w:rsid w:val="00E1585F"/>
    <w:rsid w:val="00E21C75"/>
    <w:rsid w:val="00E22202"/>
    <w:rsid w:val="00E22838"/>
    <w:rsid w:val="00E22DA3"/>
    <w:rsid w:val="00E24938"/>
    <w:rsid w:val="00E24ABA"/>
    <w:rsid w:val="00E26190"/>
    <w:rsid w:val="00E26725"/>
    <w:rsid w:val="00E26D41"/>
    <w:rsid w:val="00E27C37"/>
    <w:rsid w:val="00E30E0D"/>
    <w:rsid w:val="00E32436"/>
    <w:rsid w:val="00E328EA"/>
    <w:rsid w:val="00E32F46"/>
    <w:rsid w:val="00E33A58"/>
    <w:rsid w:val="00E33C3B"/>
    <w:rsid w:val="00E34FC8"/>
    <w:rsid w:val="00E3773E"/>
    <w:rsid w:val="00E400C5"/>
    <w:rsid w:val="00E40A1F"/>
    <w:rsid w:val="00E41DB7"/>
    <w:rsid w:val="00E42A94"/>
    <w:rsid w:val="00E43A6D"/>
    <w:rsid w:val="00E44C79"/>
    <w:rsid w:val="00E44E91"/>
    <w:rsid w:val="00E457D3"/>
    <w:rsid w:val="00E46A69"/>
    <w:rsid w:val="00E508CC"/>
    <w:rsid w:val="00E5091F"/>
    <w:rsid w:val="00E51EAF"/>
    <w:rsid w:val="00E538D1"/>
    <w:rsid w:val="00E54804"/>
    <w:rsid w:val="00E55228"/>
    <w:rsid w:val="00E56DED"/>
    <w:rsid w:val="00E575C1"/>
    <w:rsid w:val="00E575E7"/>
    <w:rsid w:val="00E576A4"/>
    <w:rsid w:val="00E57905"/>
    <w:rsid w:val="00E61D67"/>
    <w:rsid w:val="00E61DA6"/>
    <w:rsid w:val="00E61E3B"/>
    <w:rsid w:val="00E6272B"/>
    <w:rsid w:val="00E65398"/>
    <w:rsid w:val="00E6677E"/>
    <w:rsid w:val="00E673C8"/>
    <w:rsid w:val="00E70091"/>
    <w:rsid w:val="00E700C0"/>
    <w:rsid w:val="00E7093C"/>
    <w:rsid w:val="00E70BA2"/>
    <w:rsid w:val="00E70EFE"/>
    <w:rsid w:val="00E71629"/>
    <w:rsid w:val="00E71A8D"/>
    <w:rsid w:val="00E71AF4"/>
    <w:rsid w:val="00E73089"/>
    <w:rsid w:val="00E7359B"/>
    <w:rsid w:val="00E76875"/>
    <w:rsid w:val="00E7773A"/>
    <w:rsid w:val="00E77F81"/>
    <w:rsid w:val="00E80825"/>
    <w:rsid w:val="00E82C8E"/>
    <w:rsid w:val="00E83F3F"/>
    <w:rsid w:val="00E86088"/>
    <w:rsid w:val="00E8647B"/>
    <w:rsid w:val="00E866F8"/>
    <w:rsid w:val="00E86A87"/>
    <w:rsid w:val="00E8716A"/>
    <w:rsid w:val="00E90D20"/>
    <w:rsid w:val="00E92457"/>
    <w:rsid w:val="00E92CF4"/>
    <w:rsid w:val="00E93400"/>
    <w:rsid w:val="00E93D26"/>
    <w:rsid w:val="00E944B3"/>
    <w:rsid w:val="00E9456E"/>
    <w:rsid w:val="00E955A9"/>
    <w:rsid w:val="00EA281A"/>
    <w:rsid w:val="00EA3F40"/>
    <w:rsid w:val="00EA466E"/>
    <w:rsid w:val="00EA63C5"/>
    <w:rsid w:val="00EA7EF9"/>
    <w:rsid w:val="00EB04D8"/>
    <w:rsid w:val="00EB21FB"/>
    <w:rsid w:val="00EB25A3"/>
    <w:rsid w:val="00EB2FD1"/>
    <w:rsid w:val="00EB35CF"/>
    <w:rsid w:val="00EB3D47"/>
    <w:rsid w:val="00EB493D"/>
    <w:rsid w:val="00EB49E7"/>
    <w:rsid w:val="00EB5A1A"/>
    <w:rsid w:val="00EC150E"/>
    <w:rsid w:val="00EC20FB"/>
    <w:rsid w:val="00EC28D5"/>
    <w:rsid w:val="00EC391C"/>
    <w:rsid w:val="00EC4CEA"/>
    <w:rsid w:val="00EC522E"/>
    <w:rsid w:val="00ED1A62"/>
    <w:rsid w:val="00ED1B4C"/>
    <w:rsid w:val="00ED2001"/>
    <w:rsid w:val="00ED343F"/>
    <w:rsid w:val="00ED4FAD"/>
    <w:rsid w:val="00ED5568"/>
    <w:rsid w:val="00ED5874"/>
    <w:rsid w:val="00ED61A8"/>
    <w:rsid w:val="00ED6B68"/>
    <w:rsid w:val="00EE0955"/>
    <w:rsid w:val="00EE0E1A"/>
    <w:rsid w:val="00EE1D69"/>
    <w:rsid w:val="00EE3029"/>
    <w:rsid w:val="00EE38C1"/>
    <w:rsid w:val="00EE4B00"/>
    <w:rsid w:val="00EE542A"/>
    <w:rsid w:val="00EE5BE3"/>
    <w:rsid w:val="00EF1202"/>
    <w:rsid w:val="00EF2415"/>
    <w:rsid w:val="00EF29C8"/>
    <w:rsid w:val="00EF3C62"/>
    <w:rsid w:val="00EF4A95"/>
    <w:rsid w:val="00F00672"/>
    <w:rsid w:val="00F0130A"/>
    <w:rsid w:val="00F01BE4"/>
    <w:rsid w:val="00F04871"/>
    <w:rsid w:val="00F04CE1"/>
    <w:rsid w:val="00F05AE2"/>
    <w:rsid w:val="00F05EFA"/>
    <w:rsid w:val="00F0609D"/>
    <w:rsid w:val="00F06F42"/>
    <w:rsid w:val="00F0711C"/>
    <w:rsid w:val="00F110AA"/>
    <w:rsid w:val="00F11707"/>
    <w:rsid w:val="00F14901"/>
    <w:rsid w:val="00F15836"/>
    <w:rsid w:val="00F167BC"/>
    <w:rsid w:val="00F16FB1"/>
    <w:rsid w:val="00F17370"/>
    <w:rsid w:val="00F17A08"/>
    <w:rsid w:val="00F20D51"/>
    <w:rsid w:val="00F22361"/>
    <w:rsid w:val="00F2382D"/>
    <w:rsid w:val="00F2480F"/>
    <w:rsid w:val="00F2605D"/>
    <w:rsid w:val="00F26544"/>
    <w:rsid w:val="00F2658B"/>
    <w:rsid w:val="00F27855"/>
    <w:rsid w:val="00F3060F"/>
    <w:rsid w:val="00F311E2"/>
    <w:rsid w:val="00F31B03"/>
    <w:rsid w:val="00F33877"/>
    <w:rsid w:val="00F33EF5"/>
    <w:rsid w:val="00F34D96"/>
    <w:rsid w:val="00F37420"/>
    <w:rsid w:val="00F375DE"/>
    <w:rsid w:val="00F37AC8"/>
    <w:rsid w:val="00F4068D"/>
    <w:rsid w:val="00F41094"/>
    <w:rsid w:val="00F4187E"/>
    <w:rsid w:val="00F42512"/>
    <w:rsid w:val="00F45FBA"/>
    <w:rsid w:val="00F466C4"/>
    <w:rsid w:val="00F46C0E"/>
    <w:rsid w:val="00F46D61"/>
    <w:rsid w:val="00F47381"/>
    <w:rsid w:val="00F50011"/>
    <w:rsid w:val="00F500F3"/>
    <w:rsid w:val="00F52776"/>
    <w:rsid w:val="00F52951"/>
    <w:rsid w:val="00F53935"/>
    <w:rsid w:val="00F53E95"/>
    <w:rsid w:val="00F54851"/>
    <w:rsid w:val="00F54CE4"/>
    <w:rsid w:val="00F576D8"/>
    <w:rsid w:val="00F6003C"/>
    <w:rsid w:val="00F6258B"/>
    <w:rsid w:val="00F62D35"/>
    <w:rsid w:val="00F63B6A"/>
    <w:rsid w:val="00F65F16"/>
    <w:rsid w:val="00F679FE"/>
    <w:rsid w:val="00F67C1F"/>
    <w:rsid w:val="00F706A5"/>
    <w:rsid w:val="00F70BD3"/>
    <w:rsid w:val="00F71C6E"/>
    <w:rsid w:val="00F72507"/>
    <w:rsid w:val="00F72538"/>
    <w:rsid w:val="00F726A8"/>
    <w:rsid w:val="00F7367C"/>
    <w:rsid w:val="00F756AE"/>
    <w:rsid w:val="00F758B2"/>
    <w:rsid w:val="00F75D16"/>
    <w:rsid w:val="00F80DFF"/>
    <w:rsid w:val="00F8419E"/>
    <w:rsid w:val="00F86C57"/>
    <w:rsid w:val="00F86FA2"/>
    <w:rsid w:val="00F877B9"/>
    <w:rsid w:val="00F9111A"/>
    <w:rsid w:val="00F91407"/>
    <w:rsid w:val="00F922A8"/>
    <w:rsid w:val="00F9288F"/>
    <w:rsid w:val="00F93DEE"/>
    <w:rsid w:val="00F94867"/>
    <w:rsid w:val="00F95732"/>
    <w:rsid w:val="00F958F1"/>
    <w:rsid w:val="00FA1A33"/>
    <w:rsid w:val="00FA1C72"/>
    <w:rsid w:val="00FA4A91"/>
    <w:rsid w:val="00FA6591"/>
    <w:rsid w:val="00FA7490"/>
    <w:rsid w:val="00FB1407"/>
    <w:rsid w:val="00FB1A56"/>
    <w:rsid w:val="00FB23A2"/>
    <w:rsid w:val="00FB4467"/>
    <w:rsid w:val="00FB48C5"/>
    <w:rsid w:val="00FB5891"/>
    <w:rsid w:val="00FB6EFE"/>
    <w:rsid w:val="00FB7D12"/>
    <w:rsid w:val="00FC0D2C"/>
    <w:rsid w:val="00FC1BD5"/>
    <w:rsid w:val="00FC30CF"/>
    <w:rsid w:val="00FC31B4"/>
    <w:rsid w:val="00FC3E5A"/>
    <w:rsid w:val="00FC58A5"/>
    <w:rsid w:val="00FC64B7"/>
    <w:rsid w:val="00FC697D"/>
    <w:rsid w:val="00FC7CA1"/>
    <w:rsid w:val="00FC7D0C"/>
    <w:rsid w:val="00FC7E68"/>
    <w:rsid w:val="00FD0312"/>
    <w:rsid w:val="00FD0576"/>
    <w:rsid w:val="00FD07C2"/>
    <w:rsid w:val="00FD0B31"/>
    <w:rsid w:val="00FD1DFE"/>
    <w:rsid w:val="00FD627E"/>
    <w:rsid w:val="00FD62DA"/>
    <w:rsid w:val="00FE102D"/>
    <w:rsid w:val="00FE1675"/>
    <w:rsid w:val="00FE4543"/>
    <w:rsid w:val="00FE467C"/>
    <w:rsid w:val="00FE50F4"/>
    <w:rsid w:val="00FE623C"/>
    <w:rsid w:val="00FE63C1"/>
    <w:rsid w:val="00FE696B"/>
    <w:rsid w:val="00FF1A2A"/>
    <w:rsid w:val="00FF58C9"/>
    <w:rsid w:val="00FF5F9C"/>
    <w:rsid w:val="00FF6651"/>
    <w:rsid w:val="00FF6B92"/>
    <w:rsid w:val="00FF71B1"/>
    <w:rsid w:val="00FF73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509480-E722-43D0-B8D4-68886AAD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6"/>
    <w:rPr>
      <w:sz w:val="24"/>
      <w:szCs w:val="24"/>
      <w:lang w:eastAsia="en-US"/>
    </w:rPr>
  </w:style>
  <w:style w:type="paragraph" w:styleId="Balk3">
    <w:name w:val="heading 3"/>
    <w:basedOn w:val="Normal"/>
    <w:next w:val="Normal"/>
    <w:link w:val="Balk3Char"/>
    <w:qFormat/>
    <w:rsid w:val="00F37AC8"/>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FNewsreleaseheader">
    <w:name w:val="VF_Newsrelease_header"/>
    <w:basedOn w:val="stbilgi"/>
    <w:autoRedefine/>
    <w:rsid w:val="00704333"/>
    <w:pPr>
      <w:tabs>
        <w:tab w:val="clear" w:pos="4513"/>
        <w:tab w:val="clear" w:pos="9026"/>
        <w:tab w:val="center" w:pos="4320"/>
        <w:tab w:val="right" w:pos="8640"/>
      </w:tabs>
    </w:pPr>
    <w:rPr>
      <w:rFonts w:ascii="Vodafone ExB" w:hAnsi="Vodafone ExB"/>
      <w:color w:val="E60000"/>
      <w:sz w:val="72"/>
      <w:szCs w:val="72"/>
    </w:rPr>
  </w:style>
  <w:style w:type="paragraph" w:styleId="stbilgi">
    <w:name w:val="header"/>
    <w:basedOn w:val="Normal"/>
    <w:link w:val="stbilgiChar"/>
    <w:uiPriority w:val="99"/>
    <w:rsid w:val="00164BA5"/>
    <w:pPr>
      <w:tabs>
        <w:tab w:val="center" w:pos="4513"/>
        <w:tab w:val="right" w:pos="9026"/>
      </w:tabs>
    </w:pPr>
  </w:style>
  <w:style w:type="character" w:customStyle="1" w:styleId="stbilgiChar">
    <w:name w:val="Üstbilgi Char"/>
    <w:basedOn w:val="VarsaylanParagrafYazTipi"/>
    <w:link w:val="stbilgi"/>
    <w:uiPriority w:val="99"/>
    <w:rsid w:val="00164BA5"/>
    <w:rPr>
      <w:sz w:val="24"/>
      <w:szCs w:val="24"/>
      <w:lang w:eastAsia="en-US"/>
    </w:rPr>
  </w:style>
  <w:style w:type="paragraph" w:styleId="Altbilgi">
    <w:name w:val="footer"/>
    <w:basedOn w:val="Normal"/>
    <w:link w:val="AltbilgiChar"/>
    <w:rsid w:val="005C1DBB"/>
    <w:pPr>
      <w:tabs>
        <w:tab w:val="center" w:pos="4513"/>
        <w:tab w:val="right" w:pos="9026"/>
      </w:tabs>
    </w:pPr>
  </w:style>
  <w:style w:type="character" w:customStyle="1" w:styleId="AltbilgiChar">
    <w:name w:val="Altbilgi Char"/>
    <w:basedOn w:val="VarsaylanParagrafYazTipi"/>
    <w:link w:val="Altbilgi"/>
    <w:rsid w:val="005C1DBB"/>
    <w:rPr>
      <w:sz w:val="24"/>
      <w:szCs w:val="24"/>
      <w:lang w:eastAsia="en-US"/>
    </w:rPr>
  </w:style>
  <w:style w:type="paragraph" w:customStyle="1" w:styleId="Contacts">
    <w:name w:val="Contacts"/>
    <w:basedOn w:val="Normal"/>
    <w:rsid w:val="00DD0850"/>
    <w:rPr>
      <w:rFonts w:ascii="Arial" w:hAnsi="Arial"/>
      <w:sz w:val="22"/>
      <w:szCs w:val="20"/>
    </w:rPr>
  </w:style>
  <w:style w:type="paragraph" w:styleId="ListeParagraf">
    <w:name w:val="List Paragraph"/>
    <w:basedOn w:val="Normal"/>
    <w:uiPriority w:val="34"/>
    <w:qFormat/>
    <w:rsid w:val="00426426"/>
    <w:pPr>
      <w:ind w:left="720"/>
      <w:contextualSpacing/>
    </w:pPr>
    <w:rPr>
      <w:lang w:eastAsia="en-GB"/>
    </w:rPr>
  </w:style>
  <w:style w:type="table" w:styleId="TabloKlavuzu">
    <w:name w:val="Table Grid"/>
    <w:basedOn w:val="NormalTablo"/>
    <w:rsid w:val="0036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rsid w:val="003943F3"/>
    <w:rPr>
      <w:sz w:val="16"/>
      <w:szCs w:val="16"/>
    </w:rPr>
  </w:style>
  <w:style w:type="paragraph" w:styleId="AklamaMetni">
    <w:name w:val="annotation text"/>
    <w:basedOn w:val="Normal"/>
    <w:link w:val="AklamaMetniChar"/>
    <w:rsid w:val="003943F3"/>
    <w:rPr>
      <w:sz w:val="20"/>
      <w:szCs w:val="20"/>
    </w:rPr>
  </w:style>
  <w:style w:type="character" w:customStyle="1" w:styleId="AklamaMetniChar">
    <w:name w:val="Açıklama Metni Char"/>
    <w:basedOn w:val="VarsaylanParagrafYazTipi"/>
    <w:link w:val="AklamaMetni"/>
    <w:rsid w:val="003943F3"/>
    <w:rPr>
      <w:lang w:eastAsia="en-US"/>
    </w:rPr>
  </w:style>
  <w:style w:type="paragraph" w:styleId="AklamaKonusu">
    <w:name w:val="annotation subject"/>
    <w:basedOn w:val="AklamaMetni"/>
    <w:next w:val="AklamaMetni"/>
    <w:link w:val="AklamaKonusuChar"/>
    <w:rsid w:val="003943F3"/>
    <w:rPr>
      <w:b/>
      <w:bCs/>
    </w:rPr>
  </w:style>
  <w:style w:type="character" w:customStyle="1" w:styleId="AklamaKonusuChar">
    <w:name w:val="Açıklama Konusu Char"/>
    <w:basedOn w:val="AklamaMetniChar"/>
    <w:link w:val="AklamaKonusu"/>
    <w:rsid w:val="003943F3"/>
    <w:rPr>
      <w:b/>
      <w:bCs/>
      <w:lang w:eastAsia="en-US"/>
    </w:rPr>
  </w:style>
  <w:style w:type="paragraph" w:styleId="BalonMetni">
    <w:name w:val="Balloon Text"/>
    <w:basedOn w:val="Normal"/>
    <w:link w:val="BalonMetniChar"/>
    <w:rsid w:val="003943F3"/>
    <w:rPr>
      <w:rFonts w:ascii="Tahoma" w:hAnsi="Tahoma" w:cs="Tahoma"/>
      <w:sz w:val="16"/>
      <w:szCs w:val="16"/>
    </w:rPr>
  </w:style>
  <w:style w:type="character" w:customStyle="1" w:styleId="BalonMetniChar">
    <w:name w:val="Balon Metni Char"/>
    <w:basedOn w:val="VarsaylanParagrafYazTipi"/>
    <w:link w:val="BalonMetni"/>
    <w:rsid w:val="003943F3"/>
    <w:rPr>
      <w:rFonts w:ascii="Tahoma" w:hAnsi="Tahoma" w:cs="Tahoma"/>
      <w:sz w:val="16"/>
      <w:szCs w:val="16"/>
      <w:lang w:eastAsia="en-US"/>
    </w:rPr>
  </w:style>
  <w:style w:type="character" w:customStyle="1" w:styleId="apple-converted-space">
    <w:name w:val="apple-converted-space"/>
    <w:basedOn w:val="VarsaylanParagrafYazTipi"/>
    <w:rsid w:val="004A4C63"/>
  </w:style>
  <w:style w:type="character" w:styleId="Kpr">
    <w:name w:val="Hyperlink"/>
    <w:basedOn w:val="VarsaylanParagrafYazTipi"/>
    <w:unhideWhenUsed/>
    <w:rsid w:val="004A4C63"/>
    <w:rPr>
      <w:color w:val="0000FF"/>
      <w:u w:val="single"/>
    </w:rPr>
  </w:style>
  <w:style w:type="paragraph" w:customStyle="1" w:styleId="Body">
    <w:name w:val="Body"/>
    <w:rsid w:val="00B2033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apple-style-span">
    <w:name w:val="apple-style-span"/>
    <w:basedOn w:val="VarsaylanParagrafYazTipi"/>
    <w:rsid w:val="00C94D81"/>
  </w:style>
  <w:style w:type="paragraph" w:styleId="NormalWeb">
    <w:name w:val="Normal (Web)"/>
    <w:basedOn w:val="Normal"/>
    <w:uiPriority w:val="99"/>
    <w:rsid w:val="00730F03"/>
    <w:pPr>
      <w:spacing w:before="100" w:beforeAutospacing="1" w:after="100" w:afterAutospacing="1"/>
    </w:pPr>
    <w:rPr>
      <w:lang w:val="fr-FR" w:eastAsia="fr-FR"/>
    </w:rPr>
  </w:style>
  <w:style w:type="paragraph" w:customStyle="1" w:styleId="Default">
    <w:name w:val="Default"/>
    <w:rsid w:val="00426426"/>
    <w:pPr>
      <w:autoSpaceDE w:val="0"/>
      <w:autoSpaceDN w:val="0"/>
      <w:adjustRightInd w:val="0"/>
    </w:pPr>
    <w:rPr>
      <w:rFonts w:ascii="Vodafone Rg" w:hAnsi="Vodafone Rg" w:cs="Vodafone Rg"/>
      <w:color w:val="000000"/>
      <w:sz w:val="24"/>
      <w:szCs w:val="24"/>
    </w:rPr>
  </w:style>
  <w:style w:type="character" w:customStyle="1" w:styleId="Balk3Char">
    <w:name w:val="Başlık 3 Char"/>
    <w:basedOn w:val="VarsaylanParagrafYazTipi"/>
    <w:link w:val="Balk3"/>
    <w:rsid w:val="00F37AC8"/>
    <w:rPr>
      <w:rFonts w:ascii="Cambria" w:hAnsi="Cambria"/>
      <w:b/>
      <w:bCs/>
      <w:sz w:val="26"/>
      <w:szCs w:val="26"/>
    </w:rPr>
  </w:style>
  <w:style w:type="character" w:customStyle="1" w:styleId="xn-person">
    <w:name w:val="xn-person"/>
    <w:basedOn w:val="VarsaylanParagrafYazTipi"/>
    <w:rsid w:val="00F37AC8"/>
  </w:style>
  <w:style w:type="character" w:styleId="zlenenKpr">
    <w:name w:val="FollowedHyperlink"/>
    <w:basedOn w:val="VarsaylanParagrafYazTipi"/>
    <w:rsid w:val="00620E42"/>
    <w:rPr>
      <w:color w:val="800080" w:themeColor="followedHyperlink"/>
      <w:u w:val="single"/>
    </w:rPr>
  </w:style>
  <w:style w:type="paragraph" w:customStyle="1" w:styleId="1Vodafonetext">
    <w:name w:val="1. Vodafone text"/>
    <w:rsid w:val="00A94058"/>
    <w:pPr>
      <w:spacing w:line="300" w:lineRule="exact"/>
    </w:pPr>
    <w:rPr>
      <w:rFonts w:ascii="Vodafone Rg" w:hAnsi="Vodafone Rg"/>
      <w:sz w:val="24"/>
      <w:szCs w:val="24"/>
      <w:lang w:eastAsia="en-US"/>
    </w:rPr>
  </w:style>
  <w:style w:type="paragraph" w:styleId="DipnotMetni">
    <w:name w:val="footnote text"/>
    <w:basedOn w:val="Normal"/>
    <w:link w:val="DipnotMetniChar"/>
    <w:uiPriority w:val="99"/>
    <w:semiHidden/>
    <w:rsid w:val="00426426"/>
    <w:pPr>
      <w:spacing w:line="240" w:lineRule="atLeast"/>
    </w:pPr>
    <w:rPr>
      <w:rFonts w:asciiTheme="minorHAnsi" w:eastAsiaTheme="minorHAnsi" w:hAnsiTheme="minorHAnsi"/>
      <w:color w:val="000000"/>
      <w:sz w:val="18"/>
      <w:szCs w:val="20"/>
      <w:lang w:val="en-US"/>
    </w:rPr>
  </w:style>
  <w:style w:type="character" w:customStyle="1" w:styleId="FootnoteTextChar">
    <w:name w:val="Footnote Text Char"/>
    <w:basedOn w:val="VarsaylanParagrafYazTipi"/>
    <w:uiPriority w:val="99"/>
    <w:semiHidden/>
    <w:rsid w:val="00426426"/>
    <w:rPr>
      <w:lang w:eastAsia="en-US"/>
    </w:rPr>
  </w:style>
  <w:style w:type="character" w:styleId="DipnotBavurusu">
    <w:name w:val="footnote reference"/>
    <w:uiPriority w:val="99"/>
    <w:semiHidden/>
    <w:rsid w:val="00426426"/>
    <w:rPr>
      <w:rFonts w:ascii="Arial" w:hAnsi="Arial"/>
      <w:vertAlign w:val="superscript"/>
    </w:rPr>
  </w:style>
  <w:style w:type="character" w:customStyle="1" w:styleId="DipnotMetniChar">
    <w:name w:val="Dipnot Metni Char"/>
    <w:basedOn w:val="VarsaylanParagrafYazTipi"/>
    <w:link w:val="DipnotMetni"/>
    <w:semiHidden/>
    <w:rsid w:val="0073233D"/>
    <w:rPr>
      <w:rFonts w:asciiTheme="minorHAnsi" w:eastAsiaTheme="minorHAnsi" w:hAnsiTheme="minorHAnsi"/>
      <w:color w:val="000000"/>
      <w:sz w:val="18"/>
      <w:lang w:val="en-US" w:eastAsia="en-US"/>
    </w:rPr>
  </w:style>
  <w:style w:type="paragraph" w:styleId="AralkYok">
    <w:name w:val="No Spacing"/>
    <w:uiPriority w:val="1"/>
    <w:qFormat/>
    <w:rsid w:val="0073233D"/>
    <w:rPr>
      <w:rFonts w:asciiTheme="minorHAnsi" w:eastAsiaTheme="minorHAnsi" w:hAnsiTheme="minorHAnsi" w:cstheme="minorBidi"/>
      <w:kern w:val="22"/>
      <w:sz w:val="24"/>
      <w:szCs w:val="22"/>
      <w:lang w:eastAsia="en-US"/>
      <w14:cntxtAlts/>
    </w:rPr>
  </w:style>
  <w:style w:type="paragraph" w:styleId="DzMetin">
    <w:name w:val="Plain Text"/>
    <w:basedOn w:val="Normal"/>
    <w:link w:val="DzMetinChar"/>
    <w:uiPriority w:val="99"/>
    <w:semiHidden/>
    <w:unhideWhenUsed/>
    <w:rsid w:val="00511E89"/>
    <w:rPr>
      <w:rFonts w:ascii="Calibri" w:eastAsiaTheme="minorHAnsi" w:hAnsi="Calibri" w:cs="Consolas"/>
      <w:sz w:val="22"/>
      <w:szCs w:val="21"/>
    </w:rPr>
  </w:style>
  <w:style w:type="character" w:customStyle="1" w:styleId="DzMetinChar">
    <w:name w:val="Düz Metin Char"/>
    <w:basedOn w:val="VarsaylanParagrafYazTipi"/>
    <w:link w:val="DzMetin"/>
    <w:uiPriority w:val="99"/>
    <w:semiHidden/>
    <w:rsid w:val="00511E89"/>
    <w:rPr>
      <w:rFonts w:ascii="Calibri" w:eastAsiaTheme="minorHAnsi" w:hAnsi="Calibri" w:cs="Consolas"/>
      <w:sz w:val="22"/>
      <w:szCs w:val="21"/>
      <w:lang w:eastAsia="en-US"/>
    </w:rPr>
  </w:style>
  <w:style w:type="paragraph" w:customStyle="1" w:styleId="s11">
    <w:name w:val="s11"/>
    <w:basedOn w:val="Normal"/>
    <w:rsid w:val="00014EB0"/>
    <w:pPr>
      <w:spacing w:before="100" w:beforeAutospacing="1" w:after="100" w:afterAutospacing="1"/>
    </w:pPr>
    <w:rPr>
      <w:rFonts w:ascii="Calibri" w:eastAsiaTheme="minorHAnsi" w:hAnsi="Calibri"/>
      <w:sz w:val="22"/>
      <w:szCs w:val="22"/>
    </w:rPr>
  </w:style>
  <w:style w:type="character" w:customStyle="1" w:styleId="s8">
    <w:name w:val="s8"/>
    <w:basedOn w:val="VarsaylanParagrafYazTipi"/>
    <w:rsid w:val="00014EB0"/>
  </w:style>
  <w:style w:type="paragraph" w:styleId="HTMLncedenBiimlendirilmi">
    <w:name w:val="HTML Preformatted"/>
    <w:basedOn w:val="Normal"/>
    <w:link w:val="HTMLncedenBiimlendirilmiChar"/>
    <w:uiPriority w:val="99"/>
    <w:unhideWhenUsed/>
    <w:rsid w:val="00286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character" w:customStyle="1" w:styleId="HTMLncedenBiimlendirilmiChar">
    <w:name w:val="HTML Önceden Biçimlendirilmiş Char"/>
    <w:basedOn w:val="VarsaylanParagrafYazTipi"/>
    <w:link w:val="HTMLncedenBiimlendirilmi"/>
    <w:uiPriority w:val="99"/>
    <w:rsid w:val="0028649C"/>
    <w:rPr>
      <w:rFonts w:ascii="Courier New" w:hAnsi="Courier New" w:cs="Courier New"/>
      <w:lang w:val="da-DK" w:eastAsia="da-DK"/>
    </w:rPr>
  </w:style>
  <w:style w:type="paragraph" w:styleId="GvdeMetni">
    <w:name w:val="Body Text"/>
    <w:basedOn w:val="Normal"/>
    <w:link w:val="GvdeMetniChar"/>
    <w:uiPriority w:val="6"/>
    <w:semiHidden/>
    <w:unhideWhenUsed/>
    <w:qFormat/>
    <w:rsid w:val="001A58FF"/>
    <w:pPr>
      <w:spacing w:line="240" w:lineRule="atLeast"/>
    </w:pPr>
    <w:rPr>
      <w:rFonts w:asciiTheme="minorHAnsi" w:eastAsiaTheme="minorHAnsi" w:hAnsiTheme="minorHAnsi" w:cstheme="minorBidi"/>
      <w:sz w:val="20"/>
      <w:szCs w:val="20"/>
      <w:lang w:val="en-US"/>
    </w:rPr>
  </w:style>
  <w:style w:type="character" w:customStyle="1" w:styleId="GvdeMetniChar">
    <w:name w:val="Gövde Metni Char"/>
    <w:basedOn w:val="VarsaylanParagrafYazTipi"/>
    <w:link w:val="GvdeMetni"/>
    <w:uiPriority w:val="6"/>
    <w:semiHidden/>
    <w:rsid w:val="001A58FF"/>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8688">
      <w:bodyDiv w:val="1"/>
      <w:marLeft w:val="0"/>
      <w:marRight w:val="0"/>
      <w:marTop w:val="0"/>
      <w:marBottom w:val="0"/>
      <w:divBdr>
        <w:top w:val="none" w:sz="0" w:space="0" w:color="auto"/>
        <w:left w:val="none" w:sz="0" w:space="0" w:color="auto"/>
        <w:bottom w:val="none" w:sz="0" w:space="0" w:color="auto"/>
        <w:right w:val="none" w:sz="0" w:space="0" w:color="auto"/>
      </w:divBdr>
    </w:div>
    <w:div w:id="210770095">
      <w:bodyDiv w:val="1"/>
      <w:marLeft w:val="0"/>
      <w:marRight w:val="0"/>
      <w:marTop w:val="0"/>
      <w:marBottom w:val="0"/>
      <w:divBdr>
        <w:top w:val="none" w:sz="0" w:space="0" w:color="auto"/>
        <w:left w:val="none" w:sz="0" w:space="0" w:color="auto"/>
        <w:bottom w:val="none" w:sz="0" w:space="0" w:color="auto"/>
        <w:right w:val="none" w:sz="0" w:space="0" w:color="auto"/>
      </w:divBdr>
      <w:divsChild>
        <w:div w:id="1229657800">
          <w:marLeft w:val="0"/>
          <w:marRight w:val="0"/>
          <w:marTop w:val="0"/>
          <w:marBottom w:val="0"/>
          <w:divBdr>
            <w:top w:val="none" w:sz="0" w:space="0" w:color="auto"/>
            <w:left w:val="none" w:sz="0" w:space="0" w:color="auto"/>
            <w:bottom w:val="none" w:sz="0" w:space="0" w:color="auto"/>
            <w:right w:val="none" w:sz="0" w:space="0" w:color="auto"/>
          </w:divBdr>
        </w:div>
      </w:divsChild>
    </w:div>
    <w:div w:id="294220147">
      <w:bodyDiv w:val="1"/>
      <w:marLeft w:val="0"/>
      <w:marRight w:val="0"/>
      <w:marTop w:val="0"/>
      <w:marBottom w:val="0"/>
      <w:divBdr>
        <w:top w:val="none" w:sz="0" w:space="0" w:color="auto"/>
        <w:left w:val="none" w:sz="0" w:space="0" w:color="auto"/>
        <w:bottom w:val="none" w:sz="0" w:space="0" w:color="auto"/>
        <w:right w:val="none" w:sz="0" w:space="0" w:color="auto"/>
      </w:divBdr>
    </w:div>
    <w:div w:id="350767494">
      <w:bodyDiv w:val="1"/>
      <w:marLeft w:val="0"/>
      <w:marRight w:val="0"/>
      <w:marTop w:val="0"/>
      <w:marBottom w:val="0"/>
      <w:divBdr>
        <w:top w:val="none" w:sz="0" w:space="0" w:color="auto"/>
        <w:left w:val="none" w:sz="0" w:space="0" w:color="auto"/>
        <w:bottom w:val="none" w:sz="0" w:space="0" w:color="auto"/>
        <w:right w:val="none" w:sz="0" w:space="0" w:color="auto"/>
      </w:divBdr>
    </w:div>
    <w:div w:id="377515508">
      <w:bodyDiv w:val="1"/>
      <w:marLeft w:val="0"/>
      <w:marRight w:val="0"/>
      <w:marTop w:val="0"/>
      <w:marBottom w:val="0"/>
      <w:divBdr>
        <w:top w:val="none" w:sz="0" w:space="0" w:color="auto"/>
        <w:left w:val="none" w:sz="0" w:space="0" w:color="auto"/>
        <w:bottom w:val="none" w:sz="0" w:space="0" w:color="auto"/>
        <w:right w:val="none" w:sz="0" w:space="0" w:color="auto"/>
      </w:divBdr>
    </w:div>
    <w:div w:id="457575877">
      <w:bodyDiv w:val="1"/>
      <w:marLeft w:val="0"/>
      <w:marRight w:val="0"/>
      <w:marTop w:val="0"/>
      <w:marBottom w:val="0"/>
      <w:divBdr>
        <w:top w:val="none" w:sz="0" w:space="0" w:color="auto"/>
        <w:left w:val="none" w:sz="0" w:space="0" w:color="auto"/>
        <w:bottom w:val="none" w:sz="0" w:space="0" w:color="auto"/>
        <w:right w:val="none" w:sz="0" w:space="0" w:color="auto"/>
      </w:divBdr>
    </w:div>
    <w:div w:id="531117759">
      <w:bodyDiv w:val="1"/>
      <w:marLeft w:val="0"/>
      <w:marRight w:val="0"/>
      <w:marTop w:val="0"/>
      <w:marBottom w:val="0"/>
      <w:divBdr>
        <w:top w:val="none" w:sz="0" w:space="0" w:color="auto"/>
        <w:left w:val="none" w:sz="0" w:space="0" w:color="auto"/>
        <w:bottom w:val="none" w:sz="0" w:space="0" w:color="auto"/>
        <w:right w:val="none" w:sz="0" w:space="0" w:color="auto"/>
      </w:divBdr>
    </w:div>
    <w:div w:id="643700510">
      <w:bodyDiv w:val="1"/>
      <w:marLeft w:val="0"/>
      <w:marRight w:val="0"/>
      <w:marTop w:val="0"/>
      <w:marBottom w:val="0"/>
      <w:divBdr>
        <w:top w:val="none" w:sz="0" w:space="0" w:color="auto"/>
        <w:left w:val="none" w:sz="0" w:space="0" w:color="auto"/>
        <w:bottom w:val="none" w:sz="0" w:space="0" w:color="auto"/>
        <w:right w:val="none" w:sz="0" w:space="0" w:color="auto"/>
      </w:divBdr>
    </w:div>
    <w:div w:id="647901628">
      <w:bodyDiv w:val="1"/>
      <w:marLeft w:val="0"/>
      <w:marRight w:val="0"/>
      <w:marTop w:val="0"/>
      <w:marBottom w:val="0"/>
      <w:divBdr>
        <w:top w:val="none" w:sz="0" w:space="0" w:color="auto"/>
        <w:left w:val="none" w:sz="0" w:space="0" w:color="auto"/>
        <w:bottom w:val="none" w:sz="0" w:space="0" w:color="auto"/>
        <w:right w:val="none" w:sz="0" w:space="0" w:color="auto"/>
      </w:divBdr>
    </w:div>
    <w:div w:id="853619141">
      <w:bodyDiv w:val="1"/>
      <w:marLeft w:val="0"/>
      <w:marRight w:val="0"/>
      <w:marTop w:val="0"/>
      <w:marBottom w:val="0"/>
      <w:divBdr>
        <w:top w:val="none" w:sz="0" w:space="0" w:color="auto"/>
        <w:left w:val="none" w:sz="0" w:space="0" w:color="auto"/>
        <w:bottom w:val="none" w:sz="0" w:space="0" w:color="auto"/>
        <w:right w:val="none" w:sz="0" w:space="0" w:color="auto"/>
      </w:divBdr>
    </w:div>
    <w:div w:id="985352032">
      <w:bodyDiv w:val="1"/>
      <w:marLeft w:val="0"/>
      <w:marRight w:val="0"/>
      <w:marTop w:val="0"/>
      <w:marBottom w:val="0"/>
      <w:divBdr>
        <w:top w:val="none" w:sz="0" w:space="0" w:color="auto"/>
        <w:left w:val="none" w:sz="0" w:space="0" w:color="auto"/>
        <w:bottom w:val="none" w:sz="0" w:space="0" w:color="auto"/>
        <w:right w:val="none" w:sz="0" w:space="0" w:color="auto"/>
      </w:divBdr>
    </w:div>
    <w:div w:id="1037781393">
      <w:bodyDiv w:val="1"/>
      <w:marLeft w:val="0"/>
      <w:marRight w:val="0"/>
      <w:marTop w:val="0"/>
      <w:marBottom w:val="0"/>
      <w:divBdr>
        <w:top w:val="none" w:sz="0" w:space="0" w:color="auto"/>
        <w:left w:val="none" w:sz="0" w:space="0" w:color="auto"/>
        <w:bottom w:val="none" w:sz="0" w:space="0" w:color="auto"/>
        <w:right w:val="none" w:sz="0" w:space="0" w:color="auto"/>
      </w:divBdr>
    </w:div>
    <w:div w:id="1313826150">
      <w:bodyDiv w:val="1"/>
      <w:marLeft w:val="0"/>
      <w:marRight w:val="0"/>
      <w:marTop w:val="0"/>
      <w:marBottom w:val="0"/>
      <w:divBdr>
        <w:top w:val="none" w:sz="0" w:space="0" w:color="auto"/>
        <w:left w:val="none" w:sz="0" w:space="0" w:color="auto"/>
        <w:bottom w:val="none" w:sz="0" w:space="0" w:color="auto"/>
        <w:right w:val="none" w:sz="0" w:space="0" w:color="auto"/>
      </w:divBdr>
    </w:div>
    <w:div w:id="1490714089">
      <w:bodyDiv w:val="1"/>
      <w:marLeft w:val="0"/>
      <w:marRight w:val="0"/>
      <w:marTop w:val="0"/>
      <w:marBottom w:val="0"/>
      <w:divBdr>
        <w:top w:val="none" w:sz="0" w:space="0" w:color="auto"/>
        <w:left w:val="none" w:sz="0" w:space="0" w:color="auto"/>
        <w:bottom w:val="none" w:sz="0" w:space="0" w:color="auto"/>
        <w:right w:val="none" w:sz="0" w:space="0" w:color="auto"/>
      </w:divBdr>
    </w:div>
    <w:div w:id="1595941704">
      <w:bodyDiv w:val="1"/>
      <w:marLeft w:val="0"/>
      <w:marRight w:val="0"/>
      <w:marTop w:val="0"/>
      <w:marBottom w:val="0"/>
      <w:divBdr>
        <w:top w:val="none" w:sz="0" w:space="0" w:color="auto"/>
        <w:left w:val="none" w:sz="0" w:space="0" w:color="auto"/>
        <w:bottom w:val="none" w:sz="0" w:space="0" w:color="auto"/>
        <w:right w:val="none" w:sz="0" w:space="0" w:color="auto"/>
      </w:divBdr>
    </w:div>
    <w:div w:id="1623002060">
      <w:bodyDiv w:val="1"/>
      <w:marLeft w:val="0"/>
      <w:marRight w:val="0"/>
      <w:marTop w:val="0"/>
      <w:marBottom w:val="0"/>
      <w:divBdr>
        <w:top w:val="none" w:sz="0" w:space="0" w:color="auto"/>
        <w:left w:val="none" w:sz="0" w:space="0" w:color="auto"/>
        <w:bottom w:val="none" w:sz="0" w:space="0" w:color="auto"/>
        <w:right w:val="none" w:sz="0" w:space="0" w:color="auto"/>
      </w:divBdr>
    </w:div>
    <w:div w:id="1691833114">
      <w:bodyDiv w:val="1"/>
      <w:marLeft w:val="0"/>
      <w:marRight w:val="0"/>
      <w:marTop w:val="0"/>
      <w:marBottom w:val="0"/>
      <w:divBdr>
        <w:top w:val="none" w:sz="0" w:space="0" w:color="auto"/>
        <w:left w:val="none" w:sz="0" w:space="0" w:color="auto"/>
        <w:bottom w:val="none" w:sz="0" w:space="0" w:color="auto"/>
        <w:right w:val="none" w:sz="0" w:space="0" w:color="auto"/>
      </w:divBdr>
    </w:div>
    <w:div w:id="1696155567">
      <w:bodyDiv w:val="1"/>
      <w:marLeft w:val="0"/>
      <w:marRight w:val="0"/>
      <w:marTop w:val="0"/>
      <w:marBottom w:val="0"/>
      <w:divBdr>
        <w:top w:val="none" w:sz="0" w:space="0" w:color="auto"/>
        <w:left w:val="none" w:sz="0" w:space="0" w:color="auto"/>
        <w:bottom w:val="none" w:sz="0" w:space="0" w:color="auto"/>
        <w:right w:val="none" w:sz="0" w:space="0" w:color="auto"/>
      </w:divBdr>
    </w:div>
    <w:div w:id="1739135848">
      <w:bodyDiv w:val="1"/>
      <w:marLeft w:val="0"/>
      <w:marRight w:val="0"/>
      <w:marTop w:val="0"/>
      <w:marBottom w:val="0"/>
      <w:divBdr>
        <w:top w:val="none" w:sz="0" w:space="0" w:color="auto"/>
        <w:left w:val="none" w:sz="0" w:space="0" w:color="auto"/>
        <w:bottom w:val="none" w:sz="0" w:space="0" w:color="auto"/>
        <w:right w:val="none" w:sz="0" w:space="0" w:color="auto"/>
      </w:divBdr>
    </w:div>
    <w:div w:id="1935627378">
      <w:bodyDiv w:val="1"/>
      <w:marLeft w:val="0"/>
      <w:marRight w:val="0"/>
      <w:marTop w:val="0"/>
      <w:marBottom w:val="0"/>
      <w:divBdr>
        <w:top w:val="none" w:sz="0" w:space="0" w:color="auto"/>
        <w:left w:val="none" w:sz="0" w:space="0" w:color="auto"/>
        <w:bottom w:val="none" w:sz="0" w:space="0" w:color="auto"/>
        <w:right w:val="none" w:sz="0" w:space="0" w:color="auto"/>
      </w:divBdr>
    </w:div>
    <w:div w:id="1937205080">
      <w:bodyDiv w:val="1"/>
      <w:marLeft w:val="0"/>
      <w:marRight w:val="0"/>
      <w:marTop w:val="0"/>
      <w:marBottom w:val="0"/>
      <w:divBdr>
        <w:top w:val="none" w:sz="0" w:space="0" w:color="auto"/>
        <w:left w:val="none" w:sz="0" w:space="0" w:color="auto"/>
        <w:bottom w:val="none" w:sz="0" w:space="0" w:color="auto"/>
        <w:right w:val="none" w:sz="0" w:space="0" w:color="auto"/>
      </w:divBdr>
    </w:div>
    <w:div w:id="2119836024">
      <w:bodyDiv w:val="1"/>
      <w:marLeft w:val="0"/>
      <w:marRight w:val="0"/>
      <w:marTop w:val="0"/>
      <w:marBottom w:val="0"/>
      <w:divBdr>
        <w:top w:val="none" w:sz="0" w:space="0" w:color="auto"/>
        <w:left w:val="none" w:sz="0" w:space="0" w:color="auto"/>
        <w:bottom w:val="none" w:sz="0" w:space="0" w:color="auto"/>
        <w:right w:val="none" w:sz="0" w:space="0" w:color="auto"/>
      </w:divBdr>
    </w:div>
    <w:div w:id="21418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ectors xmlns="B2E68A4C-5D1E-4C22-B9A6-8785A1AD5C58" xsi:nil="true"/>
    <CompanyId xmlns="B2E68A4C-5D1E-4C22-B9A6-8785A1AD5C58" xsi:nil="true"/>
    <Abbreviation xmlns="B2E68A4C-5D1E-4C22-B9A6-8785A1AD5C58" xsi:nil="true"/>
    <CompanyName xmlns="B2E68A4C-5D1E-4C22-B9A6-8785A1AD5C58" xsi:nil="true"/>
    <ProjectOpportunityId xmlns="B2E68A4C-5D1E-4C22-B9A6-8785A1AD5C58" xsi:nil="true"/>
    <Products xmlns="B2E68A4C-5D1E-4C22-B9A6-8785A1AD5C58" xsi:nil="true"/>
    <Region xmlns="B2E68A4C-5D1E-4C22-B9A6-8785A1AD5C58" xsi:nil="true"/>
    <Country xmlns="B2E68A4C-5D1E-4C22-B9A6-8785A1AD5C58" xsi:nil="true"/>
    <PresentationIDs xmlns="B2E68A4C-5D1E-4C22-B9A6-8785A1AD5C58" xsi:nil="true"/>
    <ProjectName xmlns="B2E68A4C-5D1E-4C22-B9A6-8785A1AD5C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neric Document" ma:contentTypeID="0x010100D90557FF080F4CB4B7E7ECF37C5C3505002123B36E32015941BEAA250821F40FD3" ma:contentTypeVersion="2" ma:contentTypeDescription="Word-based template used to create documents outside of the UBS style" ma:contentTypeScope="" ma:versionID="91feca0b87e8eb31c1a1b184e1127574">
  <xsd:schema xmlns:xsd="http://www.w3.org/2001/XMLSchema" xmlns:xs="http://www.w3.org/2001/XMLSchema" xmlns:p="http://schemas.microsoft.com/office/2006/metadata/properties" xmlns:ns3="B2E68A4C-5D1E-4C22-B9A6-8785A1AD5C58" targetNamespace="http://schemas.microsoft.com/office/2006/metadata/properties" ma:root="true" ma:fieldsID="a3bb83b76763ba52870b2cf4d4ad1159" ns3:_="">
    <xsd:import namespace="B2E68A4C-5D1E-4C22-B9A6-8785A1AD5C58"/>
    <xsd:element name="properties">
      <xsd:complexType>
        <xsd:sequence>
          <xsd:element name="documentManagement">
            <xsd:complexType>
              <xsd:all>
                <xsd:element ref="ns3:PresentationIDs" minOccurs="0"/>
                <xsd:element ref="ns3:Products" minOccurs="0"/>
                <xsd:element ref="ns3:Sectors" minOccurs="0"/>
                <xsd:element ref="ns3:Region" minOccurs="0"/>
                <xsd:element ref="ns3:Country" minOccurs="0"/>
                <xsd:element ref="ns3:CompanyName" minOccurs="0"/>
                <xsd:element ref="ns3:ProjectName" minOccurs="0"/>
                <xsd:element ref="ns3:Abbreviation" minOccurs="0"/>
                <xsd:element ref="ns3:ProjectOpportunityId" minOccurs="0"/>
                <xsd:element ref="ns3:Company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8A4C-5D1E-4C22-B9A6-8785A1AD5C58" elementFormDefault="qualified">
    <xsd:import namespace="http://schemas.microsoft.com/office/2006/documentManagement/types"/>
    <xsd:import namespace="http://schemas.microsoft.com/office/infopath/2007/PartnerControls"/>
    <xsd:element name="PresentationIDs" ma:index="9" nillable="true" ma:displayName="Presentation IDs" ma:description="List of Presentation IDs, seperated by a ;" ma:internalName="PresentationIDs">
      <xsd:simpleType>
        <xsd:restriction base="dms:Text">
          <xsd:maxLength value="255"/>
        </xsd:restriction>
      </xsd:simpleType>
    </xsd:element>
    <xsd:element name="Products" ma:index="10" nillable="true" ma:displayName="Products" ma:description="Opp Products, seperated by a ;" ma:internalName="Products">
      <xsd:simpleType>
        <xsd:restriction base="dms:Text">
          <xsd:maxLength value="255"/>
        </xsd:restriction>
      </xsd:simpleType>
    </xsd:element>
    <xsd:element name="Sectors" ma:index="11" nillable="true" ma:displayName="Sectors" ma:description="Opp Sectors, seperated by a ;" ma:internalName="Sectors">
      <xsd:simpleType>
        <xsd:restriction base="dms:Text">
          <xsd:maxLength value="255"/>
        </xsd:restriction>
      </xsd:simpleType>
    </xsd:element>
    <xsd:element name="Region" ma:index="12" nillable="true" ma:displayName="Region" ma:description="List of Regions, seperated by a ;" ma:internalName="Region">
      <xsd:simpleType>
        <xsd:restriction base="dms:Text">
          <xsd:maxLength value="255"/>
        </xsd:restriction>
      </xsd:simpleType>
    </xsd:element>
    <xsd:element name="Country" ma:index="13" nillable="true" ma:displayName="Country" ma:description="List of Countries, seperated by a ;" ma:internalName="Country">
      <xsd:simpleType>
        <xsd:restriction base="dms:Text">
          <xsd:maxLength value="255"/>
        </xsd:restriction>
      </xsd:simpleType>
    </xsd:element>
    <xsd:element name="CompanyName" ma:index="14" nillable="true" ma:displayName="Company Name" ma:description="Opp Company Name" ma:internalName="CompanyName">
      <xsd:simpleType>
        <xsd:restriction base="dms:Text">
          <xsd:maxLength value="255"/>
        </xsd:restriction>
      </xsd:simpleType>
    </xsd:element>
    <xsd:element name="ProjectName" ma:index="15" nillable="true" ma:displayName="Project Name" ma:description="Opp Project Name" ma:internalName="ProjectName">
      <xsd:simpleType>
        <xsd:restriction base="dms:Text">
          <xsd:maxLength value="255"/>
        </xsd:restriction>
      </xsd:simpleType>
    </xsd:element>
    <xsd:element name="Abbreviation" ma:index="16" nillable="true" ma:displayName="Abbreviation" ma:description="Opp Abbreviation" ma:internalName="Abbreviation">
      <xsd:simpleType>
        <xsd:restriction base="dms:Text">
          <xsd:maxLength value="255"/>
        </xsd:restriction>
      </xsd:simpleType>
    </xsd:element>
    <xsd:element name="ProjectOpportunityId" ma:index="17" nillable="true" ma:displayName="Project Opportunity Id" ma:description="Opp Project Id" ma:internalName="ProjectOpportunityId">
      <xsd:simpleType>
        <xsd:restriction base="dms:Text">
          <xsd:maxLength value="255"/>
        </xsd:restriction>
      </xsd:simpleType>
    </xsd:element>
    <xsd:element name="CompanyId" ma:index="18" nillable="true" ma:displayName="Company Id" ma:description="Opp Company Id" ma:internalName="Company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ors xmlns="B2E68A4C-5D1E-4C22-B9A6-8785A1AD5C58" xsi:nil="true"/>
    <CompanyId xmlns="B2E68A4C-5D1E-4C22-B9A6-8785A1AD5C58" xsi:nil="true"/>
    <Abbreviation xmlns="B2E68A4C-5D1E-4C22-B9A6-8785A1AD5C58" xsi:nil="true"/>
    <CompanyName xmlns="B2E68A4C-5D1E-4C22-B9A6-8785A1AD5C58" xsi:nil="true"/>
    <ProjectOpportunityId xmlns="B2E68A4C-5D1E-4C22-B9A6-8785A1AD5C58" xsi:nil="true"/>
    <Products xmlns="B2E68A4C-5D1E-4C22-B9A6-8785A1AD5C58" xsi:nil="true"/>
    <Region xmlns="B2E68A4C-5D1E-4C22-B9A6-8785A1AD5C58" xsi:nil="true"/>
    <Country xmlns="B2E68A4C-5D1E-4C22-B9A6-8785A1AD5C58" xsi:nil="true"/>
    <PresentationIDs xmlns="B2E68A4C-5D1E-4C22-B9A6-8785A1AD5C58" xsi:nil="true"/>
    <ProjectName xmlns="B2E68A4C-5D1E-4C22-B9A6-8785A1AD5C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neric Document" ma:contentTypeID="0x010100D90557FF080F4CB4B7E7ECF37C5C3505002123B36E32015941BEAA250821F40FD3" ma:contentTypeVersion="2" ma:contentTypeDescription="Word-based template used to create documents outside of the UBS style" ma:contentTypeScope="" ma:versionID="91feca0b87e8eb31c1a1b184e1127574">
  <xsd:schema xmlns:xsd="http://www.w3.org/2001/XMLSchema" xmlns:xs="http://www.w3.org/2001/XMLSchema" xmlns:p="http://schemas.microsoft.com/office/2006/metadata/properties" xmlns:ns3="B2E68A4C-5D1E-4C22-B9A6-8785A1AD5C58" targetNamespace="http://schemas.microsoft.com/office/2006/metadata/properties" ma:root="true" ma:fieldsID="a3bb83b76763ba52870b2cf4d4ad1159" ns3:_="">
    <xsd:import namespace="B2E68A4C-5D1E-4C22-B9A6-8785A1AD5C58"/>
    <xsd:element name="properties">
      <xsd:complexType>
        <xsd:sequence>
          <xsd:element name="documentManagement">
            <xsd:complexType>
              <xsd:all>
                <xsd:element ref="ns3:PresentationIDs" minOccurs="0"/>
                <xsd:element ref="ns3:Products" minOccurs="0"/>
                <xsd:element ref="ns3:Sectors" minOccurs="0"/>
                <xsd:element ref="ns3:Region" minOccurs="0"/>
                <xsd:element ref="ns3:Country" minOccurs="0"/>
                <xsd:element ref="ns3:CompanyName" minOccurs="0"/>
                <xsd:element ref="ns3:ProjectName" minOccurs="0"/>
                <xsd:element ref="ns3:Abbreviation" minOccurs="0"/>
                <xsd:element ref="ns3:ProjectOpportunityId" minOccurs="0"/>
                <xsd:element ref="ns3:Company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8A4C-5D1E-4C22-B9A6-8785A1AD5C58" elementFormDefault="qualified">
    <xsd:import namespace="http://schemas.microsoft.com/office/2006/documentManagement/types"/>
    <xsd:import namespace="http://schemas.microsoft.com/office/infopath/2007/PartnerControls"/>
    <xsd:element name="PresentationIDs" ma:index="9" nillable="true" ma:displayName="Presentation IDs" ma:description="List of Presentation IDs, seperated by a ;" ma:internalName="PresentationIDs">
      <xsd:simpleType>
        <xsd:restriction base="dms:Text">
          <xsd:maxLength value="255"/>
        </xsd:restriction>
      </xsd:simpleType>
    </xsd:element>
    <xsd:element name="Products" ma:index="10" nillable="true" ma:displayName="Products" ma:description="Opp Products, seperated by a ;" ma:internalName="Products">
      <xsd:simpleType>
        <xsd:restriction base="dms:Text">
          <xsd:maxLength value="255"/>
        </xsd:restriction>
      </xsd:simpleType>
    </xsd:element>
    <xsd:element name="Sectors" ma:index="11" nillable="true" ma:displayName="Sectors" ma:description="Opp Sectors, seperated by a ;" ma:internalName="Sectors">
      <xsd:simpleType>
        <xsd:restriction base="dms:Text">
          <xsd:maxLength value="255"/>
        </xsd:restriction>
      </xsd:simpleType>
    </xsd:element>
    <xsd:element name="Region" ma:index="12" nillable="true" ma:displayName="Region" ma:description="List of Regions, seperated by a ;" ma:internalName="Region">
      <xsd:simpleType>
        <xsd:restriction base="dms:Text">
          <xsd:maxLength value="255"/>
        </xsd:restriction>
      </xsd:simpleType>
    </xsd:element>
    <xsd:element name="Country" ma:index="13" nillable="true" ma:displayName="Country" ma:description="List of Countries, seperated by a ;" ma:internalName="Country">
      <xsd:simpleType>
        <xsd:restriction base="dms:Text">
          <xsd:maxLength value="255"/>
        </xsd:restriction>
      </xsd:simpleType>
    </xsd:element>
    <xsd:element name="CompanyName" ma:index="14" nillable="true" ma:displayName="Company Name" ma:description="Opp Company Name" ma:internalName="CompanyName">
      <xsd:simpleType>
        <xsd:restriction base="dms:Text">
          <xsd:maxLength value="255"/>
        </xsd:restriction>
      </xsd:simpleType>
    </xsd:element>
    <xsd:element name="ProjectName" ma:index="15" nillable="true" ma:displayName="Project Name" ma:description="Opp Project Name" ma:internalName="ProjectName">
      <xsd:simpleType>
        <xsd:restriction base="dms:Text">
          <xsd:maxLength value="255"/>
        </xsd:restriction>
      </xsd:simpleType>
    </xsd:element>
    <xsd:element name="Abbreviation" ma:index="16" nillable="true" ma:displayName="Abbreviation" ma:description="Opp Abbreviation" ma:internalName="Abbreviation">
      <xsd:simpleType>
        <xsd:restriction base="dms:Text">
          <xsd:maxLength value="255"/>
        </xsd:restriction>
      </xsd:simpleType>
    </xsd:element>
    <xsd:element name="ProjectOpportunityId" ma:index="17" nillable="true" ma:displayName="Project Opportunity Id" ma:description="Opp Project Id" ma:internalName="ProjectOpportunityId">
      <xsd:simpleType>
        <xsd:restriction base="dms:Text">
          <xsd:maxLength value="255"/>
        </xsd:restriction>
      </xsd:simpleType>
    </xsd:element>
    <xsd:element name="CompanyId" ma:index="18" nillable="true" ma:displayName="Company Id" ma:description="Opp Company Id" ma:internalName="Company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266E-C92C-4E56-A051-0FF5D608F3CC}">
  <ds:schemaRefs>
    <ds:schemaRef ds:uri="http://schemas.microsoft.com/office/2006/metadata/properties"/>
    <ds:schemaRef ds:uri="http://schemas.microsoft.com/office/infopath/2007/PartnerControls"/>
    <ds:schemaRef ds:uri="B2E68A4C-5D1E-4C22-B9A6-8785A1AD5C58"/>
  </ds:schemaRefs>
</ds:datastoreItem>
</file>

<file path=customXml/itemProps2.xml><?xml version="1.0" encoding="utf-8"?>
<ds:datastoreItem xmlns:ds="http://schemas.openxmlformats.org/officeDocument/2006/customXml" ds:itemID="{0F4F3C4A-0138-47E9-8817-9F7D3AED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8A4C-5D1E-4C22-B9A6-8785A1AD5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7F56D-B818-42E7-A3CC-4F394BA94F1F}">
  <ds:schemaRefs>
    <ds:schemaRef ds:uri="http://schemas.microsoft.com/office/2006/metadata/properties"/>
    <ds:schemaRef ds:uri="http://schemas.microsoft.com/office/infopath/2007/PartnerControls"/>
    <ds:schemaRef ds:uri="B2E68A4C-5D1E-4C22-B9A6-8785A1AD5C58"/>
  </ds:schemaRefs>
</ds:datastoreItem>
</file>

<file path=customXml/itemProps4.xml><?xml version="1.0" encoding="utf-8"?>
<ds:datastoreItem xmlns:ds="http://schemas.openxmlformats.org/officeDocument/2006/customXml" ds:itemID="{7038E49B-76C3-4C7E-B194-34DF5728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8A4C-5D1E-4C22-B9A6-8785A1AD5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EF89B7-4DE9-41F1-A3F7-584A4EE82167}">
  <ds:schemaRefs>
    <ds:schemaRef ds:uri="http://schemas.microsoft.com/sharepoint/v3/contenttype/forms"/>
  </ds:schemaRefs>
</ds:datastoreItem>
</file>

<file path=customXml/itemProps6.xml><?xml version="1.0" encoding="utf-8"?>
<ds:datastoreItem xmlns:ds="http://schemas.openxmlformats.org/officeDocument/2006/customXml" ds:itemID="{675F15A6-A4B5-4701-9970-3F06FDD3333A}">
  <ds:schemaRefs>
    <ds:schemaRef ds:uri="http://schemas.microsoft.com/sharepoint/v3/contenttype/forms"/>
  </ds:schemaRefs>
</ds:datastoreItem>
</file>

<file path=customXml/itemProps7.xml><?xml version="1.0" encoding="utf-8"?>
<ds:datastoreItem xmlns:ds="http://schemas.openxmlformats.org/officeDocument/2006/customXml" ds:itemID="{76652674-5C29-4D63-A153-30DBEE80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2048</Words>
  <Characters>11679</Characters>
  <Application>Microsoft Office Word</Application>
  <DocSecurity>0</DocSecurity>
  <Lines>97</Lines>
  <Paragraphs>27</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Vodafone</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Figen Bucukoglu</cp:lastModifiedBy>
  <cp:revision>20</cp:revision>
  <cp:lastPrinted>2017-09-29T17:45:00Z</cp:lastPrinted>
  <dcterms:created xsi:type="dcterms:W3CDTF">2017-10-13T14:45:00Z</dcterms:created>
  <dcterms:modified xsi:type="dcterms:W3CDTF">2017-10-24T11:09:00Z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0x010100D90557FF080F4CB4B7E7ECF37C5C3505002123B36E32015941BEAA250821F40FD3</vt:lpwstr>
  </property>
  <property fmtid="{D5CDD505-2E9C-101B-9397-08002B2CF9AE}" pid="4" name="_AdHocReviewCycleID">
    <vt:i4>-1136055678</vt:i4>
  </property>
  <property fmtid="{D5CDD505-2E9C-101B-9397-08002B2CF9AE}" pid="5" name="_EmailSubject">
    <vt:lpwstr>Son durum</vt:lpwstr>
  </property>
  <property fmtid="{D5CDD505-2E9C-101B-9397-08002B2CF9AE}" pid="6" name="_AuthorEmail">
    <vt:lpwstr>Serdar.Sahin@vodafone.com</vt:lpwstr>
  </property>
  <property fmtid="{D5CDD505-2E9C-101B-9397-08002B2CF9AE}" pid="7" name="_AuthorEmailDisplayName">
    <vt:lpwstr>Sahin, Serdar, Vodafone Turkey</vt:lpwstr>
  </property>
  <property fmtid="{D5CDD505-2E9C-101B-9397-08002B2CF9AE}" pid="8" name="_PreviousAdHocReviewCycleID">
    <vt:i4>-2118875258</vt:i4>
  </property>
</Properties>
</file>